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470" w:type="dxa"/>
        <w:jc w:val="center"/>
        <w:tblCellSpacing w:w="15" w:type="dxa"/>
        <w:tblCellMar>
          <w:top w:w="15" w:type="dxa"/>
          <w:left w:w="15" w:type="dxa"/>
          <w:bottom w:w="15" w:type="dxa"/>
          <w:right w:w="15" w:type="dxa"/>
        </w:tblCellMar>
        <w:tblLook w:val="0000" w:firstRow="0" w:lastRow="0" w:firstColumn="0" w:lastColumn="0" w:noHBand="0" w:noVBand="0"/>
      </w:tblPr>
      <w:tblGrid>
        <w:gridCol w:w="7470"/>
      </w:tblGrid>
      <w:tr w:rsidR="00F013D2" w:rsidRPr="00D43550" w:rsidTr="00F013D2">
        <w:trPr>
          <w:tblCellSpacing w:w="15" w:type="dxa"/>
          <w:jc w:val="center"/>
        </w:trPr>
        <w:tc>
          <w:tcPr>
            <w:tcW w:w="0" w:type="auto"/>
            <w:shd w:val="clear" w:color="auto" w:fill="24638C"/>
            <w:vAlign w:val="center"/>
          </w:tcPr>
          <w:p w:rsidR="00F013D2" w:rsidRPr="00D43550" w:rsidRDefault="002D069D" w:rsidP="008A785C">
            <w:pPr>
              <w:spacing w:before="100" w:beforeAutospacing="1" w:after="100" w:afterAutospacing="1"/>
              <w:jc w:val="center"/>
              <w:rPr>
                <w:rFonts w:ascii="Times New Roman" w:hAnsi="Times New Roman"/>
                <w:szCs w:val="24"/>
              </w:rPr>
            </w:pPr>
            <w:bookmarkStart w:id="0" w:name="_GoBack"/>
            <w:bookmarkEnd w:id="0"/>
            <w:r>
              <w:rPr>
                <w:rFonts w:ascii="Arial" w:hAnsi="Arial" w:cs="Arial"/>
                <w:color w:val="FFFFFF"/>
                <w:spacing w:val="60"/>
                <w:sz w:val="27"/>
                <w:szCs w:val="27"/>
                <w:lang w:val="en-ZA"/>
              </w:rPr>
              <w:t>RESEARCH REPORT</w:t>
            </w:r>
            <w:r w:rsidR="00F013D2" w:rsidRPr="00D43550">
              <w:rPr>
                <w:rFonts w:ascii="Arial" w:hAnsi="Arial" w:cs="Arial"/>
                <w:color w:val="FFFFFF"/>
                <w:spacing w:val="60"/>
                <w:sz w:val="27"/>
                <w:szCs w:val="27"/>
                <w:lang w:val="en-ZA"/>
              </w:rPr>
              <w:t xml:space="preserve"> - 20</w:t>
            </w:r>
            <w:r w:rsidR="00AD1ADE">
              <w:rPr>
                <w:rFonts w:ascii="Arial" w:hAnsi="Arial" w:cs="Arial"/>
                <w:color w:val="FFFFFF"/>
                <w:spacing w:val="60"/>
                <w:sz w:val="27"/>
                <w:szCs w:val="27"/>
                <w:lang w:val="en-ZA"/>
              </w:rPr>
              <w:t>17</w:t>
            </w:r>
          </w:p>
        </w:tc>
      </w:tr>
    </w:tbl>
    <w:p w:rsidR="00C70F8C" w:rsidRPr="00D43550" w:rsidRDefault="00C70F8C" w:rsidP="00C70F8C">
      <w:pPr>
        <w:rPr>
          <w:rFonts w:ascii="Times New Roman" w:hAnsi="Times New Roman"/>
          <w:vanish/>
          <w:szCs w:val="24"/>
        </w:rPr>
      </w:pPr>
    </w:p>
    <w:tbl>
      <w:tblPr>
        <w:tblStyle w:val="TableGridLight"/>
        <w:tblW w:w="9558" w:type="dxa"/>
        <w:tblLook w:val="04A0" w:firstRow="1" w:lastRow="0" w:firstColumn="1" w:lastColumn="0" w:noHBand="0" w:noVBand="1"/>
      </w:tblPr>
      <w:tblGrid>
        <w:gridCol w:w="9558"/>
      </w:tblGrid>
      <w:tr w:rsidR="00C70F8C" w:rsidRPr="00051A17" w:rsidTr="00C71C6F">
        <w:trPr>
          <w:trHeight w:val="145"/>
        </w:trPr>
        <w:tc>
          <w:tcPr>
            <w:tcW w:w="5000" w:type="pct"/>
            <w:hideMark/>
          </w:tcPr>
          <w:p w:rsidR="00C70F8C" w:rsidRPr="00051A17" w:rsidRDefault="002D069D" w:rsidP="002D069D">
            <w:pPr>
              <w:pStyle w:val="style8"/>
              <w:spacing w:before="0" w:beforeAutospacing="0" w:after="0" w:afterAutospacing="0" w:line="360" w:lineRule="auto"/>
              <w:rPr>
                <w:color w:val="548DD4" w:themeColor="text2" w:themeTint="99"/>
                <w:sz w:val="20"/>
                <w:szCs w:val="20"/>
              </w:rPr>
            </w:pPr>
            <w:r w:rsidRPr="00051A17">
              <w:rPr>
                <w:color w:val="548DD4" w:themeColor="text2" w:themeTint="99"/>
                <w:sz w:val="20"/>
                <w:szCs w:val="20"/>
                <w:u w:val="single"/>
              </w:rPr>
              <w:t>ARTICLES PUBLISHED IN ACCREDITED JOURNALS</w:t>
            </w:r>
          </w:p>
        </w:tc>
      </w:tr>
      <w:tr w:rsidR="005C334D" w:rsidRPr="00051A17" w:rsidTr="00C71C6F">
        <w:trPr>
          <w:trHeight w:val="145"/>
        </w:trPr>
        <w:tc>
          <w:tcPr>
            <w:tcW w:w="5000" w:type="pct"/>
          </w:tcPr>
          <w:p w:rsidR="005C334D" w:rsidRPr="00051A17" w:rsidRDefault="005C334D" w:rsidP="002D069D">
            <w:pPr>
              <w:pStyle w:val="style8"/>
              <w:spacing w:before="0" w:beforeAutospacing="0" w:after="0" w:afterAutospacing="0" w:line="360" w:lineRule="auto"/>
              <w:rPr>
                <w:color w:val="548DD4" w:themeColor="text2" w:themeTint="99"/>
                <w:sz w:val="20"/>
                <w:szCs w:val="20"/>
                <w:u w:val="single"/>
              </w:rPr>
            </w:pPr>
          </w:p>
        </w:tc>
      </w:tr>
      <w:tr w:rsidR="00C70F8C" w:rsidRPr="00051A17" w:rsidTr="00C71C6F">
        <w:trPr>
          <w:trHeight w:val="145"/>
        </w:trPr>
        <w:tc>
          <w:tcPr>
            <w:tcW w:w="5000" w:type="pct"/>
            <w:hideMark/>
          </w:tcPr>
          <w:p w:rsidR="00AA5F1B" w:rsidRPr="00AA5F1B" w:rsidRDefault="00AA5F1B" w:rsidP="00AA5F1B">
            <w:pPr>
              <w:rPr>
                <w:rFonts w:ascii="Arial" w:hAnsi="Arial" w:cs="Arial"/>
                <w:b/>
                <w:bCs/>
                <w:color w:val="548DD4" w:themeColor="text2" w:themeTint="99"/>
                <w:sz w:val="20"/>
                <w:shd w:val="clear" w:color="auto" w:fill="FFFFFF"/>
              </w:rPr>
            </w:pPr>
            <w:r w:rsidRPr="00AA5F1B">
              <w:rPr>
                <w:rFonts w:ascii="Arial" w:hAnsi="Arial" w:cs="Arial"/>
                <w:b/>
                <w:bCs/>
                <w:color w:val="548DD4" w:themeColor="text2" w:themeTint="99"/>
                <w:sz w:val="20"/>
                <w:shd w:val="clear" w:color="auto" w:fill="FFFFFF"/>
              </w:rPr>
              <w:t>BECKER J, ENGELBRECHT AS, BOONZAIER M, FINCH JD, MEIRING D, LOUW G. Measurement of values: A psychometric evaluation of the Schwartz Value Survey in the South African context. Management dynamics: journal of the South African Institute for Management Scientists / Best</w:t>
            </w:r>
            <w:r>
              <w:rPr>
                <w:rFonts w:ascii="Arial" w:hAnsi="Arial" w:cs="Arial"/>
                <w:b/>
                <w:bCs/>
                <w:color w:val="548DD4" w:themeColor="text2" w:themeTint="99"/>
                <w:sz w:val="20"/>
                <w:shd w:val="clear" w:color="auto" w:fill="FFFFFF"/>
              </w:rPr>
              <w:t>uursdinamika 2017; 26(2):21-41.</w:t>
            </w:r>
          </w:p>
          <w:p w:rsidR="00AA5F1B" w:rsidRPr="00AA5F1B" w:rsidRDefault="00AA5F1B" w:rsidP="00AA5F1B">
            <w:pPr>
              <w:rPr>
                <w:rFonts w:ascii="Arial" w:hAnsi="Arial" w:cs="Arial"/>
                <w:b/>
                <w:bCs/>
                <w:color w:val="548DD4" w:themeColor="text2" w:themeTint="99"/>
                <w:sz w:val="20"/>
                <w:shd w:val="clear" w:color="auto" w:fill="FFFFFF"/>
              </w:rPr>
            </w:pPr>
            <w:r w:rsidRPr="00AA5F1B">
              <w:rPr>
                <w:rFonts w:ascii="Arial" w:hAnsi="Arial" w:cs="Arial"/>
                <w:b/>
                <w:bCs/>
                <w:color w:val="548DD4" w:themeColor="text2" w:themeTint="99"/>
                <w:sz w:val="20"/>
                <w:shd w:val="clear" w:color="auto" w:fill="FFFFFF"/>
              </w:rPr>
              <w:t>D'EMILJO A, DU PREEZ R. Job demands and resources as antecedents of work engagement: A diagnostic survey of Nursing Practitioners. Africa Journal of Nursing a</w:t>
            </w:r>
            <w:r>
              <w:rPr>
                <w:rFonts w:ascii="Arial" w:hAnsi="Arial" w:cs="Arial"/>
                <w:b/>
                <w:bCs/>
                <w:color w:val="548DD4" w:themeColor="text2" w:themeTint="99"/>
                <w:sz w:val="20"/>
                <w:shd w:val="clear" w:color="auto" w:fill="FFFFFF"/>
              </w:rPr>
              <w:t>nd Midwifery 2017; 19(1):69-87.</w:t>
            </w:r>
          </w:p>
          <w:p w:rsidR="00AA5F1B" w:rsidRPr="00AA5F1B" w:rsidRDefault="00AA5F1B" w:rsidP="00AA5F1B">
            <w:pPr>
              <w:rPr>
                <w:rFonts w:ascii="Arial" w:hAnsi="Arial" w:cs="Arial"/>
                <w:b/>
                <w:bCs/>
                <w:color w:val="548DD4" w:themeColor="text2" w:themeTint="99"/>
                <w:sz w:val="20"/>
                <w:shd w:val="clear" w:color="auto" w:fill="FFFFFF"/>
              </w:rPr>
            </w:pPr>
            <w:r w:rsidRPr="00AA5F1B">
              <w:rPr>
                <w:rFonts w:ascii="Arial" w:hAnsi="Arial" w:cs="Arial"/>
                <w:b/>
                <w:bCs/>
                <w:color w:val="548DD4" w:themeColor="text2" w:themeTint="99"/>
                <w:sz w:val="20"/>
                <w:shd w:val="clear" w:color="auto" w:fill="FFFFFF"/>
              </w:rPr>
              <w:t>ENGELBRECHT AS, JORDAAN G, MAHEMBE B. Integrity, ethical leadership, trust and work engagement. Leadership and Organization Developme</w:t>
            </w:r>
            <w:r>
              <w:rPr>
                <w:rFonts w:ascii="Arial" w:hAnsi="Arial" w:cs="Arial"/>
                <w:b/>
                <w:bCs/>
                <w:color w:val="548DD4" w:themeColor="text2" w:themeTint="99"/>
                <w:sz w:val="20"/>
                <w:shd w:val="clear" w:color="auto" w:fill="FFFFFF"/>
              </w:rPr>
              <w:t>nt Journal 2017; 38(3):368-379.</w:t>
            </w:r>
          </w:p>
          <w:p w:rsidR="00AA5F1B" w:rsidRPr="00AA5F1B" w:rsidRDefault="00AA5F1B" w:rsidP="00AA5F1B">
            <w:pPr>
              <w:rPr>
                <w:rFonts w:ascii="Arial" w:hAnsi="Arial" w:cs="Arial"/>
                <w:b/>
                <w:bCs/>
                <w:color w:val="548DD4" w:themeColor="text2" w:themeTint="99"/>
                <w:sz w:val="20"/>
                <w:shd w:val="clear" w:color="auto" w:fill="FFFFFF"/>
              </w:rPr>
            </w:pPr>
            <w:r w:rsidRPr="00AA5F1B">
              <w:rPr>
                <w:rFonts w:ascii="Arial" w:hAnsi="Arial" w:cs="Arial"/>
                <w:b/>
                <w:bCs/>
                <w:color w:val="548DD4" w:themeColor="text2" w:themeTint="99"/>
                <w:sz w:val="20"/>
                <w:shd w:val="clear" w:color="auto" w:fill="FFFFFF"/>
              </w:rPr>
              <w:t>ENGELBRECHT AS, WOLMARANS J, MAHEMBE B. Effect of ethical leadership and climate on effectiveness. SA Journal of Human Resou</w:t>
            </w:r>
            <w:r>
              <w:rPr>
                <w:rFonts w:ascii="Arial" w:hAnsi="Arial" w:cs="Arial"/>
                <w:b/>
                <w:bCs/>
                <w:color w:val="548DD4" w:themeColor="text2" w:themeTint="99"/>
                <w:sz w:val="20"/>
                <w:shd w:val="clear" w:color="auto" w:fill="FFFFFF"/>
              </w:rPr>
              <w:t>rce Management 2017; 15(1):1-8.</w:t>
            </w:r>
          </w:p>
          <w:p w:rsidR="00AA5F1B" w:rsidRPr="00AA5F1B" w:rsidRDefault="00AA5F1B" w:rsidP="00AA5F1B">
            <w:pPr>
              <w:rPr>
                <w:rFonts w:ascii="Arial" w:hAnsi="Arial" w:cs="Arial"/>
                <w:b/>
                <w:bCs/>
                <w:color w:val="548DD4" w:themeColor="text2" w:themeTint="99"/>
                <w:sz w:val="20"/>
                <w:shd w:val="clear" w:color="auto" w:fill="FFFFFF"/>
              </w:rPr>
            </w:pPr>
            <w:r w:rsidRPr="00AA5F1B">
              <w:rPr>
                <w:rFonts w:ascii="Arial" w:hAnsi="Arial" w:cs="Arial"/>
                <w:b/>
                <w:bCs/>
                <w:color w:val="548DD4" w:themeColor="text2" w:themeTint="99"/>
                <w:sz w:val="20"/>
                <w:shd w:val="clear" w:color="auto" w:fill="FFFFFF"/>
              </w:rPr>
              <w:t>LATEGAN BW, DU PREEZ R, PENTZ CD. Socio-demographic insights on South African student drinking behaviour. South African Journal of Highe</w:t>
            </w:r>
            <w:r>
              <w:rPr>
                <w:rFonts w:ascii="Arial" w:hAnsi="Arial" w:cs="Arial"/>
                <w:b/>
                <w:bCs/>
                <w:color w:val="548DD4" w:themeColor="text2" w:themeTint="99"/>
                <w:sz w:val="20"/>
                <w:shd w:val="clear" w:color="auto" w:fill="FFFFFF"/>
              </w:rPr>
              <w:t>r Education 2017; 31(5):90-115.</w:t>
            </w:r>
          </w:p>
          <w:p w:rsidR="00AA5F1B" w:rsidRPr="00AA5F1B" w:rsidRDefault="00AA5F1B" w:rsidP="00AA5F1B">
            <w:pPr>
              <w:rPr>
                <w:rFonts w:ascii="Arial" w:hAnsi="Arial" w:cs="Arial"/>
                <w:b/>
                <w:bCs/>
                <w:color w:val="548DD4" w:themeColor="text2" w:themeTint="99"/>
                <w:sz w:val="20"/>
                <w:shd w:val="clear" w:color="auto" w:fill="FFFFFF"/>
              </w:rPr>
            </w:pPr>
            <w:r w:rsidRPr="00AA5F1B">
              <w:rPr>
                <w:rFonts w:ascii="Arial" w:hAnsi="Arial" w:cs="Arial"/>
                <w:b/>
                <w:bCs/>
                <w:color w:val="548DD4" w:themeColor="text2" w:themeTint="99"/>
                <w:sz w:val="20"/>
                <w:shd w:val="clear" w:color="auto" w:fill="FFFFFF"/>
              </w:rPr>
              <w:t xml:space="preserve">LATEGAN BW, PENTZ CD, DU PREEZ R. Importance of wine attributes: A South African Generation Y perspective. British Food </w:t>
            </w:r>
            <w:r>
              <w:rPr>
                <w:rFonts w:ascii="Arial" w:hAnsi="Arial" w:cs="Arial"/>
                <w:b/>
                <w:bCs/>
                <w:color w:val="548DD4" w:themeColor="text2" w:themeTint="99"/>
                <w:sz w:val="20"/>
                <w:shd w:val="clear" w:color="auto" w:fill="FFFFFF"/>
              </w:rPr>
              <w:t>Journal 2017; 119(7):1536-1546.</w:t>
            </w:r>
          </w:p>
          <w:p w:rsidR="00AA5F1B" w:rsidRPr="00AA5F1B" w:rsidRDefault="00AA5F1B" w:rsidP="00AA5F1B">
            <w:pPr>
              <w:rPr>
                <w:rFonts w:ascii="Arial" w:hAnsi="Arial" w:cs="Arial"/>
                <w:b/>
                <w:bCs/>
                <w:color w:val="548DD4" w:themeColor="text2" w:themeTint="99"/>
                <w:sz w:val="20"/>
                <w:shd w:val="clear" w:color="auto" w:fill="FFFFFF"/>
              </w:rPr>
            </w:pPr>
            <w:r w:rsidRPr="00AA5F1B">
              <w:rPr>
                <w:rFonts w:ascii="Arial" w:hAnsi="Arial" w:cs="Arial"/>
                <w:b/>
                <w:bCs/>
                <w:color w:val="548DD4" w:themeColor="text2" w:themeTint="99"/>
                <w:sz w:val="20"/>
                <w:shd w:val="clear" w:color="auto" w:fill="FFFFFF"/>
              </w:rPr>
              <w:t xml:space="preserve">MAHEMBE B, ENGELBRECHT AS. A study to assess the reliability and construct validity of the Abbreviated Self-Leadership Questionnaire (ASLQ): A South African study. African Journal of </w:t>
            </w:r>
            <w:r>
              <w:rPr>
                <w:rFonts w:ascii="Arial" w:hAnsi="Arial" w:cs="Arial"/>
                <w:b/>
                <w:bCs/>
                <w:color w:val="548DD4" w:themeColor="text2" w:themeTint="99"/>
                <w:sz w:val="20"/>
                <w:shd w:val="clear" w:color="auto" w:fill="FFFFFF"/>
              </w:rPr>
              <w:t>Psychiatry 2017; 47(3):356-366.</w:t>
            </w:r>
          </w:p>
          <w:p w:rsidR="00D62507" w:rsidRPr="00AA5F1B" w:rsidRDefault="00AA5F1B" w:rsidP="00AA5F1B">
            <w:pPr>
              <w:rPr>
                <w:rFonts w:ascii="Arial" w:hAnsi="Arial" w:cs="Arial"/>
                <w:bCs/>
                <w:color w:val="548DD4" w:themeColor="text2" w:themeTint="99"/>
                <w:sz w:val="20"/>
                <w:shd w:val="clear" w:color="auto" w:fill="FFFFFF"/>
              </w:rPr>
            </w:pPr>
            <w:r w:rsidRPr="00AA5F1B">
              <w:rPr>
                <w:rFonts w:ascii="Arial" w:hAnsi="Arial" w:cs="Arial"/>
                <w:b/>
                <w:bCs/>
                <w:color w:val="548DD4" w:themeColor="text2" w:themeTint="99"/>
                <w:sz w:val="20"/>
                <w:shd w:val="clear" w:color="auto" w:fill="FFFFFF"/>
              </w:rPr>
              <w:t>VERMAAK C, GORGENS G.</w:t>
            </w:r>
            <w:r>
              <w:rPr>
                <w:rFonts w:ascii="Arial" w:hAnsi="Arial" w:cs="Arial"/>
                <w:b/>
                <w:bCs/>
                <w:color w:val="548DD4" w:themeColor="text2" w:themeTint="99"/>
                <w:sz w:val="20"/>
                <w:shd w:val="clear" w:color="auto" w:fill="FFFFFF"/>
              </w:rPr>
              <w:t xml:space="preserve">, </w:t>
            </w:r>
            <w:r w:rsidRPr="00AA5F1B">
              <w:rPr>
                <w:rFonts w:ascii="Arial" w:hAnsi="Arial" w:cs="Arial"/>
                <w:b/>
                <w:bCs/>
                <w:color w:val="548DD4" w:themeColor="text2" w:themeTint="99"/>
                <w:sz w:val="20"/>
                <w:shd w:val="clear" w:color="auto" w:fill="FFFFFF"/>
              </w:rPr>
              <w:t>NIEUWENHUISEN</w:t>
            </w:r>
            <w:r>
              <w:rPr>
                <w:rFonts w:ascii="Arial" w:hAnsi="Arial" w:cs="Arial"/>
                <w:b/>
                <w:bCs/>
                <w:color w:val="548DD4" w:themeColor="text2" w:themeTint="99"/>
                <w:sz w:val="20"/>
                <w:shd w:val="clear" w:color="auto" w:fill="FFFFFF"/>
              </w:rPr>
              <w:t xml:space="preserve"> C.</w:t>
            </w:r>
            <w:r w:rsidRPr="00AA5F1B">
              <w:rPr>
                <w:rFonts w:ascii="Arial" w:hAnsi="Arial" w:cs="Arial"/>
                <w:b/>
                <w:bCs/>
                <w:color w:val="548DD4" w:themeColor="text2" w:themeTint="99"/>
                <w:sz w:val="20"/>
                <w:shd w:val="clear" w:color="auto" w:fill="FFFFFF"/>
              </w:rPr>
              <w:t xml:space="preserve"> Shift work, Emotional Labour and Psychological well-being of nursing staff. Journal of Contemporary Management 2017; 13(1):1-7.</w:t>
            </w:r>
          </w:p>
        </w:tc>
      </w:tr>
      <w:tr w:rsidR="00C70F8C" w:rsidRPr="00051A17" w:rsidTr="00C71C6F">
        <w:trPr>
          <w:trHeight w:val="145"/>
        </w:trPr>
        <w:tc>
          <w:tcPr>
            <w:tcW w:w="5000" w:type="pct"/>
            <w:hideMark/>
          </w:tcPr>
          <w:p w:rsidR="00C70F8C" w:rsidRPr="00051A17" w:rsidRDefault="00C70F8C" w:rsidP="00A972BE">
            <w:pPr>
              <w:pStyle w:val="style8"/>
              <w:spacing w:before="0" w:beforeAutospacing="0" w:after="0" w:afterAutospacing="0" w:line="360" w:lineRule="auto"/>
              <w:rPr>
                <w:color w:val="548DD4" w:themeColor="text2" w:themeTint="99"/>
                <w:sz w:val="20"/>
                <w:szCs w:val="20"/>
              </w:rPr>
            </w:pPr>
          </w:p>
        </w:tc>
      </w:tr>
      <w:tr w:rsidR="00C71C6F" w:rsidRPr="00051A17" w:rsidTr="00C71C6F">
        <w:trPr>
          <w:trHeight w:val="145"/>
        </w:trPr>
        <w:tc>
          <w:tcPr>
            <w:tcW w:w="5000" w:type="pct"/>
            <w:hideMark/>
          </w:tcPr>
          <w:p w:rsidR="00C71C6F" w:rsidRPr="00051A17" w:rsidRDefault="00C71C6F" w:rsidP="00325B26">
            <w:pPr>
              <w:pStyle w:val="style8"/>
              <w:spacing w:before="0" w:beforeAutospacing="0" w:after="0" w:afterAutospacing="0" w:line="360" w:lineRule="auto"/>
              <w:rPr>
                <w:color w:val="548DD4" w:themeColor="text2" w:themeTint="99"/>
                <w:sz w:val="20"/>
                <w:szCs w:val="20"/>
              </w:rPr>
            </w:pPr>
            <w:r w:rsidRPr="00051A17">
              <w:rPr>
                <w:color w:val="548DD4" w:themeColor="text2" w:themeTint="99"/>
                <w:sz w:val="20"/>
                <w:szCs w:val="20"/>
                <w:u w:val="single"/>
              </w:rPr>
              <w:t xml:space="preserve">ARTICLES PUBLISHED IN </w:t>
            </w:r>
            <w:r>
              <w:rPr>
                <w:color w:val="548DD4" w:themeColor="text2" w:themeTint="99"/>
                <w:sz w:val="20"/>
                <w:szCs w:val="20"/>
                <w:u w:val="single"/>
              </w:rPr>
              <w:t>NON-</w:t>
            </w:r>
            <w:r w:rsidRPr="00051A17">
              <w:rPr>
                <w:color w:val="548DD4" w:themeColor="text2" w:themeTint="99"/>
                <w:sz w:val="20"/>
                <w:szCs w:val="20"/>
                <w:u w:val="single"/>
              </w:rPr>
              <w:t>ACCREDITED JOURNALS</w:t>
            </w:r>
          </w:p>
        </w:tc>
      </w:tr>
      <w:tr w:rsidR="005C334D" w:rsidRPr="00051A17" w:rsidTr="00C71C6F">
        <w:trPr>
          <w:trHeight w:val="145"/>
        </w:trPr>
        <w:tc>
          <w:tcPr>
            <w:tcW w:w="5000" w:type="pct"/>
          </w:tcPr>
          <w:p w:rsidR="005C334D" w:rsidRPr="00051A17" w:rsidRDefault="005C334D" w:rsidP="00325B26">
            <w:pPr>
              <w:pStyle w:val="style8"/>
              <w:spacing w:before="0" w:beforeAutospacing="0" w:after="0" w:afterAutospacing="0" w:line="360" w:lineRule="auto"/>
              <w:rPr>
                <w:color w:val="548DD4" w:themeColor="text2" w:themeTint="99"/>
                <w:sz w:val="20"/>
                <w:szCs w:val="20"/>
                <w:u w:val="single"/>
              </w:rPr>
            </w:pPr>
          </w:p>
        </w:tc>
      </w:tr>
      <w:tr w:rsidR="00C71C6F" w:rsidRPr="00051A17" w:rsidTr="00C71C6F">
        <w:trPr>
          <w:trHeight w:val="145"/>
        </w:trPr>
        <w:tc>
          <w:tcPr>
            <w:tcW w:w="5000" w:type="pct"/>
            <w:hideMark/>
          </w:tcPr>
          <w:p w:rsidR="00C71C6F" w:rsidRPr="00C71C6F" w:rsidRDefault="00C71C6F" w:rsidP="00325B26">
            <w:pPr>
              <w:rPr>
                <w:rFonts w:ascii="Arial" w:hAnsi="Arial" w:cs="Arial"/>
                <w:bCs/>
                <w:color w:val="548DD4" w:themeColor="text2" w:themeTint="99"/>
                <w:sz w:val="20"/>
                <w:shd w:val="clear" w:color="auto" w:fill="FFFFFF"/>
              </w:rPr>
            </w:pPr>
            <w:r w:rsidRPr="00C71C6F">
              <w:rPr>
                <w:rFonts w:ascii="Arial" w:hAnsi="Arial" w:cs="Arial"/>
                <w:b/>
                <w:bCs/>
                <w:color w:val="548DD4" w:themeColor="text2" w:themeTint="99"/>
                <w:sz w:val="20"/>
                <w:shd w:val="clear" w:color="auto" w:fill="FFFFFF"/>
              </w:rPr>
              <w:t xml:space="preserve">DE WET, M. </w:t>
            </w:r>
            <w:r w:rsidRPr="00C71C6F">
              <w:rPr>
                <w:rFonts w:ascii="Arial" w:hAnsi="Arial" w:cs="Arial"/>
                <w:bCs/>
                <w:color w:val="548DD4" w:themeColor="text2" w:themeTint="99"/>
                <w:sz w:val="20"/>
                <w:shd w:val="clear" w:color="auto" w:fill="FFFFFF"/>
              </w:rPr>
              <w:t xml:space="preserve">Are you bullied in the staff room? NAPTOSA Insight, </w:t>
            </w:r>
            <w:r>
              <w:rPr>
                <w:rFonts w:ascii="Arial" w:hAnsi="Arial" w:cs="Arial"/>
                <w:bCs/>
                <w:color w:val="548DD4" w:themeColor="text2" w:themeTint="99"/>
                <w:sz w:val="20"/>
                <w:shd w:val="clear" w:color="auto" w:fill="FFFFFF"/>
              </w:rPr>
              <w:t xml:space="preserve">2017, </w:t>
            </w:r>
            <w:r w:rsidRPr="00C71C6F">
              <w:rPr>
                <w:rFonts w:ascii="Arial" w:hAnsi="Arial" w:cs="Arial"/>
                <w:bCs/>
                <w:color w:val="548DD4" w:themeColor="text2" w:themeTint="99"/>
                <w:sz w:val="20"/>
                <w:shd w:val="clear" w:color="auto" w:fill="FFFFFF"/>
              </w:rPr>
              <w:t>11(1), 15 – 16.</w:t>
            </w:r>
          </w:p>
          <w:p w:rsidR="00C71C6F" w:rsidRPr="00051A17" w:rsidRDefault="00C71C6F" w:rsidP="00325B26">
            <w:pPr>
              <w:jc w:val="both"/>
              <w:rPr>
                <w:rFonts w:ascii="Arial" w:hAnsi="Arial" w:cs="Arial"/>
                <w:b/>
                <w:color w:val="548DD4" w:themeColor="text2" w:themeTint="99"/>
                <w:sz w:val="20"/>
              </w:rPr>
            </w:pPr>
          </w:p>
        </w:tc>
      </w:tr>
      <w:tr w:rsidR="00C71C6F" w:rsidRPr="00051A17" w:rsidTr="00C71C6F">
        <w:trPr>
          <w:trHeight w:val="145"/>
        </w:trPr>
        <w:tc>
          <w:tcPr>
            <w:tcW w:w="5000" w:type="pct"/>
            <w:hideMark/>
          </w:tcPr>
          <w:p w:rsidR="00C71C6F" w:rsidRPr="00051A17" w:rsidRDefault="00C71C6F" w:rsidP="00325B26">
            <w:pPr>
              <w:pStyle w:val="style8"/>
              <w:spacing w:before="0" w:beforeAutospacing="0" w:after="0" w:afterAutospacing="0" w:line="360" w:lineRule="auto"/>
              <w:rPr>
                <w:color w:val="548DD4" w:themeColor="text2" w:themeTint="99"/>
                <w:sz w:val="20"/>
                <w:szCs w:val="20"/>
              </w:rPr>
            </w:pPr>
          </w:p>
        </w:tc>
      </w:tr>
      <w:tr w:rsidR="00C70F8C" w:rsidRPr="00051A17" w:rsidTr="00C71C6F">
        <w:trPr>
          <w:trHeight w:val="145"/>
        </w:trPr>
        <w:tc>
          <w:tcPr>
            <w:tcW w:w="5000" w:type="pct"/>
            <w:hideMark/>
          </w:tcPr>
          <w:p w:rsidR="00C70F8C" w:rsidRPr="00051A17" w:rsidRDefault="002D069D" w:rsidP="002D069D">
            <w:pPr>
              <w:spacing w:line="360" w:lineRule="auto"/>
              <w:rPr>
                <w:rFonts w:ascii="Arial" w:hAnsi="Arial" w:cs="Arial"/>
                <w:color w:val="548DD4" w:themeColor="text2" w:themeTint="99"/>
                <w:sz w:val="20"/>
              </w:rPr>
            </w:pPr>
            <w:r w:rsidRPr="00051A17">
              <w:rPr>
                <w:rStyle w:val="style81"/>
                <w:color w:val="548DD4" w:themeColor="text2" w:themeTint="99"/>
                <w:sz w:val="20"/>
                <w:szCs w:val="20"/>
                <w:u w:val="single"/>
              </w:rPr>
              <w:t>PUBLISHED PROCEEDINGS INTERNATIONAL CONFERENCES</w:t>
            </w:r>
          </w:p>
        </w:tc>
      </w:tr>
      <w:tr w:rsidR="00000387" w:rsidRPr="00051A17" w:rsidTr="00C71C6F">
        <w:trPr>
          <w:trHeight w:val="145"/>
        </w:trPr>
        <w:tc>
          <w:tcPr>
            <w:tcW w:w="5000" w:type="pct"/>
            <w:hideMark/>
          </w:tcPr>
          <w:p w:rsidR="00000387" w:rsidRPr="00051A17" w:rsidRDefault="00000387" w:rsidP="00582025">
            <w:pPr>
              <w:rPr>
                <w:rFonts w:ascii="Arial" w:hAnsi="Arial" w:cs="Arial"/>
                <w:color w:val="548DD4" w:themeColor="text2" w:themeTint="99"/>
                <w:sz w:val="20"/>
              </w:rPr>
            </w:pPr>
          </w:p>
        </w:tc>
      </w:tr>
      <w:tr w:rsidR="00C70F8C" w:rsidRPr="00051A17" w:rsidTr="00C71C6F">
        <w:trPr>
          <w:trHeight w:val="145"/>
        </w:trPr>
        <w:tc>
          <w:tcPr>
            <w:tcW w:w="5000" w:type="pct"/>
            <w:hideMark/>
          </w:tcPr>
          <w:p w:rsidR="00C70F8C" w:rsidRPr="00051A17" w:rsidRDefault="00F2037D" w:rsidP="00F2037D">
            <w:pPr>
              <w:rPr>
                <w:rFonts w:ascii="Arial" w:hAnsi="Arial" w:cs="Arial"/>
                <w:color w:val="548DD4" w:themeColor="text2" w:themeTint="99"/>
                <w:sz w:val="20"/>
              </w:rPr>
            </w:pPr>
            <w:r w:rsidRPr="00373FD5">
              <w:rPr>
                <w:rFonts w:ascii="Arial" w:hAnsi="Arial" w:cs="Arial"/>
                <w:b/>
                <w:color w:val="548DD4" w:themeColor="text2" w:themeTint="99"/>
                <w:sz w:val="20"/>
                <w:lang w:val="en-ZA"/>
              </w:rPr>
              <w:t>VERMAAK C, GÖRGENS-EKERMANS G, NIEUWENHUIZEN</w:t>
            </w:r>
            <w:r w:rsidR="00281EF0" w:rsidRPr="00373FD5">
              <w:rPr>
                <w:rFonts w:ascii="Arial" w:hAnsi="Arial" w:cs="Arial"/>
                <w:b/>
                <w:color w:val="548DD4" w:themeColor="text2" w:themeTint="99"/>
                <w:sz w:val="20"/>
                <w:lang w:val="en-ZA"/>
              </w:rPr>
              <w:t xml:space="preserve"> C. </w:t>
            </w:r>
            <w:r w:rsidR="00281EF0" w:rsidRPr="00553429">
              <w:rPr>
                <w:rFonts w:ascii="Arial" w:hAnsi="Arial" w:cs="Arial"/>
                <w:color w:val="548DD4" w:themeColor="text2" w:themeTint="99"/>
                <w:sz w:val="20"/>
                <w:lang w:val="en-ZA"/>
              </w:rPr>
              <w:t xml:space="preserve">Managing the effect of shift work and emotional labour on psychological well-being at work of geriatric care staff. </w:t>
            </w:r>
            <w:r w:rsidR="00281EF0" w:rsidRPr="00000F52">
              <w:rPr>
                <w:rFonts w:ascii="Arial" w:hAnsi="Arial" w:cs="Arial"/>
                <w:color w:val="548DD4" w:themeColor="text2" w:themeTint="99"/>
                <w:sz w:val="20"/>
              </w:rPr>
              <w:t>In Hair, J., Krupka, Z., &amp; Vlasic, G. (Eds.), Proceedings of the 7</w:t>
            </w:r>
            <w:r w:rsidR="00281EF0" w:rsidRPr="00000F52">
              <w:rPr>
                <w:rFonts w:ascii="Arial" w:hAnsi="Arial" w:cs="Arial"/>
                <w:color w:val="548DD4" w:themeColor="text2" w:themeTint="99"/>
                <w:sz w:val="20"/>
                <w:vertAlign w:val="superscript"/>
              </w:rPr>
              <w:t>th</w:t>
            </w:r>
            <w:r w:rsidR="00281EF0" w:rsidRPr="00000F52">
              <w:rPr>
                <w:rFonts w:ascii="Arial" w:hAnsi="Arial" w:cs="Arial"/>
                <w:color w:val="548DD4" w:themeColor="text2" w:themeTint="99"/>
                <w:sz w:val="20"/>
              </w:rPr>
              <w:t xml:space="preserve"> Annual </w:t>
            </w:r>
            <w:r>
              <w:rPr>
                <w:rFonts w:ascii="Arial" w:hAnsi="Arial" w:cs="Arial"/>
                <w:color w:val="548DD4" w:themeColor="text2" w:themeTint="99"/>
                <w:sz w:val="20"/>
              </w:rPr>
              <w:t>Global Business Conference, 2017, 277-287</w:t>
            </w:r>
            <w:r w:rsidR="00281EF0" w:rsidRPr="00000F52">
              <w:rPr>
                <w:rFonts w:ascii="Arial" w:hAnsi="Arial" w:cs="Arial"/>
                <w:color w:val="548DD4" w:themeColor="text2" w:themeTint="99"/>
                <w:sz w:val="20"/>
              </w:rPr>
              <w:t>. Zagreb, Croatia: Innovation Institute</w:t>
            </w:r>
            <w:r w:rsidR="00281EF0" w:rsidRPr="00000F52">
              <w:rPr>
                <w:rFonts w:ascii="Arial" w:hAnsi="Arial" w:cs="Arial"/>
                <w:color w:val="548DD4" w:themeColor="text2" w:themeTint="99"/>
                <w:sz w:val="20"/>
                <w:lang w:val="en-ZA"/>
              </w:rPr>
              <w:t>.</w:t>
            </w:r>
          </w:p>
        </w:tc>
      </w:tr>
      <w:tr w:rsidR="00283283" w:rsidRPr="00051A17" w:rsidTr="00C71C6F">
        <w:trPr>
          <w:trHeight w:val="145"/>
        </w:trPr>
        <w:tc>
          <w:tcPr>
            <w:tcW w:w="5000" w:type="pct"/>
          </w:tcPr>
          <w:p w:rsidR="00283283" w:rsidRPr="00051A17" w:rsidRDefault="00283283" w:rsidP="00687C6E">
            <w:pPr>
              <w:rPr>
                <w:rFonts w:ascii="Arial" w:hAnsi="Arial" w:cs="Arial"/>
                <w:b/>
                <w:bCs/>
                <w:color w:val="548DD4" w:themeColor="text2" w:themeTint="99"/>
                <w:sz w:val="20"/>
              </w:rPr>
            </w:pPr>
          </w:p>
        </w:tc>
      </w:tr>
      <w:tr w:rsidR="00283283" w:rsidRPr="00051A17" w:rsidTr="00C71C6F">
        <w:trPr>
          <w:trHeight w:val="145"/>
        </w:trPr>
        <w:tc>
          <w:tcPr>
            <w:tcW w:w="5000" w:type="pct"/>
            <w:hideMark/>
          </w:tcPr>
          <w:p w:rsidR="00283283" w:rsidRPr="00051A17" w:rsidRDefault="00283283" w:rsidP="00283283">
            <w:pPr>
              <w:spacing w:line="360" w:lineRule="auto"/>
              <w:rPr>
                <w:rFonts w:ascii="Arial" w:hAnsi="Arial" w:cs="Arial"/>
                <w:color w:val="548DD4" w:themeColor="text2" w:themeTint="99"/>
                <w:sz w:val="20"/>
              </w:rPr>
            </w:pPr>
            <w:r w:rsidRPr="00051A17">
              <w:rPr>
                <w:rStyle w:val="style81"/>
                <w:color w:val="548DD4" w:themeColor="text2" w:themeTint="99"/>
                <w:sz w:val="20"/>
                <w:szCs w:val="20"/>
                <w:u w:val="single"/>
              </w:rPr>
              <w:t>PUBLISHED PROCEEDINGS NATIONAL CONFERENCES</w:t>
            </w:r>
          </w:p>
        </w:tc>
      </w:tr>
      <w:tr w:rsidR="00283283" w:rsidRPr="00051A17" w:rsidTr="00C71C6F">
        <w:trPr>
          <w:trHeight w:val="145"/>
        </w:trPr>
        <w:tc>
          <w:tcPr>
            <w:tcW w:w="5000" w:type="pct"/>
            <w:hideMark/>
          </w:tcPr>
          <w:p w:rsidR="00283283" w:rsidRPr="00051A17" w:rsidRDefault="00283283" w:rsidP="00000387">
            <w:pPr>
              <w:rPr>
                <w:rFonts w:ascii="Arial" w:hAnsi="Arial" w:cs="Arial"/>
                <w:color w:val="548DD4" w:themeColor="text2" w:themeTint="99"/>
                <w:sz w:val="20"/>
              </w:rPr>
            </w:pPr>
          </w:p>
        </w:tc>
      </w:tr>
      <w:tr w:rsidR="002D069D" w:rsidRPr="00051A17" w:rsidTr="00C71C6F">
        <w:trPr>
          <w:trHeight w:val="145"/>
        </w:trPr>
        <w:tc>
          <w:tcPr>
            <w:tcW w:w="5000" w:type="pct"/>
            <w:hideMark/>
          </w:tcPr>
          <w:p w:rsidR="00951D59" w:rsidRPr="00632455" w:rsidRDefault="00951D59" w:rsidP="00F61E79">
            <w:pPr>
              <w:pStyle w:val="style8"/>
              <w:spacing w:before="0" w:beforeAutospacing="0" w:after="0" w:afterAutospacing="0"/>
              <w:rPr>
                <w:b w:val="0"/>
                <w:color w:val="548DD4" w:themeColor="text2" w:themeTint="99"/>
                <w:sz w:val="20"/>
                <w:szCs w:val="20"/>
              </w:rPr>
            </w:pPr>
            <w:r w:rsidRPr="00632455">
              <w:rPr>
                <w:b w:val="0"/>
                <w:color w:val="548DD4" w:themeColor="text2" w:themeTint="99"/>
                <w:sz w:val="20"/>
                <w:szCs w:val="20"/>
              </w:rPr>
              <w:t>No</w:t>
            </w:r>
            <w:r w:rsidR="006B7498" w:rsidRPr="00632455">
              <w:rPr>
                <w:b w:val="0"/>
                <w:color w:val="548DD4" w:themeColor="text2" w:themeTint="99"/>
                <w:sz w:val="20"/>
                <w:szCs w:val="20"/>
              </w:rPr>
              <w:t xml:space="preserve"> output in 201</w:t>
            </w:r>
            <w:r w:rsidR="00D40637">
              <w:rPr>
                <w:b w:val="0"/>
                <w:color w:val="548DD4" w:themeColor="text2" w:themeTint="99"/>
                <w:sz w:val="20"/>
                <w:szCs w:val="20"/>
              </w:rPr>
              <w:t>7</w:t>
            </w:r>
          </w:p>
        </w:tc>
      </w:tr>
      <w:tr w:rsidR="00120927" w:rsidRPr="00051A17" w:rsidTr="00C71C6F">
        <w:trPr>
          <w:trHeight w:val="145"/>
        </w:trPr>
        <w:tc>
          <w:tcPr>
            <w:tcW w:w="5000" w:type="pct"/>
            <w:hideMark/>
          </w:tcPr>
          <w:p w:rsidR="00120927" w:rsidRPr="00051A17" w:rsidRDefault="00120927" w:rsidP="00320FE5">
            <w:pPr>
              <w:rPr>
                <w:rFonts w:ascii="Arial" w:hAnsi="Arial" w:cs="Arial"/>
                <w:color w:val="548DD4" w:themeColor="text2" w:themeTint="99"/>
                <w:sz w:val="20"/>
              </w:rPr>
            </w:pPr>
          </w:p>
        </w:tc>
      </w:tr>
      <w:tr w:rsidR="00120927" w:rsidRPr="00051A17" w:rsidTr="00C71C6F">
        <w:trPr>
          <w:trHeight w:val="145"/>
        </w:trPr>
        <w:tc>
          <w:tcPr>
            <w:tcW w:w="5000" w:type="pct"/>
            <w:hideMark/>
          </w:tcPr>
          <w:p w:rsidR="00120927" w:rsidRPr="00051A17" w:rsidRDefault="00120927" w:rsidP="00320FE5">
            <w:pPr>
              <w:spacing w:line="360" w:lineRule="auto"/>
              <w:rPr>
                <w:rFonts w:ascii="Arial" w:hAnsi="Arial" w:cs="Arial"/>
                <w:color w:val="548DD4" w:themeColor="text2" w:themeTint="99"/>
                <w:sz w:val="20"/>
              </w:rPr>
            </w:pPr>
            <w:r>
              <w:rPr>
                <w:rStyle w:val="style81"/>
                <w:color w:val="548DD4" w:themeColor="text2" w:themeTint="99"/>
                <w:sz w:val="20"/>
                <w:szCs w:val="20"/>
                <w:u w:val="single"/>
              </w:rPr>
              <w:t>CHAPTERS IN BOOKS FOR THE SPECIALIST</w:t>
            </w:r>
          </w:p>
        </w:tc>
      </w:tr>
      <w:tr w:rsidR="00120927" w:rsidRPr="00051A17" w:rsidTr="00C71C6F">
        <w:trPr>
          <w:trHeight w:val="145"/>
        </w:trPr>
        <w:tc>
          <w:tcPr>
            <w:tcW w:w="5000" w:type="pct"/>
            <w:hideMark/>
          </w:tcPr>
          <w:p w:rsidR="00120927" w:rsidRPr="00051A17" w:rsidRDefault="00120927" w:rsidP="00320FE5">
            <w:pPr>
              <w:rPr>
                <w:rFonts w:ascii="Arial" w:hAnsi="Arial" w:cs="Arial"/>
                <w:color w:val="548DD4" w:themeColor="text2" w:themeTint="99"/>
                <w:sz w:val="20"/>
              </w:rPr>
            </w:pPr>
          </w:p>
        </w:tc>
      </w:tr>
      <w:tr w:rsidR="00120927" w:rsidRPr="00051A17" w:rsidTr="00C71C6F">
        <w:trPr>
          <w:trHeight w:val="145"/>
        </w:trPr>
        <w:tc>
          <w:tcPr>
            <w:tcW w:w="5000" w:type="pct"/>
            <w:hideMark/>
          </w:tcPr>
          <w:p w:rsidR="00120927" w:rsidRPr="00051A17" w:rsidRDefault="00D40637" w:rsidP="008F764F">
            <w:pPr>
              <w:jc w:val="both"/>
              <w:rPr>
                <w:rFonts w:ascii="Arial" w:hAnsi="Arial" w:cs="Arial"/>
                <w:color w:val="548DD4" w:themeColor="text2" w:themeTint="99"/>
                <w:sz w:val="20"/>
                <w:lang w:val="en-ZA"/>
              </w:rPr>
            </w:pPr>
            <w:r>
              <w:rPr>
                <w:rFonts w:ascii="Arial" w:hAnsi="Arial" w:cs="Arial"/>
                <w:color w:val="548DD4" w:themeColor="text2" w:themeTint="99"/>
                <w:sz w:val="20"/>
                <w:lang w:val="en-ZA"/>
              </w:rPr>
              <w:t>No output in 2017</w:t>
            </w:r>
          </w:p>
        </w:tc>
      </w:tr>
      <w:tr w:rsidR="00F61E79" w:rsidRPr="00051A17" w:rsidTr="00C71C6F">
        <w:trPr>
          <w:trHeight w:val="145"/>
        </w:trPr>
        <w:tc>
          <w:tcPr>
            <w:tcW w:w="5000" w:type="pct"/>
            <w:hideMark/>
          </w:tcPr>
          <w:p w:rsidR="00F61E79" w:rsidRPr="00051A17" w:rsidRDefault="00F61E79" w:rsidP="00582025">
            <w:pPr>
              <w:rPr>
                <w:rFonts w:ascii="Arial" w:hAnsi="Arial" w:cs="Arial"/>
                <w:color w:val="548DD4" w:themeColor="text2" w:themeTint="99"/>
                <w:sz w:val="20"/>
              </w:rPr>
            </w:pPr>
          </w:p>
        </w:tc>
      </w:tr>
      <w:tr w:rsidR="002D069D" w:rsidRPr="00051A17" w:rsidTr="00C71C6F">
        <w:trPr>
          <w:trHeight w:val="145"/>
        </w:trPr>
        <w:tc>
          <w:tcPr>
            <w:tcW w:w="5000" w:type="pct"/>
            <w:hideMark/>
          </w:tcPr>
          <w:p w:rsidR="002D069D" w:rsidRPr="00051A17" w:rsidRDefault="002D069D" w:rsidP="002D069D">
            <w:pPr>
              <w:spacing w:line="360" w:lineRule="auto"/>
              <w:rPr>
                <w:rFonts w:ascii="Arial" w:hAnsi="Arial" w:cs="Arial"/>
                <w:color w:val="548DD4" w:themeColor="text2" w:themeTint="99"/>
                <w:sz w:val="20"/>
              </w:rPr>
            </w:pPr>
            <w:r w:rsidRPr="00051A17">
              <w:rPr>
                <w:rStyle w:val="style81"/>
                <w:color w:val="548DD4" w:themeColor="text2" w:themeTint="99"/>
                <w:sz w:val="20"/>
                <w:szCs w:val="20"/>
                <w:u w:val="single"/>
              </w:rPr>
              <w:t>PAPERS READ AT INTERNATIONAL CONFERENCES</w:t>
            </w:r>
          </w:p>
        </w:tc>
      </w:tr>
      <w:tr w:rsidR="00F61E79" w:rsidRPr="00051A17" w:rsidTr="00C71C6F">
        <w:trPr>
          <w:trHeight w:val="145"/>
        </w:trPr>
        <w:tc>
          <w:tcPr>
            <w:tcW w:w="5000" w:type="pct"/>
            <w:hideMark/>
          </w:tcPr>
          <w:p w:rsidR="00F61E79" w:rsidRPr="00051A17" w:rsidRDefault="00F61E79" w:rsidP="00582025">
            <w:pPr>
              <w:rPr>
                <w:rFonts w:ascii="Arial" w:hAnsi="Arial" w:cs="Arial"/>
                <w:color w:val="548DD4" w:themeColor="text2" w:themeTint="99"/>
                <w:sz w:val="20"/>
              </w:rPr>
            </w:pPr>
          </w:p>
        </w:tc>
      </w:tr>
      <w:tr w:rsidR="00C70F8C" w:rsidRPr="00051A17" w:rsidTr="00C71C6F">
        <w:trPr>
          <w:trHeight w:val="145"/>
        </w:trPr>
        <w:tc>
          <w:tcPr>
            <w:tcW w:w="5000" w:type="pct"/>
            <w:hideMark/>
          </w:tcPr>
          <w:p w:rsidR="00DA7AAD" w:rsidRPr="00941263" w:rsidRDefault="00DA7AAD" w:rsidP="00941263">
            <w:pPr>
              <w:jc w:val="both"/>
              <w:rPr>
                <w:rFonts w:ascii="Arial" w:hAnsi="Arial" w:cs="Arial"/>
                <w:color w:val="548DD4" w:themeColor="text2" w:themeTint="99"/>
                <w:sz w:val="20"/>
                <w:lang w:val="en-ZA"/>
              </w:rPr>
            </w:pPr>
            <w:r>
              <w:rPr>
                <w:rFonts w:ascii="Arial" w:hAnsi="Arial" w:cs="Arial"/>
                <w:b/>
                <w:color w:val="548DD4" w:themeColor="text2" w:themeTint="99"/>
                <w:sz w:val="20"/>
                <w:lang w:val="en-ZA"/>
              </w:rPr>
              <w:t>DU PREEZ R, PENTZ CD, LATEGAN BW,</w:t>
            </w:r>
            <w:r w:rsidRPr="00941263">
              <w:rPr>
                <w:rFonts w:ascii="Arial" w:hAnsi="Arial" w:cs="Arial"/>
                <w:b/>
                <w:color w:val="548DD4" w:themeColor="text2" w:themeTint="99"/>
                <w:sz w:val="20"/>
                <w:lang w:val="en-ZA"/>
              </w:rPr>
              <w:t xml:space="preserve"> </w:t>
            </w:r>
            <w:r w:rsidRPr="00941263">
              <w:rPr>
                <w:rFonts w:ascii="Arial" w:hAnsi="Arial" w:cs="Arial"/>
                <w:color w:val="548DD4" w:themeColor="text2" w:themeTint="99"/>
                <w:sz w:val="20"/>
                <w:lang w:val="en-ZA"/>
              </w:rPr>
              <w:t>The influence of wine attributes on the selection of wine among a cohort of South African Generation Y consumers. 7th Annual Global Business Conference, 28 September – 1 October</w:t>
            </w:r>
            <w:r>
              <w:rPr>
                <w:rFonts w:ascii="Arial" w:hAnsi="Arial" w:cs="Arial"/>
                <w:color w:val="548DD4" w:themeColor="text2" w:themeTint="99"/>
                <w:sz w:val="20"/>
                <w:lang w:val="en-ZA"/>
              </w:rPr>
              <w:t xml:space="preserve"> 2016</w:t>
            </w:r>
            <w:r w:rsidRPr="00941263">
              <w:rPr>
                <w:rFonts w:ascii="Arial" w:hAnsi="Arial" w:cs="Arial"/>
                <w:color w:val="548DD4" w:themeColor="text2" w:themeTint="99"/>
                <w:sz w:val="20"/>
                <w:lang w:val="en-ZA"/>
              </w:rPr>
              <w:t xml:space="preserve">, Zagreb, Croatia. </w:t>
            </w:r>
          </w:p>
          <w:p w:rsidR="00951D59" w:rsidRDefault="00290849" w:rsidP="00951D59">
            <w:pPr>
              <w:jc w:val="both"/>
              <w:rPr>
                <w:rFonts w:ascii="Arial" w:hAnsi="Arial" w:cs="Arial"/>
                <w:color w:val="548DD4" w:themeColor="text2" w:themeTint="99"/>
                <w:sz w:val="20"/>
                <w:lang w:val="en-ZA"/>
              </w:rPr>
            </w:pPr>
            <w:r w:rsidRPr="00290849">
              <w:rPr>
                <w:rFonts w:ascii="Arial" w:hAnsi="Arial" w:cs="Arial"/>
                <w:b/>
                <w:color w:val="548DD4" w:themeColor="text2" w:themeTint="99"/>
                <w:sz w:val="20"/>
                <w:lang w:val="en-ZA"/>
              </w:rPr>
              <w:t>ADAMS S, PREEZ R</w:t>
            </w:r>
            <w:r w:rsidRPr="00290849">
              <w:rPr>
                <w:rFonts w:ascii="Arial" w:hAnsi="Arial" w:cs="Arial"/>
                <w:color w:val="548DD4" w:themeColor="text2" w:themeTint="99"/>
                <w:sz w:val="20"/>
                <w:lang w:val="en-ZA"/>
              </w:rPr>
              <w:t xml:space="preserve">. (2017).  A Game Changer?  Embedding Educational Gamification for Enhanced Student Learning. World Conference on Online Learning: Teaching in a Digital Age – Re-Thinking Teaching </w:t>
            </w:r>
            <w:r>
              <w:rPr>
                <w:rFonts w:ascii="Arial" w:hAnsi="Arial" w:cs="Arial"/>
                <w:color w:val="548DD4" w:themeColor="text2" w:themeTint="99"/>
                <w:sz w:val="20"/>
                <w:lang w:val="en-ZA"/>
              </w:rPr>
              <w:t>and</w:t>
            </w:r>
            <w:r w:rsidRPr="00290849">
              <w:rPr>
                <w:rFonts w:ascii="Arial" w:hAnsi="Arial" w:cs="Arial"/>
                <w:color w:val="548DD4" w:themeColor="text2" w:themeTint="99"/>
                <w:sz w:val="20"/>
                <w:lang w:val="en-ZA"/>
              </w:rPr>
              <w:t xml:space="preserve"> Learning, 16-19 October, Toronto, Canada.</w:t>
            </w:r>
          </w:p>
          <w:p w:rsidR="00290849" w:rsidRDefault="00290849" w:rsidP="00951D59">
            <w:pPr>
              <w:jc w:val="both"/>
              <w:rPr>
                <w:rFonts w:ascii="Arial" w:hAnsi="Arial" w:cs="Arial"/>
                <w:color w:val="548DD4" w:themeColor="text2" w:themeTint="99"/>
                <w:sz w:val="20"/>
                <w:lang w:val="en-ZA"/>
              </w:rPr>
            </w:pPr>
            <w:r w:rsidRPr="00290849">
              <w:rPr>
                <w:rFonts w:ascii="Arial" w:hAnsi="Arial" w:cs="Arial"/>
                <w:b/>
                <w:color w:val="548DD4" w:themeColor="text2" w:themeTint="99"/>
                <w:sz w:val="20"/>
                <w:lang w:val="fr-FR"/>
              </w:rPr>
              <w:t>LATEGAN BW, DU PREEZ R, PENTZ CD</w:t>
            </w:r>
            <w:r w:rsidRPr="00290849">
              <w:rPr>
                <w:rFonts w:ascii="Arial" w:hAnsi="Arial" w:cs="Arial"/>
                <w:color w:val="548DD4" w:themeColor="text2" w:themeTint="99"/>
                <w:sz w:val="20"/>
                <w:lang w:val="fr-FR"/>
              </w:rPr>
              <w:t xml:space="preserve">.  </w:t>
            </w:r>
            <w:r w:rsidRPr="00290849">
              <w:rPr>
                <w:rFonts w:ascii="Arial" w:hAnsi="Arial" w:cs="Arial"/>
                <w:color w:val="548DD4" w:themeColor="text2" w:themeTint="99"/>
                <w:sz w:val="20"/>
                <w:lang w:val="en-ZA"/>
              </w:rPr>
              <w:t>(2017). Status and conspicuous consumption: A systematic literature review.   8th Annual Global Business Conference 2017,  27-30 September, Dubrovnic, Croatia.</w:t>
            </w:r>
          </w:p>
          <w:p w:rsidR="00290849" w:rsidRDefault="00290849" w:rsidP="00951D59">
            <w:pPr>
              <w:jc w:val="both"/>
              <w:rPr>
                <w:rFonts w:ascii="Arial" w:hAnsi="Arial" w:cs="Arial"/>
                <w:color w:val="548DD4" w:themeColor="text2" w:themeTint="99"/>
                <w:sz w:val="20"/>
                <w:lang w:val="en-ZA"/>
              </w:rPr>
            </w:pPr>
            <w:r w:rsidRPr="00290849">
              <w:rPr>
                <w:rFonts w:ascii="Arial" w:hAnsi="Arial" w:cs="Arial"/>
                <w:b/>
                <w:color w:val="548DD4" w:themeColor="text2" w:themeTint="99"/>
                <w:sz w:val="20"/>
                <w:lang w:val="en-ZA"/>
              </w:rPr>
              <w:t>LATEGAN BW, DU PREEZ R, PENTZ CD,</w:t>
            </w:r>
            <w:r w:rsidRPr="00290849">
              <w:rPr>
                <w:rFonts w:ascii="Arial" w:hAnsi="Arial" w:cs="Arial"/>
                <w:color w:val="548DD4" w:themeColor="text2" w:themeTint="99"/>
                <w:sz w:val="20"/>
                <w:lang w:val="en-ZA"/>
              </w:rPr>
              <w:t xml:space="preserve"> </w:t>
            </w:r>
            <w:r w:rsidRPr="00290849">
              <w:rPr>
                <w:rFonts w:ascii="Arial" w:hAnsi="Arial" w:cs="Arial"/>
                <w:b/>
                <w:color w:val="548DD4" w:themeColor="text2" w:themeTint="99"/>
                <w:sz w:val="20"/>
                <w:lang w:val="en-ZA"/>
              </w:rPr>
              <w:t>LEKO-ŠIMIĆ M</w:t>
            </w:r>
            <w:r w:rsidRPr="00290849">
              <w:rPr>
                <w:rFonts w:ascii="Arial" w:hAnsi="Arial" w:cs="Arial"/>
                <w:color w:val="548DD4" w:themeColor="text2" w:themeTint="99"/>
                <w:sz w:val="20"/>
                <w:lang w:val="en-ZA"/>
              </w:rPr>
              <w:t>. (2017).  Similar but different: Comparing the drinking behaviour of South African and Croatian university students. 8th Annual Global Business Conference 2017,  27-30 September, Dubrovnic, Croatia</w:t>
            </w:r>
            <w:r>
              <w:rPr>
                <w:rFonts w:ascii="Arial" w:hAnsi="Arial" w:cs="Arial"/>
                <w:color w:val="548DD4" w:themeColor="text2" w:themeTint="99"/>
                <w:sz w:val="20"/>
                <w:lang w:val="en-ZA"/>
              </w:rPr>
              <w:t>.</w:t>
            </w:r>
          </w:p>
          <w:p w:rsidR="00486EE2" w:rsidRPr="00051A17" w:rsidRDefault="00486EE2" w:rsidP="00951D59">
            <w:pPr>
              <w:jc w:val="both"/>
              <w:rPr>
                <w:rFonts w:ascii="Arial" w:hAnsi="Arial" w:cs="Arial"/>
                <w:color w:val="548DD4" w:themeColor="text2" w:themeTint="99"/>
                <w:sz w:val="20"/>
                <w:lang w:val="en-ZA"/>
              </w:rPr>
            </w:pPr>
            <w:r w:rsidRPr="00486EE2">
              <w:rPr>
                <w:rFonts w:ascii="Arial" w:hAnsi="Arial" w:cs="Arial"/>
                <w:b/>
                <w:color w:val="548DD4" w:themeColor="text2" w:themeTint="99"/>
                <w:sz w:val="20"/>
                <w:lang w:val="en-ZA"/>
              </w:rPr>
              <w:t>ODENDAAL A.</w:t>
            </w:r>
            <w:r w:rsidRPr="00486EE2">
              <w:rPr>
                <w:rFonts w:ascii="Arial" w:hAnsi="Arial" w:cs="Arial"/>
                <w:color w:val="548DD4" w:themeColor="text2" w:themeTint="99"/>
                <w:sz w:val="20"/>
                <w:lang w:val="en-ZA"/>
              </w:rPr>
              <w:t xml:space="preserve"> ITC Guidelines on Test Use and ITC Guidelines on Computer-based and Internet-delivered Testing. 1st Pan African Psychology Union Congress, Durban, South Africa, 18-21 September 2017</w:t>
            </w:r>
            <w:r>
              <w:rPr>
                <w:rFonts w:ascii="Arial" w:hAnsi="Arial" w:cs="Arial"/>
                <w:color w:val="548DD4" w:themeColor="text2" w:themeTint="99"/>
                <w:sz w:val="20"/>
                <w:lang w:val="en-ZA"/>
              </w:rPr>
              <w:t>.</w:t>
            </w:r>
          </w:p>
        </w:tc>
      </w:tr>
      <w:tr w:rsidR="00897D2D" w:rsidRPr="00051A17" w:rsidTr="00C71C6F">
        <w:trPr>
          <w:trHeight w:val="145"/>
        </w:trPr>
        <w:tc>
          <w:tcPr>
            <w:tcW w:w="5000" w:type="pct"/>
            <w:hideMark/>
          </w:tcPr>
          <w:p w:rsidR="003625DD" w:rsidRPr="00290849" w:rsidRDefault="003625DD" w:rsidP="00897D2D">
            <w:pPr>
              <w:spacing w:line="360" w:lineRule="auto"/>
              <w:rPr>
                <w:rFonts w:ascii="Arial" w:eastAsia="Calibri" w:hAnsi="Arial" w:cs="Arial"/>
                <w:b/>
                <w:color w:val="548DD4" w:themeColor="text2" w:themeTint="99"/>
                <w:sz w:val="20"/>
                <w:lang w:val="en-ZA"/>
              </w:rPr>
            </w:pPr>
          </w:p>
        </w:tc>
      </w:tr>
      <w:tr w:rsidR="00C70F8C" w:rsidRPr="00051A17" w:rsidTr="00C71C6F">
        <w:trPr>
          <w:trHeight w:val="145"/>
        </w:trPr>
        <w:tc>
          <w:tcPr>
            <w:tcW w:w="5000" w:type="pct"/>
            <w:hideMark/>
          </w:tcPr>
          <w:p w:rsidR="00C70F8C" w:rsidRPr="00051A17" w:rsidRDefault="002D069D" w:rsidP="00A972BE">
            <w:pPr>
              <w:pStyle w:val="style13"/>
              <w:spacing w:before="0" w:beforeAutospacing="0" w:after="0" w:afterAutospacing="0" w:line="360" w:lineRule="auto"/>
              <w:rPr>
                <w:color w:val="548DD4" w:themeColor="text2" w:themeTint="99"/>
                <w:sz w:val="20"/>
                <w:szCs w:val="20"/>
              </w:rPr>
            </w:pPr>
            <w:r w:rsidRPr="00051A17">
              <w:rPr>
                <w:rStyle w:val="style81"/>
                <w:color w:val="548DD4" w:themeColor="text2" w:themeTint="99"/>
                <w:sz w:val="20"/>
                <w:szCs w:val="20"/>
                <w:u w:val="single"/>
              </w:rPr>
              <w:t>PAPERS READ AT NATIONAL CONFERENCES</w:t>
            </w:r>
          </w:p>
        </w:tc>
      </w:tr>
      <w:tr w:rsidR="00C70F8C" w:rsidRPr="00051A17" w:rsidTr="00C71C6F">
        <w:trPr>
          <w:trHeight w:val="145"/>
        </w:trPr>
        <w:tc>
          <w:tcPr>
            <w:tcW w:w="5000" w:type="pct"/>
            <w:hideMark/>
          </w:tcPr>
          <w:p w:rsidR="00C70F8C" w:rsidRPr="00051A17" w:rsidRDefault="00C70F8C" w:rsidP="00897D2D">
            <w:pPr>
              <w:spacing w:line="360" w:lineRule="auto"/>
              <w:rPr>
                <w:rFonts w:ascii="Arial" w:hAnsi="Arial" w:cs="Arial"/>
                <w:color w:val="548DD4" w:themeColor="text2" w:themeTint="99"/>
                <w:sz w:val="20"/>
              </w:rPr>
            </w:pPr>
          </w:p>
        </w:tc>
      </w:tr>
      <w:tr w:rsidR="00C70F8C" w:rsidRPr="00051A17" w:rsidTr="00C71C6F">
        <w:trPr>
          <w:trHeight w:val="145"/>
        </w:trPr>
        <w:tc>
          <w:tcPr>
            <w:tcW w:w="5000" w:type="pct"/>
            <w:hideMark/>
          </w:tcPr>
          <w:p w:rsidR="00000F52" w:rsidRPr="00941263" w:rsidRDefault="00F2037D" w:rsidP="00000F52">
            <w:pPr>
              <w:jc w:val="both"/>
              <w:rPr>
                <w:rFonts w:ascii="Arial" w:hAnsi="Arial" w:cs="Arial"/>
                <w:color w:val="548DD4" w:themeColor="text2" w:themeTint="99"/>
                <w:sz w:val="20"/>
              </w:rPr>
            </w:pPr>
            <w:r>
              <w:rPr>
                <w:rFonts w:ascii="Arial" w:hAnsi="Arial" w:cs="Arial"/>
                <w:b/>
                <w:color w:val="548DD4" w:themeColor="text2" w:themeTint="99"/>
                <w:sz w:val="20"/>
              </w:rPr>
              <w:t>ANDERSON R, ENGELBRECHT A</w:t>
            </w:r>
            <w:r w:rsidR="00F41BFB" w:rsidRPr="00F41BFB">
              <w:rPr>
                <w:rFonts w:ascii="Arial" w:hAnsi="Arial" w:cs="Arial"/>
                <w:b/>
                <w:color w:val="548DD4" w:themeColor="text2" w:themeTint="99"/>
                <w:sz w:val="20"/>
              </w:rPr>
              <w:t>S. The role of servant leadership in creating an ethical culture in organisations. Annual SAIMS Conference, Bloemfontein, 10-12 September 2017.</w:t>
            </w:r>
          </w:p>
          <w:p w:rsidR="00290849" w:rsidRDefault="00290849" w:rsidP="00000F52">
            <w:pPr>
              <w:jc w:val="both"/>
              <w:rPr>
                <w:rFonts w:ascii="Arial" w:hAnsi="Arial" w:cs="Arial"/>
                <w:color w:val="548DD4" w:themeColor="text2" w:themeTint="99"/>
                <w:sz w:val="20"/>
              </w:rPr>
            </w:pPr>
            <w:r w:rsidRPr="00290849">
              <w:rPr>
                <w:rFonts w:ascii="Arial" w:hAnsi="Arial" w:cs="Arial"/>
                <w:b/>
                <w:color w:val="548DD4" w:themeColor="text2" w:themeTint="99"/>
                <w:sz w:val="20"/>
              </w:rPr>
              <w:t>GÖRGENS-EKERMANS G</w:t>
            </w:r>
            <w:r w:rsidRPr="00290849">
              <w:rPr>
                <w:rFonts w:ascii="Arial" w:hAnsi="Arial" w:cs="Arial"/>
                <w:color w:val="548DD4" w:themeColor="text2" w:themeTint="99"/>
                <w:sz w:val="20"/>
              </w:rPr>
              <w:t>. The psychology of money behaviour. Financial Planning Institute Convention, 19 - 20 October 2017, Century City Convention center, Cape Town.</w:t>
            </w:r>
          </w:p>
          <w:p w:rsidR="00290849" w:rsidRDefault="00F2037D" w:rsidP="00000F52">
            <w:pPr>
              <w:jc w:val="both"/>
              <w:rPr>
                <w:rFonts w:ascii="Arial" w:hAnsi="Arial" w:cs="Arial"/>
                <w:color w:val="548DD4" w:themeColor="text2" w:themeTint="99"/>
                <w:sz w:val="20"/>
              </w:rPr>
            </w:pPr>
            <w:r>
              <w:rPr>
                <w:rFonts w:ascii="Arial" w:hAnsi="Arial" w:cs="Arial"/>
                <w:b/>
                <w:color w:val="548DD4" w:themeColor="text2" w:themeTint="99"/>
                <w:sz w:val="20"/>
              </w:rPr>
              <w:t>GÖRGENS-EKERMANS G, WILMOT</w:t>
            </w:r>
            <w:r w:rsidR="00290849" w:rsidRPr="00290849">
              <w:rPr>
                <w:rFonts w:ascii="Arial" w:hAnsi="Arial" w:cs="Arial"/>
                <w:b/>
                <w:color w:val="548DD4" w:themeColor="text2" w:themeTint="99"/>
                <w:sz w:val="20"/>
              </w:rPr>
              <w:t xml:space="preserve"> N</w:t>
            </w:r>
            <w:r w:rsidR="00290849" w:rsidRPr="00290849">
              <w:rPr>
                <w:rFonts w:ascii="Arial" w:hAnsi="Arial" w:cs="Arial"/>
                <w:color w:val="548DD4" w:themeColor="text2" w:themeTint="99"/>
                <w:sz w:val="20"/>
              </w:rPr>
              <w:t>. Financial Coaching – making the Client connection. Momentum Consult Conference, 24 – 25 August, Arabella Hotel and Conference center, Cape Town.</w:t>
            </w:r>
          </w:p>
          <w:p w:rsidR="00373438" w:rsidRDefault="00373438" w:rsidP="00373438">
            <w:pPr>
              <w:jc w:val="both"/>
              <w:rPr>
                <w:rFonts w:ascii="Arial" w:hAnsi="Arial" w:cs="Arial"/>
                <w:color w:val="548DD4" w:themeColor="text2" w:themeTint="99"/>
                <w:sz w:val="20"/>
              </w:rPr>
            </w:pPr>
            <w:r>
              <w:rPr>
                <w:rFonts w:ascii="Arial" w:hAnsi="Arial" w:cs="Arial"/>
                <w:b/>
                <w:color w:val="548DD4" w:themeColor="text2" w:themeTint="99"/>
                <w:sz w:val="20"/>
              </w:rPr>
              <w:t>HENDRIKZ K, ENGELBRECHT A</w:t>
            </w:r>
            <w:r w:rsidRPr="00F41BFB">
              <w:rPr>
                <w:rFonts w:ascii="Arial" w:hAnsi="Arial" w:cs="Arial"/>
                <w:b/>
                <w:color w:val="548DD4" w:themeColor="text2" w:themeTint="99"/>
                <w:sz w:val="20"/>
              </w:rPr>
              <w:t>S.</w:t>
            </w:r>
            <w:r w:rsidRPr="00F41BFB">
              <w:rPr>
                <w:rFonts w:ascii="Arial" w:hAnsi="Arial" w:cs="Arial"/>
                <w:color w:val="548DD4" w:themeColor="text2" w:themeTint="99"/>
                <w:sz w:val="20"/>
              </w:rPr>
              <w:t xml:space="preserve"> Development and initial validation of the Principled Leadership Scale (PLS). Annual SAIMS Conference, Bloemfontein, 10-12 September 2017.</w:t>
            </w:r>
          </w:p>
          <w:p w:rsidR="00373438" w:rsidRPr="00051A17" w:rsidRDefault="00373438" w:rsidP="00000F52">
            <w:pPr>
              <w:jc w:val="both"/>
              <w:rPr>
                <w:rFonts w:ascii="Arial" w:hAnsi="Arial" w:cs="Arial"/>
                <w:color w:val="548DD4" w:themeColor="text2" w:themeTint="99"/>
                <w:sz w:val="20"/>
              </w:rPr>
            </w:pPr>
            <w:r>
              <w:rPr>
                <w:rFonts w:ascii="Arial" w:hAnsi="Arial" w:cs="Arial"/>
                <w:b/>
                <w:color w:val="548DD4" w:themeColor="text2" w:themeTint="99"/>
                <w:sz w:val="20"/>
              </w:rPr>
              <w:t xml:space="preserve">VERMAAK C, </w:t>
            </w:r>
            <w:r w:rsidRPr="00290849">
              <w:rPr>
                <w:rFonts w:ascii="Arial" w:hAnsi="Arial" w:cs="Arial"/>
                <w:b/>
                <w:color w:val="548DD4" w:themeColor="text2" w:themeTint="99"/>
                <w:sz w:val="20"/>
              </w:rPr>
              <w:t>GÖRGENS-EKERMANS G.</w:t>
            </w:r>
            <w:r w:rsidRPr="00290849">
              <w:rPr>
                <w:rFonts w:ascii="Arial" w:hAnsi="Arial" w:cs="Arial"/>
                <w:color w:val="548DD4" w:themeColor="text2" w:themeTint="99"/>
                <w:sz w:val="20"/>
              </w:rPr>
              <w:t xml:space="preserve"> The development and empirical evaluation of a psychological well-being at work structural model for geriatric care staff. 19th Annual SIOPSA Conference, 25 - 27 July 2017, Pretoria.</w:t>
            </w:r>
          </w:p>
        </w:tc>
      </w:tr>
      <w:tr w:rsidR="007B35D1" w:rsidRPr="00051A17" w:rsidTr="00C71C6F">
        <w:trPr>
          <w:trHeight w:val="412"/>
        </w:trPr>
        <w:tc>
          <w:tcPr>
            <w:tcW w:w="5000" w:type="pct"/>
            <w:hideMark/>
          </w:tcPr>
          <w:p w:rsidR="007B35D1" w:rsidRPr="00051A17" w:rsidRDefault="007B35D1" w:rsidP="007B35D1">
            <w:pPr>
              <w:spacing w:line="360" w:lineRule="auto"/>
              <w:rPr>
                <w:rFonts w:ascii="Arial" w:hAnsi="Arial" w:cs="Arial"/>
                <w:color w:val="548DD4" w:themeColor="text2" w:themeTint="99"/>
                <w:sz w:val="20"/>
              </w:rPr>
            </w:pPr>
          </w:p>
        </w:tc>
      </w:tr>
      <w:tr w:rsidR="0099483E" w:rsidRPr="00051A17" w:rsidTr="00C71C6F">
        <w:trPr>
          <w:trHeight w:val="372"/>
        </w:trPr>
        <w:tc>
          <w:tcPr>
            <w:tcW w:w="5000" w:type="pct"/>
            <w:hideMark/>
          </w:tcPr>
          <w:p w:rsidR="0099483E" w:rsidRPr="00051A17" w:rsidRDefault="0099483E" w:rsidP="001C360D">
            <w:pPr>
              <w:pStyle w:val="style8"/>
              <w:spacing w:before="0" w:beforeAutospacing="0" w:after="0" w:afterAutospacing="0" w:line="360" w:lineRule="auto"/>
              <w:rPr>
                <w:color w:val="548DD4" w:themeColor="text2" w:themeTint="99"/>
                <w:sz w:val="20"/>
                <w:szCs w:val="20"/>
                <w:u w:val="single"/>
              </w:rPr>
            </w:pPr>
            <w:r w:rsidRPr="00051A17">
              <w:rPr>
                <w:color w:val="548DD4" w:themeColor="text2" w:themeTint="99"/>
                <w:sz w:val="20"/>
                <w:szCs w:val="20"/>
                <w:u w:val="single"/>
              </w:rPr>
              <w:t>MASTER’S THESES COMPLETED</w:t>
            </w:r>
          </w:p>
        </w:tc>
      </w:tr>
      <w:tr w:rsidR="0099483E" w:rsidRPr="00051A17" w:rsidTr="00C71C6F">
        <w:trPr>
          <w:trHeight w:val="372"/>
        </w:trPr>
        <w:tc>
          <w:tcPr>
            <w:tcW w:w="5000" w:type="pct"/>
            <w:hideMark/>
          </w:tcPr>
          <w:p w:rsidR="0099483E" w:rsidRPr="00051A17" w:rsidRDefault="0099483E" w:rsidP="001C360D">
            <w:pPr>
              <w:pStyle w:val="style8"/>
              <w:spacing w:before="0" w:beforeAutospacing="0" w:after="0" w:afterAutospacing="0" w:line="360" w:lineRule="auto"/>
              <w:rPr>
                <w:color w:val="548DD4" w:themeColor="text2" w:themeTint="99"/>
                <w:sz w:val="20"/>
                <w:szCs w:val="20"/>
                <w:u w:val="single"/>
              </w:rPr>
            </w:pPr>
          </w:p>
        </w:tc>
      </w:tr>
      <w:tr w:rsidR="00E92E95" w:rsidRPr="00051A17" w:rsidTr="00C71C6F">
        <w:trPr>
          <w:trHeight w:val="372"/>
        </w:trPr>
        <w:tc>
          <w:tcPr>
            <w:tcW w:w="5000" w:type="pct"/>
            <w:hideMark/>
          </w:tcPr>
          <w:p w:rsidR="005F50F1" w:rsidRDefault="00F2037D" w:rsidP="00667CD1">
            <w:pPr>
              <w:jc w:val="both"/>
              <w:rPr>
                <w:rFonts w:ascii="Arial" w:hAnsi="Arial" w:cs="Arial"/>
                <w:iCs/>
                <w:color w:val="548DD4" w:themeColor="text2" w:themeTint="99"/>
                <w:sz w:val="20"/>
              </w:rPr>
            </w:pPr>
            <w:r>
              <w:rPr>
                <w:rFonts w:ascii="Arial" w:hAnsi="Arial" w:cs="Arial"/>
                <w:b/>
                <w:iCs/>
                <w:color w:val="548DD4" w:themeColor="text2" w:themeTint="99"/>
                <w:sz w:val="20"/>
              </w:rPr>
              <w:t>ANDERSON</w:t>
            </w:r>
            <w:r w:rsidR="00F41BFB" w:rsidRPr="00F41BFB">
              <w:rPr>
                <w:rFonts w:ascii="Arial" w:hAnsi="Arial" w:cs="Arial"/>
                <w:b/>
                <w:iCs/>
                <w:color w:val="548DD4" w:themeColor="text2" w:themeTint="99"/>
                <w:sz w:val="20"/>
              </w:rPr>
              <w:t xml:space="preserve"> R</w:t>
            </w:r>
            <w:r w:rsidR="00F41BFB" w:rsidRPr="00F41BFB">
              <w:rPr>
                <w:rFonts w:ascii="Arial" w:hAnsi="Arial" w:cs="Arial"/>
                <w:iCs/>
                <w:color w:val="548DD4" w:themeColor="text2" w:themeTint="99"/>
                <w:sz w:val="20"/>
              </w:rPr>
              <w:t>. Influence of integrity and servant leadership on trust in leaders and ethical culture. M.Com. (Industrial Psychology), 2017. 119 pp. Study leader: Prof AS Engelbrecht</w:t>
            </w:r>
            <w:r w:rsidR="005F50F1" w:rsidRPr="00F41BFB">
              <w:rPr>
                <w:rFonts w:ascii="Arial" w:hAnsi="Arial" w:cs="Arial"/>
                <w:iCs/>
                <w:color w:val="548DD4" w:themeColor="text2" w:themeTint="99"/>
                <w:sz w:val="20"/>
              </w:rPr>
              <w:t>.</w:t>
            </w:r>
          </w:p>
          <w:p w:rsidR="00373438" w:rsidRDefault="00373438" w:rsidP="008B7F8B">
            <w:pPr>
              <w:jc w:val="both"/>
              <w:rPr>
                <w:rFonts w:ascii="Arial" w:hAnsi="Arial" w:cs="Arial"/>
                <w:iCs/>
                <w:color w:val="548DD4" w:themeColor="text2" w:themeTint="99"/>
                <w:sz w:val="20"/>
              </w:rPr>
            </w:pPr>
            <w:r w:rsidRPr="00373438">
              <w:rPr>
                <w:rFonts w:ascii="Arial" w:hAnsi="Arial" w:cs="Arial"/>
                <w:b/>
                <w:iCs/>
                <w:color w:val="548DD4" w:themeColor="text2" w:themeTint="99"/>
                <w:sz w:val="20"/>
              </w:rPr>
              <w:t>DU PLESSIS M</w:t>
            </w:r>
            <w:r w:rsidRPr="00373438">
              <w:rPr>
                <w:rFonts w:ascii="Arial" w:hAnsi="Arial" w:cs="Arial"/>
                <w:iCs/>
                <w:color w:val="548DD4" w:themeColor="text2" w:themeTint="99"/>
                <w:sz w:val="20"/>
              </w:rPr>
              <w:t>. the development and empirical evaluation of an intention to Quit structural model for nurses in the public sector in South Africa. M.Com. (Industrial Psychology) cum laude, 2017. 165 pp. Study leader: Prof G Görgens</w:t>
            </w:r>
            <w:r>
              <w:rPr>
                <w:rFonts w:ascii="Arial" w:hAnsi="Arial" w:cs="Arial"/>
                <w:iCs/>
                <w:color w:val="548DD4" w:themeColor="text2" w:themeTint="99"/>
                <w:sz w:val="20"/>
              </w:rPr>
              <w:t>.</w:t>
            </w:r>
          </w:p>
          <w:p w:rsidR="00373438" w:rsidRDefault="00373438" w:rsidP="008B7F8B">
            <w:pPr>
              <w:jc w:val="both"/>
              <w:rPr>
                <w:rFonts w:ascii="Arial" w:hAnsi="Arial" w:cs="Arial"/>
                <w:iCs/>
                <w:color w:val="548DD4" w:themeColor="text2" w:themeTint="99"/>
                <w:sz w:val="20"/>
              </w:rPr>
            </w:pPr>
            <w:r w:rsidRPr="00373FD5">
              <w:rPr>
                <w:rFonts w:ascii="Arial" w:hAnsi="Arial" w:cs="Arial"/>
                <w:b/>
                <w:iCs/>
                <w:color w:val="548DD4" w:themeColor="text2" w:themeTint="99"/>
                <w:sz w:val="20"/>
              </w:rPr>
              <w:t>DU PREEZ T</w:t>
            </w:r>
            <w:r w:rsidRPr="00373FD5">
              <w:rPr>
                <w:rFonts w:ascii="Arial" w:hAnsi="Arial" w:cs="Arial"/>
                <w:iCs/>
                <w:color w:val="548DD4" w:themeColor="text2" w:themeTint="99"/>
                <w:sz w:val="20"/>
              </w:rPr>
              <w:t>. Determinants of work-life conflict and its role in burnout among nursing staff.  MCom (Industrial Psychology)</w:t>
            </w:r>
            <w:r>
              <w:rPr>
                <w:rFonts w:ascii="Arial" w:hAnsi="Arial" w:cs="Arial"/>
                <w:iCs/>
                <w:color w:val="548DD4" w:themeColor="text2" w:themeTint="99"/>
                <w:sz w:val="20"/>
              </w:rPr>
              <w:t xml:space="preserve">. 2017, </w:t>
            </w:r>
            <w:r w:rsidR="00BF56CF">
              <w:rPr>
                <w:rFonts w:ascii="Arial" w:hAnsi="Arial" w:cs="Arial"/>
                <w:iCs/>
                <w:color w:val="548DD4" w:themeColor="text2" w:themeTint="99"/>
                <w:sz w:val="20"/>
              </w:rPr>
              <w:t>155</w:t>
            </w:r>
            <w:r>
              <w:rPr>
                <w:rFonts w:ascii="Arial" w:hAnsi="Arial" w:cs="Arial"/>
                <w:iCs/>
                <w:color w:val="548DD4" w:themeColor="text2" w:themeTint="99"/>
                <w:sz w:val="20"/>
              </w:rPr>
              <w:t xml:space="preserve"> pp.</w:t>
            </w:r>
            <w:r w:rsidRPr="00373FD5">
              <w:rPr>
                <w:rFonts w:ascii="Arial" w:hAnsi="Arial" w:cs="Arial"/>
                <w:iCs/>
                <w:color w:val="548DD4" w:themeColor="text2" w:themeTint="99"/>
                <w:sz w:val="20"/>
              </w:rPr>
              <w:t xml:space="preserve"> </w:t>
            </w:r>
            <w:r>
              <w:rPr>
                <w:rFonts w:ascii="Arial" w:hAnsi="Arial" w:cs="Arial"/>
                <w:iCs/>
                <w:color w:val="548DD4" w:themeColor="text2" w:themeTint="99"/>
                <w:sz w:val="20"/>
              </w:rPr>
              <w:t>Study leader: Prof DJ Malan</w:t>
            </w:r>
            <w:r w:rsidRPr="00373FD5">
              <w:rPr>
                <w:rFonts w:ascii="Arial" w:hAnsi="Arial" w:cs="Arial"/>
                <w:iCs/>
                <w:color w:val="548DD4" w:themeColor="text2" w:themeTint="99"/>
                <w:sz w:val="20"/>
              </w:rPr>
              <w:t>.</w:t>
            </w:r>
          </w:p>
          <w:p w:rsidR="00373438" w:rsidRPr="00373438" w:rsidRDefault="00373438" w:rsidP="008B7F8B">
            <w:pPr>
              <w:jc w:val="both"/>
              <w:rPr>
                <w:rFonts w:ascii="Arial" w:hAnsi="Arial" w:cs="Arial"/>
                <w:iCs/>
                <w:color w:val="548DD4" w:themeColor="text2" w:themeTint="99"/>
                <w:sz w:val="20"/>
              </w:rPr>
            </w:pPr>
            <w:r w:rsidRPr="00373438">
              <w:rPr>
                <w:rFonts w:ascii="Arial" w:hAnsi="Arial" w:cs="Arial"/>
                <w:b/>
                <w:iCs/>
                <w:color w:val="548DD4" w:themeColor="text2" w:themeTint="99"/>
                <w:sz w:val="20"/>
              </w:rPr>
              <w:t xml:space="preserve">FRASER CS. </w:t>
            </w:r>
            <w:r w:rsidRPr="00373438">
              <w:rPr>
                <w:rFonts w:ascii="Arial" w:hAnsi="Arial" w:cs="Arial"/>
                <w:iCs/>
                <w:color w:val="548DD4" w:themeColor="text2" w:themeTint="99"/>
                <w:sz w:val="20"/>
              </w:rPr>
              <w:t>Organisational characteristics associated with the implementation of work-life balance policies within South African organisations. M.Com. (Industrial Psychology) cum laude, 2017. 147pp. Study leader: Mr GG Cillie.</w:t>
            </w:r>
          </w:p>
          <w:p w:rsidR="008B7F8B" w:rsidRDefault="00F2037D" w:rsidP="008B7F8B">
            <w:pPr>
              <w:jc w:val="both"/>
              <w:rPr>
                <w:rFonts w:ascii="Arial" w:hAnsi="Arial" w:cs="Arial"/>
                <w:iCs/>
                <w:color w:val="548DD4" w:themeColor="text2" w:themeTint="99"/>
                <w:sz w:val="20"/>
              </w:rPr>
            </w:pPr>
            <w:r>
              <w:rPr>
                <w:rFonts w:ascii="Arial" w:hAnsi="Arial" w:cs="Arial"/>
                <w:b/>
                <w:iCs/>
                <w:color w:val="548DD4" w:themeColor="text2" w:themeTint="99"/>
                <w:sz w:val="20"/>
              </w:rPr>
              <w:lastRenderedPageBreak/>
              <w:t>HENDRIKZ</w:t>
            </w:r>
            <w:r w:rsidR="00F41BFB" w:rsidRPr="00F41BFB">
              <w:rPr>
                <w:rFonts w:ascii="Arial" w:hAnsi="Arial" w:cs="Arial"/>
                <w:b/>
                <w:iCs/>
                <w:color w:val="548DD4" w:themeColor="text2" w:themeTint="99"/>
                <w:sz w:val="20"/>
              </w:rPr>
              <w:t xml:space="preserve"> K</w:t>
            </w:r>
            <w:r w:rsidR="00F41BFB" w:rsidRPr="00F41BFB">
              <w:rPr>
                <w:rFonts w:ascii="Arial" w:hAnsi="Arial" w:cs="Arial"/>
                <w:iCs/>
                <w:color w:val="548DD4" w:themeColor="text2" w:themeTint="99"/>
                <w:sz w:val="20"/>
              </w:rPr>
              <w:t>. Development of a principled leadership scale. M.Com. (Psych.)</w:t>
            </w:r>
            <w:r w:rsidR="00290849">
              <w:rPr>
                <w:rFonts w:ascii="Arial" w:hAnsi="Arial" w:cs="Arial"/>
                <w:iCs/>
                <w:color w:val="548DD4" w:themeColor="text2" w:themeTint="99"/>
                <w:sz w:val="20"/>
              </w:rPr>
              <w:t xml:space="preserve"> </w:t>
            </w:r>
            <w:r w:rsidR="00290849" w:rsidRPr="00290849">
              <w:rPr>
                <w:rFonts w:ascii="Arial" w:hAnsi="Arial" w:cs="Arial"/>
                <w:i/>
                <w:iCs/>
                <w:color w:val="548DD4" w:themeColor="text2" w:themeTint="99"/>
                <w:sz w:val="20"/>
              </w:rPr>
              <w:t>cum laude</w:t>
            </w:r>
            <w:r w:rsidR="00F41BFB" w:rsidRPr="00F41BFB">
              <w:rPr>
                <w:rFonts w:ascii="Arial" w:hAnsi="Arial" w:cs="Arial"/>
                <w:iCs/>
                <w:color w:val="548DD4" w:themeColor="text2" w:themeTint="99"/>
                <w:sz w:val="20"/>
              </w:rPr>
              <w:t>, 2017. 222 pp. Study leader: Prof AS Engelbrecht</w:t>
            </w:r>
            <w:r w:rsidR="00F41BFB">
              <w:rPr>
                <w:rFonts w:ascii="Arial" w:hAnsi="Arial" w:cs="Arial"/>
                <w:iCs/>
                <w:color w:val="548DD4" w:themeColor="text2" w:themeTint="99"/>
                <w:sz w:val="20"/>
              </w:rPr>
              <w:t>.</w:t>
            </w:r>
          </w:p>
          <w:p w:rsidR="00373438" w:rsidRDefault="00373438" w:rsidP="008B7F8B">
            <w:pPr>
              <w:jc w:val="both"/>
              <w:rPr>
                <w:rFonts w:ascii="Arial" w:hAnsi="Arial" w:cs="Arial"/>
                <w:iCs/>
                <w:color w:val="548DD4" w:themeColor="text2" w:themeTint="99"/>
                <w:sz w:val="20"/>
              </w:rPr>
            </w:pPr>
            <w:r w:rsidRPr="00EC7BCA">
              <w:rPr>
                <w:rFonts w:ascii="Arial" w:hAnsi="Arial" w:cs="Arial"/>
                <w:b/>
                <w:iCs/>
                <w:color w:val="548DD4" w:themeColor="text2" w:themeTint="99"/>
                <w:sz w:val="20"/>
              </w:rPr>
              <w:t>KLETTE A</w:t>
            </w:r>
            <w:r w:rsidRPr="00EC7BCA">
              <w:rPr>
                <w:rFonts w:ascii="Arial" w:hAnsi="Arial" w:cs="Arial"/>
                <w:iCs/>
                <w:color w:val="548DD4" w:themeColor="text2" w:themeTint="99"/>
                <w:sz w:val="20"/>
              </w:rPr>
              <w:t>. Mental toughness, job demands and resources: testing the effects on engagement and stress of South African emergency personnel. M.Com. (</w:t>
            </w:r>
            <w:r w:rsidRPr="00F41BFB">
              <w:rPr>
                <w:rFonts w:ascii="Arial" w:hAnsi="Arial" w:cs="Arial"/>
                <w:iCs/>
                <w:color w:val="548DD4" w:themeColor="text2" w:themeTint="99"/>
                <w:sz w:val="20"/>
              </w:rPr>
              <w:t>Industrial Psychology</w:t>
            </w:r>
            <w:r w:rsidRPr="00EC7BCA">
              <w:rPr>
                <w:rFonts w:ascii="Arial" w:hAnsi="Arial" w:cs="Arial"/>
                <w:iCs/>
                <w:color w:val="548DD4" w:themeColor="text2" w:themeTint="99"/>
                <w:sz w:val="20"/>
              </w:rPr>
              <w:t>), 2017. 175</w:t>
            </w:r>
            <w:r>
              <w:rPr>
                <w:rFonts w:ascii="Arial" w:hAnsi="Arial" w:cs="Arial"/>
                <w:iCs/>
                <w:color w:val="548DD4" w:themeColor="text2" w:themeTint="99"/>
                <w:sz w:val="20"/>
              </w:rPr>
              <w:t xml:space="preserve"> </w:t>
            </w:r>
            <w:r w:rsidRPr="00EC7BCA">
              <w:rPr>
                <w:rFonts w:ascii="Arial" w:hAnsi="Arial" w:cs="Arial"/>
                <w:iCs/>
                <w:color w:val="548DD4" w:themeColor="text2" w:themeTint="99"/>
                <w:sz w:val="20"/>
              </w:rPr>
              <w:t>pp. Study leader: M Boonzaier.</w:t>
            </w:r>
          </w:p>
          <w:p w:rsidR="00F41BFB" w:rsidRDefault="00373438" w:rsidP="008B7F8B">
            <w:pPr>
              <w:jc w:val="both"/>
              <w:rPr>
                <w:rFonts w:ascii="Arial" w:hAnsi="Arial" w:cs="Arial"/>
                <w:iCs/>
                <w:color w:val="548DD4" w:themeColor="text2" w:themeTint="99"/>
                <w:sz w:val="20"/>
              </w:rPr>
            </w:pPr>
            <w:r w:rsidRPr="00373438">
              <w:rPr>
                <w:rFonts w:ascii="Arial" w:hAnsi="Arial" w:cs="Arial"/>
                <w:b/>
                <w:iCs/>
                <w:color w:val="548DD4" w:themeColor="text2" w:themeTint="99"/>
                <w:sz w:val="20"/>
              </w:rPr>
              <w:t>LEE A</w:t>
            </w:r>
            <w:r w:rsidRPr="00373438">
              <w:rPr>
                <w:rFonts w:ascii="Arial" w:hAnsi="Arial" w:cs="Arial"/>
                <w:iCs/>
                <w:color w:val="548DD4" w:themeColor="text2" w:themeTint="99"/>
                <w:sz w:val="20"/>
              </w:rPr>
              <w:t>. Development and empirical evaluation of an explanatory psychological ownership structural model. M.Com. (Industrial Psychology) cum laude, 2017. 375 pp. Study leader: Prof CC Theron.</w:t>
            </w:r>
            <w:r w:rsidR="00F2037D">
              <w:rPr>
                <w:rFonts w:ascii="Arial" w:hAnsi="Arial" w:cs="Arial"/>
                <w:b/>
                <w:iCs/>
                <w:color w:val="548DD4" w:themeColor="text2" w:themeTint="99"/>
                <w:sz w:val="20"/>
              </w:rPr>
              <w:t>MATSIMBE</w:t>
            </w:r>
            <w:r w:rsidR="00F41BFB" w:rsidRPr="00F41BFB">
              <w:rPr>
                <w:rFonts w:ascii="Arial" w:hAnsi="Arial" w:cs="Arial"/>
                <w:b/>
                <w:iCs/>
                <w:color w:val="548DD4" w:themeColor="text2" w:themeTint="99"/>
                <w:sz w:val="20"/>
              </w:rPr>
              <w:t xml:space="preserve"> R</w:t>
            </w:r>
            <w:r w:rsidR="00F41BFB" w:rsidRPr="00F41BFB">
              <w:rPr>
                <w:rFonts w:ascii="Arial" w:hAnsi="Arial" w:cs="Arial"/>
                <w:iCs/>
                <w:color w:val="548DD4" w:themeColor="text2" w:themeTint="99"/>
                <w:sz w:val="20"/>
              </w:rPr>
              <w:t>. Influence of integrity and moral intelligence on authentic leadership and organisational citizenship behaviour. M.Com. (</w:t>
            </w:r>
            <w:r w:rsidR="00EC7BCA" w:rsidRPr="00F41BFB">
              <w:rPr>
                <w:rFonts w:ascii="Arial" w:hAnsi="Arial" w:cs="Arial"/>
                <w:iCs/>
                <w:color w:val="548DD4" w:themeColor="text2" w:themeTint="99"/>
                <w:sz w:val="20"/>
              </w:rPr>
              <w:t>Industrial Psychology</w:t>
            </w:r>
            <w:r w:rsidR="00F41BFB" w:rsidRPr="00F41BFB">
              <w:rPr>
                <w:rFonts w:ascii="Arial" w:hAnsi="Arial" w:cs="Arial"/>
                <w:iCs/>
                <w:color w:val="548DD4" w:themeColor="text2" w:themeTint="99"/>
                <w:sz w:val="20"/>
              </w:rPr>
              <w:t>), 2017. 119 pp. Study leader: Prof AS Engelbrecht</w:t>
            </w:r>
            <w:r w:rsidR="00F41BFB">
              <w:rPr>
                <w:rFonts w:ascii="Arial" w:hAnsi="Arial" w:cs="Arial"/>
                <w:iCs/>
                <w:color w:val="548DD4" w:themeColor="text2" w:themeTint="99"/>
                <w:sz w:val="20"/>
              </w:rPr>
              <w:t>.</w:t>
            </w:r>
          </w:p>
          <w:p w:rsidR="00F41BFB" w:rsidRDefault="00F2037D" w:rsidP="008B7F8B">
            <w:pPr>
              <w:jc w:val="both"/>
              <w:rPr>
                <w:rFonts w:ascii="Arial" w:hAnsi="Arial" w:cs="Arial"/>
                <w:iCs/>
                <w:color w:val="548DD4" w:themeColor="text2" w:themeTint="99"/>
                <w:sz w:val="20"/>
              </w:rPr>
            </w:pPr>
            <w:r>
              <w:rPr>
                <w:rFonts w:ascii="Arial" w:hAnsi="Arial" w:cs="Arial"/>
                <w:b/>
                <w:iCs/>
                <w:color w:val="548DD4" w:themeColor="text2" w:themeTint="99"/>
                <w:sz w:val="20"/>
              </w:rPr>
              <w:t>MIDDLETON</w:t>
            </w:r>
            <w:r w:rsidR="00C3164C" w:rsidRPr="00C3164C">
              <w:rPr>
                <w:rFonts w:ascii="Arial" w:hAnsi="Arial" w:cs="Arial"/>
                <w:b/>
                <w:iCs/>
                <w:color w:val="548DD4" w:themeColor="text2" w:themeTint="99"/>
                <w:sz w:val="20"/>
              </w:rPr>
              <w:t xml:space="preserve"> M</w:t>
            </w:r>
            <w:r w:rsidR="00C3164C" w:rsidRPr="00C3164C">
              <w:rPr>
                <w:rFonts w:ascii="Arial" w:hAnsi="Arial" w:cs="Arial"/>
                <w:iCs/>
                <w:color w:val="548DD4" w:themeColor="text2" w:themeTint="99"/>
                <w:sz w:val="20"/>
              </w:rPr>
              <w:t>. The impact of job demands and job resources on the burnout and engagement of trade union representatives. M.Com. (</w:t>
            </w:r>
            <w:r w:rsidR="00EC7BCA" w:rsidRPr="00F41BFB">
              <w:rPr>
                <w:rFonts w:ascii="Arial" w:hAnsi="Arial" w:cs="Arial"/>
                <w:iCs/>
                <w:color w:val="548DD4" w:themeColor="text2" w:themeTint="99"/>
                <w:sz w:val="20"/>
              </w:rPr>
              <w:t>Industrial Psychology</w:t>
            </w:r>
            <w:r w:rsidR="00C3164C" w:rsidRPr="00C3164C">
              <w:rPr>
                <w:rFonts w:ascii="Arial" w:hAnsi="Arial" w:cs="Arial"/>
                <w:iCs/>
                <w:color w:val="548DD4" w:themeColor="text2" w:themeTint="99"/>
                <w:sz w:val="20"/>
              </w:rPr>
              <w:t>), 2017.10</w:t>
            </w:r>
            <w:r w:rsidR="00373FD5">
              <w:rPr>
                <w:rFonts w:ascii="Arial" w:hAnsi="Arial" w:cs="Arial"/>
                <w:iCs/>
                <w:color w:val="548DD4" w:themeColor="text2" w:themeTint="99"/>
                <w:sz w:val="20"/>
              </w:rPr>
              <w:t xml:space="preserve"> </w:t>
            </w:r>
            <w:r w:rsidR="00C3164C" w:rsidRPr="00C3164C">
              <w:rPr>
                <w:rFonts w:ascii="Arial" w:hAnsi="Arial" w:cs="Arial"/>
                <w:iCs/>
                <w:color w:val="548DD4" w:themeColor="text2" w:themeTint="99"/>
                <w:sz w:val="20"/>
              </w:rPr>
              <w:t>4pp. Study leader: Mr GG Cillie.</w:t>
            </w:r>
          </w:p>
          <w:p w:rsidR="00F276EC" w:rsidRDefault="00F2037D" w:rsidP="008B7F8B">
            <w:pPr>
              <w:jc w:val="both"/>
              <w:rPr>
                <w:rFonts w:ascii="Arial" w:hAnsi="Arial" w:cs="Arial"/>
                <w:iCs/>
                <w:color w:val="548DD4" w:themeColor="text2" w:themeTint="99"/>
                <w:sz w:val="20"/>
              </w:rPr>
            </w:pPr>
            <w:r>
              <w:rPr>
                <w:rFonts w:ascii="Arial" w:hAnsi="Arial" w:cs="Arial"/>
                <w:b/>
                <w:iCs/>
                <w:color w:val="548DD4" w:themeColor="text2" w:themeTint="99"/>
                <w:sz w:val="20"/>
              </w:rPr>
              <w:t>MOUTON</w:t>
            </w:r>
            <w:r w:rsidR="00F276EC" w:rsidRPr="00F276EC">
              <w:rPr>
                <w:rFonts w:ascii="Arial" w:hAnsi="Arial" w:cs="Arial"/>
                <w:b/>
                <w:iCs/>
                <w:color w:val="548DD4" w:themeColor="text2" w:themeTint="99"/>
                <w:sz w:val="20"/>
              </w:rPr>
              <w:t xml:space="preserve"> S</w:t>
            </w:r>
            <w:r w:rsidR="00F276EC">
              <w:rPr>
                <w:rFonts w:ascii="Arial" w:hAnsi="Arial" w:cs="Arial"/>
                <w:iCs/>
                <w:color w:val="548DD4" w:themeColor="text2" w:themeTint="99"/>
                <w:sz w:val="20"/>
              </w:rPr>
              <w:t xml:space="preserve">. </w:t>
            </w:r>
            <w:r w:rsidR="00F276EC" w:rsidRPr="00F276EC">
              <w:rPr>
                <w:rFonts w:ascii="Arial" w:hAnsi="Arial" w:cs="Arial"/>
                <w:iCs/>
                <w:color w:val="548DD4" w:themeColor="text2" w:themeTint="99"/>
                <w:sz w:val="20"/>
              </w:rPr>
              <w:t xml:space="preserve">An investigation into the first and second -order factor structure of the south african personality inventory (SAPI) on a relatively large </w:t>
            </w:r>
            <w:r w:rsidR="00F276EC">
              <w:rPr>
                <w:rFonts w:ascii="Arial" w:hAnsi="Arial" w:cs="Arial"/>
                <w:iCs/>
                <w:color w:val="548DD4" w:themeColor="text2" w:themeTint="99"/>
                <w:sz w:val="20"/>
              </w:rPr>
              <w:t>S</w:t>
            </w:r>
            <w:r w:rsidR="00F276EC" w:rsidRPr="00F276EC">
              <w:rPr>
                <w:rFonts w:ascii="Arial" w:hAnsi="Arial" w:cs="Arial"/>
                <w:iCs/>
                <w:color w:val="548DD4" w:themeColor="text2" w:themeTint="99"/>
                <w:sz w:val="20"/>
              </w:rPr>
              <w:t xml:space="preserve">outh </w:t>
            </w:r>
            <w:r w:rsidR="00F276EC">
              <w:rPr>
                <w:rFonts w:ascii="Arial" w:hAnsi="Arial" w:cs="Arial"/>
                <w:iCs/>
                <w:color w:val="548DD4" w:themeColor="text2" w:themeTint="99"/>
                <w:sz w:val="20"/>
              </w:rPr>
              <w:t>A</w:t>
            </w:r>
            <w:r w:rsidR="00F276EC" w:rsidRPr="00F276EC">
              <w:rPr>
                <w:rFonts w:ascii="Arial" w:hAnsi="Arial" w:cs="Arial"/>
                <w:iCs/>
                <w:color w:val="548DD4" w:themeColor="text2" w:themeTint="99"/>
                <w:sz w:val="20"/>
              </w:rPr>
              <w:t>frican sample</w:t>
            </w:r>
            <w:r w:rsidR="00F276EC">
              <w:rPr>
                <w:rFonts w:ascii="Arial" w:hAnsi="Arial" w:cs="Arial"/>
                <w:iCs/>
                <w:color w:val="548DD4" w:themeColor="text2" w:themeTint="99"/>
                <w:sz w:val="20"/>
              </w:rPr>
              <w:t xml:space="preserve"> </w:t>
            </w:r>
            <w:r w:rsidR="00F276EC" w:rsidRPr="00F276EC">
              <w:rPr>
                <w:rFonts w:ascii="Arial" w:hAnsi="Arial" w:cs="Arial"/>
                <w:iCs/>
                <w:color w:val="548DD4" w:themeColor="text2" w:themeTint="99"/>
                <w:sz w:val="20"/>
                <w:lang w:val="en-ZA"/>
              </w:rPr>
              <w:t>M.Com. (</w:t>
            </w:r>
            <w:r w:rsidR="00EC7BCA" w:rsidRPr="00F41BFB">
              <w:rPr>
                <w:rFonts w:ascii="Arial" w:hAnsi="Arial" w:cs="Arial"/>
                <w:iCs/>
                <w:color w:val="548DD4" w:themeColor="text2" w:themeTint="99"/>
                <w:sz w:val="20"/>
              </w:rPr>
              <w:t>Industrial Psychology</w:t>
            </w:r>
            <w:r w:rsidR="00F276EC" w:rsidRPr="00F276EC">
              <w:rPr>
                <w:rFonts w:ascii="Arial" w:hAnsi="Arial" w:cs="Arial"/>
                <w:iCs/>
                <w:color w:val="548DD4" w:themeColor="text2" w:themeTint="99"/>
                <w:sz w:val="20"/>
                <w:lang w:val="en-ZA"/>
              </w:rPr>
              <w:t xml:space="preserve">) </w:t>
            </w:r>
            <w:r w:rsidR="00F276EC" w:rsidRPr="00F276EC">
              <w:rPr>
                <w:rFonts w:ascii="Arial" w:hAnsi="Arial" w:cs="Arial"/>
                <w:i/>
                <w:iCs/>
                <w:color w:val="548DD4" w:themeColor="text2" w:themeTint="99"/>
                <w:sz w:val="20"/>
                <w:lang w:val="en-ZA"/>
              </w:rPr>
              <w:t>cum laude</w:t>
            </w:r>
            <w:r w:rsidR="00F276EC" w:rsidRPr="00F276EC">
              <w:rPr>
                <w:rFonts w:ascii="Arial" w:hAnsi="Arial" w:cs="Arial"/>
                <w:iCs/>
                <w:color w:val="548DD4" w:themeColor="text2" w:themeTint="99"/>
                <w:sz w:val="20"/>
                <w:lang w:val="en-ZA"/>
              </w:rPr>
              <w:t xml:space="preserve">, 2017. </w:t>
            </w:r>
            <w:r w:rsidR="00F276EC" w:rsidRPr="00C3164C">
              <w:rPr>
                <w:rFonts w:ascii="Arial" w:hAnsi="Arial" w:cs="Arial"/>
                <w:iCs/>
                <w:color w:val="548DD4" w:themeColor="text2" w:themeTint="99"/>
                <w:sz w:val="20"/>
              </w:rPr>
              <w:t>14</w:t>
            </w:r>
            <w:r w:rsidR="00F276EC">
              <w:rPr>
                <w:rFonts w:ascii="Arial" w:hAnsi="Arial" w:cs="Arial"/>
                <w:iCs/>
                <w:color w:val="548DD4" w:themeColor="text2" w:themeTint="99"/>
                <w:sz w:val="20"/>
              </w:rPr>
              <w:t>2</w:t>
            </w:r>
            <w:r w:rsidR="00F276EC" w:rsidRPr="00C3164C">
              <w:rPr>
                <w:rFonts w:ascii="Arial" w:hAnsi="Arial" w:cs="Arial"/>
                <w:iCs/>
                <w:color w:val="548DD4" w:themeColor="text2" w:themeTint="99"/>
                <w:sz w:val="20"/>
              </w:rPr>
              <w:t>pp. Study leader:</w:t>
            </w:r>
            <w:r w:rsidR="00F276EC">
              <w:rPr>
                <w:rFonts w:ascii="Arial" w:hAnsi="Arial" w:cs="Arial"/>
                <w:iCs/>
                <w:color w:val="548DD4" w:themeColor="text2" w:themeTint="99"/>
                <w:sz w:val="20"/>
              </w:rPr>
              <w:t xml:space="preserve"> Prof CC Theron.</w:t>
            </w:r>
          </w:p>
          <w:p w:rsidR="00373FD5" w:rsidRDefault="00373FD5" w:rsidP="00373FD5">
            <w:pPr>
              <w:jc w:val="both"/>
              <w:rPr>
                <w:rFonts w:ascii="Arial" w:hAnsi="Arial" w:cs="Arial"/>
                <w:iCs/>
                <w:color w:val="548DD4" w:themeColor="text2" w:themeTint="99"/>
                <w:sz w:val="20"/>
              </w:rPr>
            </w:pPr>
            <w:r w:rsidRPr="00373FD5">
              <w:rPr>
                <w:rFonts w:ascii="Arial" w:hAnsi="Arial" w:cs="Arial"/>
                <w:b/>
                <w:iCs/>
                <w:color w:val="548DD4" w:themeColor="text2" w:themeTint="99"/>
                <w:sz w:val="20"/>
              </w:rPr>
              <w:t>TANNER T</w:t>
            </w:r>
            <w:r w:rsidRPr="00373FD5">
              <w:rPr>
                <w:rFonts w:ascii="Arial" w:hAnsi="Arial" w:cs="Arial"/>
                <w:iCs/>
                <w:color w:val="548DD4" w:themeColor="text2" w:themeTint="99"/>
                <w:sz w:val="20"/>
              </w:rPr>
              <w:t>. Exploring what makes peer interaction effective in leadership teams.  MCom (Industrial Psychology)</w:t>
            </w:r>
            <w:r>
              <w:rPr>
                <w:rFonts w:ascii="Arial" w:hAnsi="Arial" w:cs="Arial"/>
                <w:iCs/>
                <w:color w:val="548DD4" w:themeColor="text2" w:themeTint="99"/>
                <w:sz w:val="20"/>
              </w:rPr>
              <w:t xml:space="preserve">, 2017, </w:t>
            </w:r>
            <w:r w:rsidR="00BF56CF">
              <w:rPr>
                <w:rFonts w:ascii="Arial" w:hAnsi="Arial" w:cs="Arial"/>
                <w:iCs/>
                <w:color w:val="548DD4" w:themeColor="text2" w:themeTint="99"/>
                <w:sz w:val="20"/>
              </w:rPr>
              <w:t>148</w:t>
            </w:r>
            <w:r>
              <w:rPr>
                <w:rFonts w:ascii="Arial" w:hAnsi="Arial" w:cs="Arial"/>
                <w:iCs/>
                <w:color w:val="548DD4" w:themeColor="text2" w:themeTint="99"/>
                <w:sz w:val="20"/>
              </w:rPr>
              <w:t xml:space="preserve"> pp. Study leader: Prof DJ Malan</w:t>
            </w:r>
            <w:r w:rsidRPr="00373FD5">
              <w:rPr>
                <w:rFonts w:ascii="Arial" w:hAnsi="Arial" w:cs="Arial"/>
                <w:iCs/>
                <w:color w:val="548DD4" w:themeColor="text2" w:themeTint="99"/>
                <w:sz w:val="20"/>
              </w:rPr>
              <w:t>.</w:t>
            </w:r>
          </w:p>
          <w:p w:rsidR="00373438" w:rsidRPr="00DA7AAD" w:rsidRDefault="00373438" w:rsidP="00373FD5">
            <w:pPr>
              <w:jc w:val="both"/>
              <w:rPr>
                <w:rFonts w:ascii="Arial" w:hAnsi="Arial" w:cs="Arial"/>
                <w:iCs/>
                <w:color w:val="548DD4" w:themeColor="text2" w:themeTint="99"/>
                <w:sz w:val="20"/>
              </w:rPr>
            </w:pPr>
            <w:r w:rsidRPr="00373438">
              <w:rPr>
                <w:rFonts w:ascii="Arial" w:hAnsi="Arial" w:cs="Arial"/>
                <w:iCs/>
                <w:color w:val="548DD4" w:themeColor="text2" w:themeTint="99"/>
                <w:sz w:val="20"/>
              </w:rPr>
              <w:t>VAN HUYSTEEN S. Antecedents for and outcomes of the pursuit of customized careers for millennial women in skilled occupations. M Com. (Industrial Psychology) 2017. 206pp. Study Leader: M de Wet.</w:t>
            </w:r>
          </w:p>
        </w:tc>
      </w:tr>
      <w:tr w:rsidR="007B35D1" w:rsidRPr="00051A17" w:rsidTr="00C71C6F">
        <w:trPr>
          <w:trHeight w:val="425"/>
        </w:trPr>
        <w:tc>
          <w:tcPr>
            <w:tcW w:w="5000" w:type="pct"/>
            <w:hideMark/>
          </w:tcPr>
          <w:tbl>
            <w:tblPr>
              <w:tblStyle w:val="TableGrid"/>
              <w:tblW w:w="9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DF3E70" w:rsidRPr="00051A17" w:rsidTr="000B53B8">
              <w:trPr>
                <w:trHeight w:val="412"/>
              </w:trPr>
              <w:tc>
                <w:tcPr>
                  <w:tcW w:w="5000" w:type="pct"/>
                  <w:hideMark/>
                </w:tcPr>
                <w:p w:rsidR="00DF3E70" w:rsidRPr="00051A17" w:rsidRDefault="00DF3E70" w:rsidP="000B53B8">
                  <w:pPr>
                    <w:spacing w:line="360" w:lineRule="auto"/>
                    <w:rPr>
                      <w:rFonts w:ascii="Arial" w:hAnsi="Arial" w:cs="Arial"/>
                      <w:color w:val="548DD4" w:themeColor="text2" w:themeTint="99"/>
                      <w:sz w:val="20"/>
                    </w:rPr>
                  </w:pPr>
                </w:p>
              </w:tc>
            </w:tr>
            <w:tr w:rsidR="00DF3E70" w:rsidRPr="00051A17" w:rsidTr="000B53B8">
              <w:trPr>
                <w:trHeight w:val="372"/>
              </w:trPr>
              <w:tc>
                <w:tcPr>
                  <w:tcW w:w="5000" w:type="pct"/>
                  <w:hideMark/>
                </w:tcPr>
                <w:p w:rsidR="00DF3E70" w:rsidRPr="00051A17" w:rsidRDefault="00DF3E70" w:rsidP="000B53B8">
                  <w:pPr>
                    <w:pStyle w:val="style8"/>
                    <w:spacing w:before="0" w:beforeAutospacing="0" w:after="0" w:afterAutospacing="0" w:line="360" w:lineRule="auto"/>
                    <w:rPr>
                      <w:color w:val="548DD4" w:themeColor="text2" w:themeTint="99"/>
                      <w:sz w:val="20"/>
                      <w:szCs w:val="20"/>
                      <w:u w:val="single"/>
                    </w:rPr>
                  </w:pPr>
                  <w:r w:rsidRPr="00051A17">
                    <w:rPr>
                      <w:color w:val="548DD4" w:themeColor="text2" w:themeTint="99"/>
                      <w:sz w:val="20"/>
                      <w:szCs w:val="20"/>
                      <w:u w:val="single"/>
                    </w:rPr>
                    <w:t>PHD COMPLETED</w:t>
                  </w:r>
                </w:p>
              </w:tc>
            </w:tr>
            <w:tr w:rsidR="00DF3E70" w:rsidRPr="00051A17" w:rsidTr="000B53B8">
              <w:trPr>
                <w:trHeight w:val="372"/>
              </w:trPr>
              <w:tc>
                <w:tcPr>
                  <w:tcW w:w="5000" w:type="pct"/>
                  <w:hideMark/>
                </w:tcPr>
                <w:p w:rsidR="00DF3E70" w:rsidRPr="00051A17" w:rsidRDefault="00DF3E70" w:rsidP="000B53B8">
                  <w:pPr>
                    <w:pStyle w:val="style8"/>
                    <w:spacing w:before="0" w:beforeAutospacing="0" w:after="0" w:afterAutospacing="0" w:line="360" w:lineRule="auto"/>
                    <w:rPr>
                      <w:color w:val="548DD4" w:themeColor="text2" w:themeTint="99"/>
                      <w:sz w:val="20"/>
                      <w:szCs w:val="20"/>
                      <w:u w:val="single"/>
                    </w:rPr>
                  </w:pPr>
                </w:p>
              </w:tc>
            </w:tr>
            <w:tr w:rsidR="00DF3E70" w:rsidRPr="00051A17" w:rsidTr="000B53B8">
              <w:trPr>
                <w:trHeight w:val="372"/>
              </w:trPr>
              <w:tc>
                <w:tcPr>
                  <w:tcW w:w="5000" w:type="pct"/>
                  <w:hideMark/>
                </w:tcPr>
                <w:p w:rsidR="00DF3E70" w:rsidRPr="00B01672" w:rsidRDefault="00F2037D" w:rsidP="00F41BFB">
                  <w:pPr>
                    <w:shd w:val="clear" w:color="auto" w:fill="FFFFFF"/>
                    <w:jc w:val="both"/>
                    <w:rPr>
                      <w:rFonts w:ascii="Arial" w:hAnsi="Arial" w:cs="Arial"/>
                      <w:color w:val="548DD4" w:themeColor="text2" w:themeTint="99"/>
                      <w:sz w:val="20"/>
                      <w:lang w:val="en-ZA" w:eastAsia="en-ZA"/>
                    </w:rPr>
                  </w:pPr>
                  <w:r>
                    <w:rPr>
                      <w:rFonts w:ascii="Arial" w:hAnsi="Arial" w:cs="Arial"/>
                      <w:b/>
                      <w:bCs/>
                      <w:color w:val="548DD4" w:themeColor="text2" w:themeTint="99"/>
                      <w:sz w:val="20"/>
                      <w:lang w:val="en-ZA" w:eastAsia="en-ZA"/>
                    </w:rPr>
                    <w:t>SAMUEL</w:t>
                  </w:r>
                  <w:r w:rsidR="00F41BFB" w:rsidRPr="00F41BFB">
                    <w:rPr>
                      <w:rFonts w:ascii="Arial" w:hAnsi="Arial" w:cs="Arial"/>
                      <w:b/>
                      <w:bCs/>
                      <w:color w:val="548DD4" w:themeColor="text2" w:themeTint="99"/>
                      <w:sz w:val="20"/>
                      <w:lang w:val="en-ZA" w:eastAsia="en-ZA"/>
                    </w:rPr>
                    <w:t xml:space="preserve"> OM. </w:t>
                  </w:r>
                  <w:r w:rsidR="00F41BFB" w:rsidRPr="00F41BFB">
                    <w:rPr>
                      <w:rFonts w:ascii="Arial" w:hAnsi="Arial" w:cs="Arial"/>
                      <w:bCs/>
                      <w:color w:val="548DD4" w:themeColor="text2" w:themeTint="99"/>
                      <w:sz w:val="20"/>
                      <w:lang w:val="en-ZA" w:eastAsia="en-ZA"/>
                    </w:rPr>
                    <w:t>Human capital retention: Developing and validating a structural model of selected antecedents of intention to quit. PhD, 2017, 276 pp. Stellenbosch University. Promoter: Prof AS Engelbrecht.</w:t>
                  </w:r>
                </w:p>
              </w:tc>
            </w:tr>
            <w:tr w:rsidR="00DF3E70" w:rsidRPr="00051A17" w:rsidTr="000B53B8">
              <w:trPr>
                <w:trHeight w:val="372"/>
              </w:trPr>
              <w:tc>
                <w:tcPr>
                  <w:tcW w:w="5000" w:type="pct"/>
                </w:tcPr>
                <w:p w:rsidR="00373FD5" w:rsidRPr="00373438" w:rsidRDefault="00373FD5" w:rsidP="00430B2D">
                  <w:pPr>
                    <w:rPr>
                      <w:rFonts w:ascii="Arial" w:hAnsi="Arial" w:cs="Arial"/>
                      <w:bCs/>
                      <w:color w:val="548DD4" w:themeColor="text2" w:themeTint="99"/>
                      <w:sz w:val="20"/>
                    </w:rPr>
                  </w:pPr>
                  <w:r w:rsidRPr="00373FD5">
                    <w:rPr>
                      <w:rFonts w:ascii="Arial" w:hAnsi="Arial" w:cs="Arial"/>
                      <w:b/>
                      <w:bCs/>
                      <w:color w:val="548DD4" w:themeColor="text2" w:themeTint="99"/>
                      <w:sz w:val="20"/>
                    </w:rPr>
                    <w:t xml:space="preserve">VLOK A. </w:t>
                  </w:r>
                  <w:r w:rsidRPr="00373FD5">
                    <w:rPr>
                      <w:rFonts w:ascii="Arial" w:hAnsi="Arial" w:cs="Arial"/>
                      <w:bCs/>
                      <w:color w:val="548DD4" w:themeColor="text2" w:themeTint="99"/>
                      <w:sz w:val="20"/>
                    </w:rPr>
                    <w:t>A competency profile for technology innovation leaders in knowledge-intensive organisations in South Africa</w:t>
                  </w:r>
                  <w:r>
                    <w:rPr>
                      <w:rFonts w:ascii="Arial" w:hAnsi="Arial" w:cs="Arial"/>
                      <w:bCs/>
                      <w:color w:val="548DD4" w:themeColor="text2" w:themeTint="99"/>
                      <w:sz w:val="20"/>
                    </w:rPr>
                    <w:t>.</w:t>
                  </w:r>
                  <w:r w:rsidRPr="00373FD5">
                    <w:rPr>
                      <w:rFonts w:ascii="Arial" w:hAnsi="Arial" w:cs="Arial"/>
                      <w:bCs/>
                      <w:color w:val="548DD4" w:themeColor="text2" w:themeTint="99"/>
                      <w:sz w:val="20"/>
                    </w:rPr>
                    <w:t xml:space="preserve"> PhD, 2017, </w:t>
                  </w:r>
                  <w:r w:rsidR="00BF56CF">
                    <w:rPr>
                      <w:rFonts w:ascii="Arial" w:hAnsi="Arial" w:cs="Arial"/>
                      <w:bCs/>
                      <w:color w:val="548DD4" w:themeColor="text2" w:themeTint="99"/>
                      <w:sz w:val="20"/>
                    </w:rPr>
                    <w:t>437</w:t>
                  </w:r>
                  <w:r w:rsidRPr="00373FD5">
                    <w:rPr>
                      <w:rFonts w:ascii="Arial" w:hAnsi="Arial" w:cs="Arial"/>
                      <w:bCs/>
                      <w:color w:val="548DD4" w:themeColor="text2" w:themeTint="99"/>
                      <w:sz w:val="20"/>
                    </w:rPr>
                    <w:t xml:space="preserve"> pp. Stellenbosch University. Promoter: Prof </w:t>
                  </w:r>
                  <w:r w:rsidR="00BF56CF">
                    <w:rPr>
                      <w:rFonts w:ascii="Arial" w:hAnsi="Arial" w:cs="Arial"/>
                      <w:bCs/>
                      <w:color w:val="548DD4" w:themeColor="text2" w:themeTint="99"/>
                      <w:sz w:val="20"/>
                    </w:rPr>
                    <w:t>M Ungerer</w:t>
                  </w:r>
                  <w:r>
                    <w:rPr>
                      <w:rFonts w:ascii="Arial" w:hAnsi="Arial" w:cs="Arial"/>
                      <w:bCs/>
                      <w:color w:val="548DD4" w:themeColor="text2" w:themeTint="99"/>
                      <w:sz w:val="20"/>
                    </w:rPr>
                    <w:t xml:space="preserve"> Co-promoter: Prof DJ Malan</w:t>
                  </w:r>
                  <w:r w:rsidRPr="00373FD5">
                    <w:rPr>
                      <w:rFonts w:ascii="Arial" w:hAnsi="Arial" w:cs="Arial"/>
                      <w:bCs/>
                      <w:color w:val="548DD4" w:themeColor="text2" w:themeTint="99"/>
                      <w:sz w:val="20"/>
                    </w:rPr>
                    <w:t>.</w:t>
                  </w:r>
                </w:p>
              </w:tc>
            </w:tr>
          </w:tbl>
          <w:p w:rsidR="007B35D1" w:rsidRPr="00051A17" w:rsidRDefault="007B35D1" w:rsidP="00A972BE">
            <w:pPr>
              <w:spacing w:line="360" w:lineRule="auto"/>
              <w:rPr>
                <w:rFonts w:ascii="Arial" w:hAnsi="Arial" w:cs="Arial"/>
                <w:color w:val="548DD4" w:themeColor="text2" w:themeTint="99"/>
                <w:sz w:val="20"/>
              </w:rPr>
            </w:pPr>
          </w:p>
        </w:tc>
      </w:tr>
      <w:tr w:rsidR="00D40637" w:rsidRPr="00051A17" w:rsidTr="00C71C6F">
        <w:trPr>
          <w:trHeight w:val="425"/>
        </w:trPr>
        <w:tc>
          <w:tcPr>
            <w:tcW w:w="5000" w:type="pct"/>
          </w:tcPr>
          <w:p w:rsidR="00D40637" w:rsidRPr="00051A17" w:rsidRDefault="00D40637" w:rsidP="000B53B8">
            <w:pPr>
              <w:spacing w:line="360" w:lineRule="auto"/>
              <w:rPr>
                <w:rFonts w:ascii="Arial" w:hAnsi="Arial" w:cs="Arial"/>
                <w:color w:val="548DD4" w:themeColor="text2" w:themeTint="99"/>
                <w:sz w:val="20"/>
              </w:rPr>
            </w:pPr>
          </w:p>
        </w:tc>
      </w:tr>
      <w:tr w:rsidR="007B35D1" w:rsidRPr="00051A17" w:rsidTr="00C71C6F">
        <w:trPr>
          <w:trHeight w:val="372"/>
        </w:trPr>
        <w:tc>
          <w:tcPr>
            <w:tcW w:w="5000" w:type="pct"/>
            <w:hideMark/>
          </w:tcPr>
          <w:p w:rsidR="007B35D1" w:rsidRPr="00051A17" w:rsidRDefault="0099483E" w:rsidP="0099483E">
            <w:pPr>
              <w:pStyle w:val="style8"/>
              <w:spacing w:before="0" w:beforeAutospacing="0" w:after="0" w:afterAutospacing="0" w:line="360" w:lineRule="auto"/>
              <w:rPr>
                <w:color w:val="548DD4" w:themeColor="text2" w:themeTint="99"/>
                <w:sz w:val="20"/>
                <w:szCs w:val="20"/>
              </w:rPr>
            </w:pPr>
            <w:r w:rsidRPr="00051A17">
              <w:rPr>
                <w:color w:val="548DD4" w:themeColor="text2" w:themeTint="99"/>
                <w:sz w:val="20"/>
                <w:szCs w:val="20"/>
                <w:u w:val="single"/>
              </w:rPr>
              <w:t>INTERNSHIP SUPERVISION COMPLETED</w:t>
            </w:r>
          </w:p>
        </w:tc>
      </w:tr>
      <w:tr w:rsidR="007B35D1" w:rsidRPr="00051A17" w:rsidTr="00C71C6F">
        <w:trPr>
          <w:trHeight w:val="425"/>
        </w:trPr>
        <w:tc>
          <w:tcPr>
            <w:tcW w:w="5000" w:type="pct"/>
            <w:hideMark/>
          </w:tcPr>
          <w:p w:rsidR="007B35D1" w:rsidRPr="00051A17" w:rsidRDefault="007B35D1" w:rsidP="00C17154">
            <w:pPr>
              <w:rPr>
                <w:rFonts w:ascii="Arial" w:hAnsi="Arial" w:cs="Arial"/>
                <w:color w:val="548DD4" w:themeColor="text2" w:themeTint="99"/>
                <w:sz w:val="20"/>
              </w:rPr>
            </w:pPr>
          </w:p>
        </w:tc>
      </w:tr>
      <w:tr w:rsidR="007B35D1" w:rsidRPr="00CC0BFA" w:rsidTr="00C71C6F">
        <w:trPr>
          <w:trHeight w:val="401"/>
        </w:trPr>
        <w:tc>
          <w:tcPr>
            <w:tcW w:w="5000" w:type="pct"/>
            <w:hideMark/>
          </w:tcPr>
          <w:p w:rsidR="005F50F1" w:rsidRPr="00CC0BFA" w:rsidRDefault="00F2037D" w:rsidP="00EE76B4">
            <w:pPr>
              <w:jc w:val="both"/>
              <w:rPr>
                <w:rFonts w:ascii="Arial" w:hAnsi="Arial" w:cs="Arial"/>
                <w:color w:val="548DD4" w:themeColor="text2" w:themeTint="99"/>
                <w:sz w:val="20"/>
                <w:lang w:val="nl-NL"/>
              </w:rPr>
            </w:pPr>
            <w:r>
              <w:rPr>
                <w:rFonts w:ascii="Arial" w:hAnsi="Arial" w:cs="Arial"/>
                <w:b/>
                <w:color w:val="548DD4" w:themeColor="text2" w:themeTint="99"/>
                <w:sz w:val="20"/>
                <w:lang w:val="en-ZA"/>
              </w:rPr>
              <w:t>BASSON</w:t>
            </w:r>
            <w:r w:rsidR="00C71C6F" w:rsidRPr="00C71C6F">
              <w:rPr>
                <w:rFonts w:ascii="Arial" w:hAnsi="Arial" w:cs="Arial"/>
                <w:b/>
                <w:color w:val="548DD4" w:themeColor="text2" w:themeTint="99"/>
                <w:sz w:val="20"/>
                <w:lang w:val="en-ZA"/>
              </w:rPr>
              <w:t xml:space="preserve"> L </w:t>
            </w:r>
            <w:r w:rsidR="00C71C6F" w:rsidRPr="00C71C6F">
              <w:rPr>
                <w:rFonts w:ascii="Arial" w:hAnsi="Arial" w:cs="Arial"/>
                <w:color w:val="548DD4" w:themeColor="text2" w:themeTint="99"/>
                <w:sz w:val="20"/>
                <w:lang w:val="en-ZA"/>
              </w:rPr>
              <w:t xml:space="preserve">(PSIN 0139491). Industrial Psychologist Internship. SAPS Cape Town. </w:t>
            </w:r>
            <w:r w:rsidR="00C71C6F" w:rsidRPr="00C71C6F">
              <w:rPr>
                <w:rFonts w:ascii="Arial" w:hAnsi="Arial" w:cs="Arial"/>
                <w:color w:val="548DD4" w:themeColor="text2" w:themeTint="99"/>
                <w:sz w:val="20"/>
                <w:lang w:val="nl-NL"/>
              </w:rPr>
              <w:t>Monitoring Psychologist: M de Wet</w:t>
            </w:r>
            <w:r w:rsidR="00C71C6F">
              <w:rPr>
                <w:rFonts w:ascii="Arial" w:hAnsi="Arial" w:cs="Arial"/>
                <w:color w:val="548DD4" w:themeColor="text2" w:themeTint="99"/>
                <w:sz w:val="20"/>
                <w:lang w:val="nl-NL"/>
              </w:rPr>
              <w:t>.</w:t>
            </w:r>
          </w:p>
          <w:p w:rsidR="00F34358" w:rsidRDefault="00F2037D" w:rsidP="00EE76B4">
            <w:pPr>
              <w:jc w:val="both"/>
              <w:rPr>
                <w:rFonts w:ascii="Arial" w:hAnsi="Arial" w:cs="Arial"/>
                <w:color w:val="548DD4" w:themeColor="text2" w:themeTint="99"/>
                <w:sz w:val="20"/>
                <w:lang w:val="nl-NL"/>
              </w:rPr>
            </w:pPr>
            <w:r>
              <w:rPr>
                <w:rFonts w:ascii="Arial" w:hAnsi="Arial" w:cs="Arial"/>
                <w:b/>
                <w:color w:val="548DD4" w:themeColor="text2" w:themeTint="99"/>
                <w:sz w:val="20"/>
                <w:lang w:val="nl-NL"/>
              </w:rPr>
              <w:t>BOTES</w:t>
            </w:r>
            <w:r w:rsidR="00C71C6F" w:rsidRPr="00C71C6F">
              <w:rPr>
                <w:rFonts w:ascii="Arial" w:hAnsi="Arial" w:cs="Arial"/>
                <w:b/>
                <w:color w:val="548DD4" w:themeColor="text2" w:themeTint="99"/>
                <w:sz w:val="20"/>
                <w:lang w:val="nl-NL"/>
              </w:rPr>
              <w:t xml:space="preserve"> E</w:t>
            </w:r>
            <w:r w:rsidR="00C71C6F" w:rsidRPr="00C71C6F">
              <w:rPr>
                <w:rFonts w:ascii="Arial" w:hAnsi="Arial" w:cs="Arial"/>
                <w:color w:val="548DD4" w:themeColor="text2" w:themeTint="99"/>
                <w:sz w:val="20"/>
                <w:lang w:val="nl-NL"/>
              </w:rPr>
              <w:t>. (PSIN 0141933). Industrial Psychologist Internship. ESKOM. Bellville. Monitoring Psychologist: M de Wet</w:t>
            </w:r>
            <w:r w:rsidR="00C71C6F">
              <w:rPr>
                <w:rFonts w:ascii="Arial" w:hAnsi="Arial" w:cs="Arial"/>
                <w:color w:val="548DD4" w:themeColor="text2" w:themeTint="99"/>
                <w:sz w:val="20"/>
                <w:lang w:val="nl-NL"/>
              </w:rPr>
              <w:t>.</w:t>
            </w:r>
          </w:p>
          <w:p w:rsidR="00C71C6F" w:rsidRDefault="00F2037D" w:rsidP="00EE76B4">
            <w:pPr>
              <w:jc w:val="both"/>
              <w:rPr>
                <w:rFonts w:ascii="Arial" w:hAnsi="Arial" w:cs="Arial"/>
                <w:color w:val="548DD4" w:themeColor="text2" w:themeTint="99"/>
                <w:sz w:val="20"/>
                <w:lang w:val="nl-NL"/>
              </w:rPr>
            </w:pPr>
            <w:r>
              <w:rPr>
                <w:rFonts w:ascii="Arial" w:hAnsi="Arial" w:cs="Arial"/>
                <w:b/>
                <w:color w:val="548DD4" w:themeColor="text2" w:themeTint="99"/>
                <w:sz w:val="20"/>
                <w:lang w:val="nl-NL"/>
              </w:rPr>
              <w:t>VAN WYK</w:t>
            </w:r>
            <w:r w:rsidR="00C71C6F" w:rsidRPr="00CC0BFA">
              <w:rPr>
                <w:rFonts w:ascii="Arial" w:hAnsi="Arial" w:cs="Arial"/>
                <w:b/>
                <w:color w:val="548DD4" w:themeColor="text2" w:themeTint="99"/>
                <w:sz w:val="20"/>
                <w:lang w:val="nl-NL"/>
              </w:rPr>
              <w:t xml:space="preserve"> N</w:t>
            </w:r>
            <w:r w:rsidR="00C71C6F" w:rsidRPr="00CC0BFA">
              <w:rPr>
                <w:rFonts w:ascii="Arial" w:hAnsi="Arial" w:cs="Arial"/>
                <w:color w:val="548DD4" w:themeColor="text2" w:themeTint="99"/>
                <w:sz w:val="20"/>
                <w:lang w:val="nl-NL"/>
              </w:rPr>
              <w:t xml:space="preserve">. (PSIN 0141887). </w:t>
            </w:r>
            <w:r w:rsidR="00C71C6F" w:rsidRPr="00C71C6F">
              <w:rPr>
                <w:rFonts w:ascii="Arial" w:hAnsi="Arial" w:cs="Arial"/>
                <w:color w:val="548DD4" w:themeColor="text2" w:themeTint="99"/>
                <w:sz w:val="20"/>
                <w:lang w:val="en-ZA"/>
              </w:rPr>
              <w:t xml:space="preserve">Industrial Psychologist Internship. Power Construction. Blackheath. </w:t>
            </w:r>
            <w:r w:rsidR="00C71C6F" w:rsidRPr="00C71C6F">
              <w:rPr>
                <w:rFonts w:ascii="Arial" w:hAnsi="Arial" w:cs="Arial"/>
                <w:color w:val="548DD4" w:themeColor="text2" w:themeTint="99"/>
                <w:sz w:val="20"/>
                <w:lang w:val="nl-NL"/>
              </w:rPr>
              <w:t>Monitoring Psychologist: M de Wet</w:t>
            </w:r>
            <w:r w:rsidR="00B90E11">
              <w:rPr>
                <w:rFonts w:ascii="Arial" w:hAnsi="Arial" w:cs="Arial"/>
                <w:color w:val="548DD4" w:themeColor="text2" w:themeTint="99"/>
                <w:sz w:val="20"/>
                <w:lang w:val="nl-NL"/>
              </w:rPr>
              <w:t>.</w:t>
            </w:r>
          </w:p>
          <w:p w:rsidR="00B90E11" w:rsidRDefault="00F2037D" w:rsidP="00EE76B4">
            <w:pPr>
              <w:jc w:val="both"/>
              <w:rPr>
                <w:rFonts w:ascii="Arial" w:hAnsi="Arial" w:cs="Arial"/>
                <w:color w:val="548DD4" w:themeColor="text2" w:themeTint="99"/>
                <w:sz w:val="20"/>
                <w:lang w:val="nl-NL"/>
              </w:rPr>
            </w:pPr>
            <w:r>
              <w:rPr>
                <w:rFonts w:ascii="Arial" w:hAnsi="Arial" w:cs="Arial"/>
                <w:b/>
                <w:color w:val="548DD4" w:themeColor="text2" w:themeTint="99"/>
                <w:sz w:val="20"/>
                <w:lang w:val="nl-NL"/>
              </w:rPr>
              <w:t>DE E’MILJO</w:t>
            </w:r>
            <w:r w:rsidR="00C3164C" w:rsidRPr="00C3164C">
              <w:rPr>
                <w:rFonts w:ascii="Arial" w:hAnsi="Arial" w:cs="Arial"/>
                <w:b/>
                <w:color w:val="548DD4" w:themeColor="text2" w:themeTint="99"/>
                <w:sz w:val="20"/>
                <w:lang w:val="nl-NL"/>
              </w:rPr>
              <w:t xml:space="preserve"> A</w:t>
            </w:r>
            <w:r w:rsidR="00C3164C" w:rsidRPr="00C3164C">
              <w:rPr>
                <w:rFonts w:ascii="Arial" w:hAnsi="Arial" w:cs="Arial"/>
                <w:color w:val="548DD4" w:themeColor="text2" w:themeTint="99"/>
                <w:sz w:val="20"/>
                <w:lang w:val="nl-NL"/>
              </w:rPr>
              <w:t xml:space="preserve"> (PSIN</w:t>
            </w:r>
            <w:r w:rsidR="00C3164C">
              <w:rPr>
                <w:rFonts w:ascii="Arial" w:hAnsi="Arial" w:cs="Arial"/>
                <w:color w:val="548DD4" w:themeColor="text2" w:themeTint="99"/>
                <w:sz w:val="20"/>
                <w:lang w:val="nl-NL"/>
              </w:rPr>
              <w:t xml:space="preserve"> </w:t>
            </w:r>
            <w:r w:rsidR="00C3164C" w:rsidRPr="00C3164C">
              <w:rPr>
                <w:rFonts w:ascii="Arial" w:hAnsi="Arial" w:cs="Arial"/>
                <w:color w:val="548DD4" w:themeColor="text2" w:themeTint="99"/>
                <w:sz w:val="20"/>
                <w:lang w:val="nl-NL"/>
              </w:rPr>
              <w:t>0112313). Industrial Psychologist Internship Mediclinic.  Monitoring psychologist:  Michelle Visser.</w:t>
            </w:r>
          </w:p>
          <w:p w:rsidR="00C3164C" w:rsidRDefault="00F2037D" w:rsidP="00EE76B4">
            <w:pPr>
              <w:jc w:val="both"/>
              <w:rPr>
                <w:rFonts w:ascii="Arial" w:hAnsi="Arial" w:cs="Arial"/>
                <w:color w:val="548DD4" w:themeColor="text2" w:themeTint="99"/>
                <w:sz w:val="20"/>
                <w:lang w:val="nl-NL"/>
              </w:rPr>
            </w:pPr>
            <w:r>
              <w:rPr>
                <w:rFonts w:ascii="Arial" w:hAnsi="Arial" w:cs="Arial"/>
                <w:b/>
                <w:color w:val="548DD4" w:themeColor="text2" w:themeTint="99"/>
                <w:sz w:val="20"/>
                <w:lang w:val="nl-NL"/>
              </w:rPr>
              <w:t>KLETTE</w:t>
            </w:r>
            <w:r w:rsidR="00C3164C" w:rsidRPr="00C3164C">
              <w:rPr>
                <w:rFonts w:ascii="Arial" w:hAnsi="Arial" w:cs="Arial"/>
                <w:b/>
                <w:color w:val="548DD4" w:themeColor="text2" w:themeTint="99"/>
                <w:sz w:val="20"/>
                <w:lang w:val="nl-NL"/>
              </w:rPr>
              <w:t xml:space="preserve"> A</w:t>
            </w:r>
            <w:r w:rsidR="00C3164C" w:rsidRPr="00C3164C">
              <w:rPr>
                <w:rFonts w:ascii="Arial" w:hAnsi="Arial" w:cs="Arial"/>
                <w:color w:val="548DD4" w:themeColor="text2" w:themeTint="99"/>
                <w:sz w:val="20"/>
                <w:lang w:val="nl-NL"/>
              </w:rPr>
              <w:t xml:space="preserve"> (PSS</w:t>
            </w:r>
            <w:r w:rsidR="00C3164C">
              <w:rPr>
                <w:rFonts w:ascii="Arial" w:hAnsi="Arial" w:cs="Arial"/>
                <w:color w:val="548DD4" w:themeColor="text2" w:themeTint="99"/>
                <w:sz w:val="20"/>
                <w:lang w:val="nl-NL"/>
              </w:rPr>
              <w:t xml:space="preserve"> </w:t>
            </w:r>
            <w:r w:rsidR="00C3164C" w:rsidRPr="00C3164C">
              <w:rPr>
                <w:rFonts w:ascii="Arial" w:hAnsi="Arial" w:cs="Arial"/>
                <w:color w:val="548DD4" w:themeColor="text2" w:themeTint="99"/>
                <w:sz w:val="20"/>
                <w:lang w:val="nl-NL"/>
              </w:rPr>
              <w:t>0127086). Industrial Psychologist Internship Santam.  Monitoring psychologist:  Michelle Visser.</w:t>
            </w:r>
          </w:p>
          <w:p w:rsidR="00C3164C" w:rsidRDefault="00F2037D" w:rsidP="00EE76B4">
            <w:pPr>
              <w:jc w:val="both"/>
              <w:rPr>
                <w:rFonts w:ascii="Arial" w:hAnsi="Arial" w:cs="Arial"/>
                <w:color w:val="548DD4" w:themeColor="text2" w:themeTint="99"/>
                <w:sz w:val="20"/>
                <w:lang w:val="nl-NL"/>
              </w:rPr>
            </w:pPr>
            <w:r>
              <w:rPr>
                <w:rFonts w:ascii="Arial" w:hAnsi="Arial" w:cs="Arial"/>
                <w:b/>
                <w:color w:val="548DD4" w:themeColor="text2" w:themeTint="99"/>
                <w:sz w:val="20"/>
                <w:lang w:val="nl-NL"/>
              </w:rPr>
              <w:t>ESTERHUYSE</w:t>
            </w:r>
            <w:r w:rsidR="00C3164C" w:rsidRPr="00C3164C">
              <w:rPr>
                <w:rFonts w:ascii="Arial" w:hAnsi="Arial" w:cs="Arial"/>
                <w:b/>
                <w:color w:val="548DD4" w:themeColor="text2" w:themeTint="99"/>
                <w:sz w:val="20"/>
                <w:lang w:val="nl-NL"/>
              </w:rPr>
              <w:t xml:space="preserve"> M</w:t>
            </w:r>
            <w:r w:rsidR="00C3164C" w:rsidRPr="00C3164C">
              <w:rPr>
                <w:rFonts w:ascii="Arial" w:hAnsi="Arial" w:cs="Arial"/>
                <w:color w:val="548DD4" w:themeColor="text2" w:themeTint="99"/>
                <w:sz w:val="20"/>
                <w:lang w:val="nl-NL"/>
              </w:rPr>
              <w:t xml:space="preserve"> (PSS 0127493). Industrial Psychologist Internship Pep.  Monitoring psychologist:  Michelle Visser.</w:t>
            </w:r>
          </w:p>
          <w:p w:rsidR="00C3164C" w:rsidRDefault="00F2037D" w:rsidP="00EE76B4">
            <w:pPr>
              <w:jc w:val="both"/>
              <w:rPr>
                <w:rFonts w:ascii="Arial" w:hAnsi="Arial" w:cs="Arial"/>
                <w:color w:val="548DD4" w:themeColor="text2" w:themeTint="99"/>
                <w:sz w:val="20"/>
                <w:lang w:val="nl-NL"/>
              </w:rPr>
            </w:pPr>
            <w:r>
              <w:rPr>
                <w:rFonts w:ascii="Arial" w:hAnsi="Arial" w:cs="Arial"/>
                <w:b/>
                <w:color w:val="548DD4" w:themeColor="text2" w:themeTint="99"/>
                <w:sz w:val="20"/>
                <w:lang w:val="nl-NL"/>
              </w:rPr>
              <w:t>LEE</w:t>
            </w:r>
            <w:r w:rsidR="00C3164C" w:rsidRPr="00C3164C">
              <w:rPr>
                <w:rFonts w:ascii="Arial" w:hAnsi="Arial" w:cs="Arial"/>
                <w:b/>
                <w:color w:val="548DD4" w:themeColor="text2" w:themeTint="99"/>
                <w:sz w:val="20"/>
                <w:lang w:val="nl-NL"/>
              </w:rPr>
              <w:t xml:space="preserve"> A</w:t>
            </w:r>
            <w:r w:rsidR="00C3164C" w:rsidRPr="00C3164C">
              <w:rPr>
                <w:rFonts w:ascii="Arial" w:hAnsi="Arial" w:cs="Arial"/>
                <w:color w:val="548DD4" w:themeColor="text2" w:themeTint="99"/>
                <w:sz w:val="20"/>
                <w:lang w:val="nl-NL"/>
              </w:rPr>
              <w:t xml:space="preserve"> (PSIN 0141330). ABSA. Monitoring psychologist:  Michelle Visser.</w:t>
            </w:r>
          </w:p>
          <w:p w:rsidR="00CC0BFA" w:rsidRDefault="00E54830" w:rsidP="00EE76B4">
            <w:pPr>
              <w:jc w:val="both"/>
              <w:rPr>
                <w:rFonts w:ascii="Arial" w:hAnsi="Arial" w:cs="Arial"/>
                <w:color w:val="548DD4" w:themeColor="text2" w:themeTint="99"/>
                <w:sz w:val="20"/>
                <w:lang w:val="nl-NL"/>
              </w:rPr>
            </w:pPr>
            <w:r w:rsidRPr="00581B56">
              <w:rPr>
                <w:rFonts w:ascii="Arial" w:hAnsi="Arial" w:cs="Arial"/>
                <w:b/>
                <w:color w:val="548DD4" w:themeColor="text2" w:themeTint="99"/>
                <w:sz w:val="20"/>
                <w:lang w:val="en-ZA"/>
              </w:rPr>
              <w:t>MIDDLETON M</w:t>
            </w:r>
            <w:r w:rsidR="00CC0BFA" w:rsidRPr="00581B56">
              <w:rPr>
                <w:rFonts w:ascii="Arial" w:hAnsi="Arial" w:cs="Arial"/>
                <w:color w:val="548DD4" w:themeColor="text2" w:themeTint="99"/>
                <w:sz w:val="20"/>
                <w:lang w:val="en-ZA"/>
              </w:rPr>
              <w:t xml:space="preserve"> (PSin 0141062) Industrial Psychologist Internship </w:t>
            </w:r>
            <w:r w:rsidR="004C2705" w:rsidRPr="004C2705">
              <w:rPr>
                <w:rFonts w:ascii="Arial" w:hAnsi="Arial" w:cs="Arial"/>
                <w:color w:val="548DD4" w:themeColor="text2" w:themeTint="99"/>
                <w:sz w:val="20"/>
                <w:lang w:val="en-ZA"/>
              </w:rPr>
              <w:t>S</w:t>
            </w:r>
            <w:r w:rsidR="00581B56" w:rsidRPr="004C2705">
              <w:rPr>
                <w:rFonts w:ascii="Arial" w:hAnsi="Arial" w:cs="Arial"/>
                <w:color w:val="548DD4" w:themeColor="text2" w:themeTint="99"/>
                <w:sz w:val="20"/>
                <w:lang w:val="en-ZA"/>
              </w:rPr>
              <w:t>tandard Bank</w:t>
            </w:r>
            <w:r w:rsidR="00CC0BFA" w:rsidRPr="004C2705">
              <w:rPr>
                <w:rFonts w:ascii="Arial" w:hAnsi="Arial" w:cs="Arial"/>
                <w:color w:val="548DD4" w:themeColor="text2" w:themeTint="99"/>
                <w:sz w:val="20"/>
                <w:lang w:val="en-ZA"/>
              </w:rPr>
              <w:t>.</w:t>
            </w:r>
            <w:r w:rsidR="00CC0BFA" w:rsidRPr="00581B56">
              <w:rPr>
                <w:rFonts w:ascii="Arial" w:hAnsi="Arial" w:cs="Arial"/>
                <w:color w:val="548DD4" w:themeColor="text2" w:themeTint="99"/>
                <w:sz w:val="20"/>
                <w:lang w:val="en-ZA"/>
              </w:rPr>
              <w:t xml:space="preserve">  </w:t>
            </w:r>
            <w:r w:rsidR="00CC0BFA" w:rsidRPr="00C3164C">
              <w:rPr>
                <w:rFonts w:ascii="Arial" w:hAnsi="Arial" w:cs="Arial"/>
                <w:color w:val="548DD4" w:themeColor="text2" w:themeTint="99"/>
                <w:sz w:val="20"/>
                <w:lang w:val="nl-NL"/>
              </w:rPr>
              <w:t xml:space="preserve">Monitoring psychologist:  </w:t>
            </w:r>
            <w:r w:rsidR="00CC0BFA">
              <w:rPr>
                <w:rFonts w:ascii="Arial" w:hAnsi="Arial" w:cs="Arial"/>
                <w:color w:val="548DD4" w:themeColor="text2" w:themeTint="99"/>
                <w:sz w:val="20"/>
                <w:lang w:val="nl-NL"/>
              </w:rPr>
              <w:t>Lisa Bailey</w:t>
            </w:r>
            <w:r w:rsidR="00CC0BFA" w:rsidRPr="00C3164C">
              <w:rPr>
                <w:rFonts w:ascii="Arial" w:hAnsi="Arial" w:cs="Arial"/>
                <w:color w:val="548DD4" w:themeColor="text2" w:themeTint="99"/>
                <w:sz w:val="20"/>
                <w:lang w:val="nl-NL"/>
              </w:rPr>
              <w:t>.</w:t>
            </w:r>
          </w:p>
          <w:p w:rsidR="00EC7BCA" w:rsidRPr="00373FD5" w:rsidRDefault="00EC7BCA" w:rsidP="00EE76B4">
            <w:pPr>
              <w:jc w:val="both"/>
              <w:rPr>
                <w:rFonts w:ascii="Arial" w:hAnsi="Arial" w:cs="Arial"/>
                <w:color w:val="548DD4" w:themeColor="text2" w:themeTint="99"/>
                <w:sz w:val="20"/>
                <w:lang w:val="en-ZA"/>
              </w:rPr>
            </w:pPr>
            <w:r w:rsidRPr="00373FD5">
              <w:rPr>
                <w:rFonts w:ascii="Arial" w:hAnsi="Arial" w:cs="Arial"/>
                <w:b/>
                <w:color w:val="548DD4" w:themeColor="text2" w:themeTint="99"/>
                <w:sz w:val="20"/>
                <w:lang w:val="de-DE"/>
              </w:rPr>
              <w:t>FRASER C</w:t>
            </w:r>
            <w:r w:rsidRPr="00373FD5">
              <w:rPr>
                <w:rFonts w:ascii="Arial" w:hAnsi="Arial" w:cs="Arial"/>
                <w:color w:val="548DD4" w:themeColor="text2" w:themeTint="99"/>
                <w:sz w:val="20"/>
                <w:lang w:val="de-DE"/>
              </w:rPr>
              <w:t xml:space="preserve">. (PSIN 0141615). Industrial Psychologist Internship. </w:t>
            </w:r>
            <w:r w:rsidRPr="00373FD5">
              <w:rPr>
                <w:rFonts w:ascii="Arial" w:hAnsi="Arial" w:cs="Arial"/>
                <w:color w:val="548DD4" w:themeColor="text2" w:themeTint="99"/>
                <w:sz w:val="20"/>
                <w:lang w:val="en-ZA"/>
              </w:rPr>
              <w:t>Place of Internship: Sonnendal Dairies (Pty) Ltd. Monitoring psychologist: Billy Boonzaier.</w:t>
            </w:r>
          </w:p>
          <w:p w:rsidR="00EC7BCA" w:rsidRPr="00373FD5" w:rsidRDefault="00EC7BCA" w:rsidP="00EE76B4">
            <w:pPr>
              <w:jc w:val="both"/>
              <w:rPr>
                <w:rFonts w:ascii="Arial" w:hAnsi="Arial" w:cs="Arial"/>
                <w:color w:val="548DD4" w:themeColor="text2" w:themeTint="99"/>
                <w:sz w:val="20"/>
                <w:lang w:val="en-ZA"/>
              </w:rPr>
            </w:pPr>
            <w:r w:rsidRPr="00373FD5">
              <w:rPr>
                <w:rFonts w:ascii="Arial" w:hAnsi="Arial" w:cs="Arial"/>
                <w:b/>
                <w:color w:val="548DD4" w:themeColor="text2" w:themeTint="99"/>
                <w:sz w:val="20"/>
                <w:lang w:val="en-ZA"/>
              </w:rPr>
              <w:t>KOTZE C</w:t>
            </w:r>
            <w:r w:rsidRPr="00373FD5">
              <w:rPr>
                <w:rFonts w:ascii="Arial" w:hAnsi="Arial" w:cs="Arial"/>
                <w:color w:val="548DD4" w:themeColor="text2" w:themeTint="99"/>
                <w:sz w:val="20"/>
                <w:lang w:val="en-ZA"/>
              </w:rPr>
              <w:t>. (PSIN 0146358). Industrial Psychologist Internship. Place of Internship: Whitehead Industrial Psychologist. Monitoring psychologist: Billy Boonzaier.</w:t>
            </w:r>
          </w:p>
          <w:p w:rsidR="00EC7BCA" w:rsidRPr="00336DF1" w:rsidRDefault="00EC7BCA" w:rsidP="00EE76B4">
            <w:pPr>
              <w:jc w:val="both"/>
              <w:rPr>
                <w:rFonts w:ascii="Arial" w:hAnsi="Arial" w:cs="Arial"/>
                <w:color w:val="548DD4" w:themeColor="text2" w:themeTint="99"/>
                <w:sz w:val="20"/>
                <w:lang w:val="nl-NL"/>
              </w:rPr>
            </w:pPr>
            <w:r w:rsidRPr="00373FD5">
              <w:rPr>
                <w:rFonts w:ascii="Arial" w:hAnsi="Arial" w:cs="Arial"/>
                <w:b/>
                <w:color w:val="548DD4" w:themeColor="text2" w:themeTint="99"/>
                <w:sz w:val="20"/>
                <w:lang w:val="de-DE"/>
              </w:rPr>
              <w:t>SWART K.</w:t>
            </w:r>
            <w:r w:rsidRPr="00373FD5">
              <w:rPr>
                <w:rFonts w:ascii="Arial" w:hAnsi="Arial" w:cs="Arial"/>
                <w:color w:val="548DD4" w:themeColor="text2" w:themeTint="99"/>
                <w:sz w:val="20"/>
                <w:lang w:val="de-DE"/>
              </w:rPr>
              <w:t xml:space="preserve"> (PSIN 0141640). Industrial Psychologist Internship. </w:t>
            </w:r>
            <w:r w:rsidRPr="00373FD5">
              <w:rPr>
                <w:rFonts w:ascii="Arial" w:hAnsi="Arial" w:cs="Arial"/>
                <w:color w:val="548DD4" w:themeColor="text2" w:themeTint="99"/>
                <w:sz w:val="20"/>
                <w:lang w:val="en-ZA"/>
              </w:rPr>
              <w:t xml:space="preserve">Place of Internship: Grindrod Intermodal. </w:t>
            </w:r>
            <w:r w:rsidRPr="00EC7BCA">
              <w:rPr>
                <w:rFonts w:ascii="Arial" w:hAnsi="Arial" w:cs="Arial"/>
                <w:color w:val="548DD4" w:themeColor="text2" w:themeTint="99"/>
                <w:sz w:val="20"/>
                <w:lang w:val="nl-NL"/>
              </w:rPr>
              <w:t>Monitoring psychologist: Billy Boonzaier.</w:t>
            </w:r>
          </w:p>
        </w:tc>
      </w:tr>
      <w:tr w:rsidR="00C17154" w:rsidRPr="00CC0BFA" w:rsidTr="00C71C6F">
        <w:trPr>
          <w:trHeight w:val="409"/>
        </w:trPr>
        <w:tc>
          <w:tcPr>
            <w:tcW w:w="5000" w:type="pct"/>
            <w:hideMark/>
          </w:tcPr>
          <w:p w:rsidR="00C17154" w:rsidRPr="00051A17" w:rsidRDefault="00C17154" w:rsidP="00831CE3">
            <w:pPr>
              <w:pStyle w:val="style13"/>
              <w:spacing w:before="0" w:beforeAutospacing="0" w:after="0" w:afterAutospacing="0"/>
              <w:rPr>
                <w:b/>
                <w:color w:val="548DD4" w:themeColor="text2" w:themeTint="99"/>
                <w:sz w:val="20"/>
                <w:szCs w:val="20"/>
                <w:lang w:val="nl-NL"/>
              </w:rPr>
            </w:pPr>
          </w:p>
        </w:tc>
      </w:tr>
      <w:tr w:rsidR="00A5252E" w:rsidRPr="00051A17" w:rsidTr="00C71C6F">
        <w:trPr>
          <w:trHeight w:val="372"/>
        </w:trPr>
        <w:tc>
          <w:tcPr>
            <w:tcW w:w="5000" w:type="pct"/>
            <w:hideMark/>
          </w:tcPr>
          <w:p w:rsidR="00A5252E" w:rsidRPr="00051A17" w:rsidRDefault="0099483E" w:rsidP="0099483E">
            <w:pPr>
              <w:pStyle w:val="style8"/>
              <w:spacing w:before="0" w:beforeAutospacing="0" w:after="0" w:afterAutospacing="0" w:line="360" w:lineRule="auto"/>
              <w:rPr>
                <w:color w:val="548DD4" w:themeColor="text2" w:themeTint="99"/>
                <w:sz w:val="20"/>
                <w:szCs w:val="20"/>
              </w:rPr>
            </w:pPr>
            <w:r w:rsidRPr="00051A17">
              <w:rPr>
                <w:color w:val="548DD4" w:themeColor="text2" w:themeTint="99"/>
                <w:sz w:val="20"/>
                <w:szCs w:val="20"/>
                <w:u w:val="single"/>
              </w:rPr>
              <w:t>COMMUNITY PROJECTS COMPLETED</w:t>
            </w:r>
          </w:p>
        </w:tc>
      </w:tr>
      <w:tr w:rsidR="00A5252E" w:rsidRPr="00051A17" w:rsidTr="00C71C6F">
        <w:trPr>
          <w:trHeight w:val="372"/>
        </w:trPr>
        <w:tc>
          <w:tcPr>
            <w:tcW w:w="5000" w:type="pct"/>
            <w:hideMark/>
          </w:tcPr>
          <w:p w:rsidR="00A5252E" w:rsidRPr="00051A17" w:rsidRDefault="00A5252E" w:rsidP="00AB2FD2">
            <w:pPr>
              <w:pStyle w:val="style8"/>
              <w:spacing w:before="0" w:beforeAutospacing="0" w:after="0" w:afterAutospacing="0" w:line="360" w:lineRule="auto"/>
              <w:rPr>
                <w:color w:val="548DD4" w:themeColor="text2" w:themeTint="99"/>
                <w:sz w:val="20"/>
                <w:szCs w:val="20"/>
                <w:u w:val="single"/>
              </w:rPr>
            </w:pPr>
          </w:p>
        </w:tc>
      </w:tr>
      <w:tr w:rsidR="00283283" w:rsidRPr="00051A17" w:rsidTr="00C71C6F">
        <w:trPr>
          <w:trHeight w:val="412"/>
        </w:trPr>
        <w:tc>
          <w:tcPr>
            <w:tcW w:w="5000" w:type="pct"/>
            <w:hideMark/>
          </w:tcPr>
          <w:p w:rsidR="00283283" w:rsidRPr="00C71C6F" w:rsidRDefault="00C71C6F" w:rsidP="005A779C">
            <w:pPr>
              <w:jc w:val="both"/>
              <w:rPr>
                <w:rFonts w:ascii="Arial" w:hAnsi="Arial" w:cs="Arial"/>
                <w:color w:val="548DD4" w:themeColor="text2" w:themeTint="99"/>
                <w:sz w:val="20"/>
              </w:rPr>
            </w:pPr>
            <w:r w:rsidRPr="00C71C6F">
              <w:rPr>
                <w:rFonts w:ascii="Arial" w:hAnsi="Arial" w:cs="Arial"/>
                <w:b/>
                <w:color w:val="548DD4" w:themeColor="text2" w:themeTint="99"/>
                <w:sz w:val="20"/>
              </w:rPr>
              <w:t xml:space="preserve">DE WET, M. </w:t>
            </w:r>
            <w:r w:rsidRPr="00C71C6F">
              <w:rPr>
                <w:rFonts w:ascii="Arial" w:hAnsi="Arial" w:cs="Arial"/>
                <w:color w:val="548DD4" w:themeColor="text2" w:themeTint="99"/>
                <w:sz w:val="20"/>
              </w:rPr>
              <w:t>Career Guidance Workshop for Grade 9 learners. Cloetesville High School. Stellenbosch</w:t>
            </w:r>
            <w:r w:rsidR="00283283" w:rsidRPr="00C71C6F">
              <w:rPr>
                <w:rFonts w:ascii="Arial" w:hAnsi="Arial" w:cs="Arial"/>
                <w:color w:val="548DD4" w:themeColor="text2" w:themeTint="99"/>
                <w:sz w:val="20"/>
              </w:rPr>
              <w:t>.</w:t>
            </w:r>
          </w:p>
          <w:p w:rsidR="00F81279" w:rsidRDefault="00C3164C" w:rsidP="00F81279">
            <w:pPr>
              <w:jc w:val="both"/>
              <w:rPr>
                <w:rFonts w:ascii="Arial" w:hAnsi="Arial" w:cs="Arial"/>
                <w:color w:val="548DD4" w:themeColor="text2" w:themeTint="99"/>
                <w:sz w:val="20"/>
              </w:rPr>
            </w:pPr>
            <w:r w:rsidRPr="00C3164C">
              <w:rPr>
                <w:rFonts w:ascii="Arial" w:hAnsi="Arial" w:cs="Arial"/>
                <w:b/>
                <w:color w:val="548DD4" w:themeColor="text2" w:themeTint="99"/>
                <w:sz w:val="20"/>
              </w:rPr>
              <w:t>VISSER M</w:t>
            </w:r>
            <w:r>
              <w:rPr>
                <w:rFonts w:ascii="Arial" w:hAnsi="Arial" w:cs="Arial"/>
                <w:b/>
                <w:color w:val="548DD4" w:themeColor="text2" w:themeTint="99"/>
                <w:sz w:val="20"/>
              </w:rPr>
              <w:t>.</w:t>
            </w:r>
            <w:r w:rsidRPr="00C3164C">
              <w:rPr>
                <w:rFonts w:ascii="Arial" w:hAnsi="Arial" w:cs="Arial"/>
                <w:b/>
                <w:color w:val="548DD4" w:themeColor="text2" w:themeTint="99"/>
                <w:sz w:val="20"/>
              </w:rPr>
              <w:t xml:space="preserve"> </w:t>
            </w:r>
            <w:r w:rsidRPr="00C3164C">
              <w:rPr>
                <w:rFonts w:ascii="Arial" w:hAnsi="Arial" w:cs="Arial"/>
                <w:color w:val="548DD4" w:themeColor="text2" w:themeTint="99"/>
                <w:sz w:val="20"/>
              </w:rPr>
              <w:t>Development of a leadership skills course and an emotional intelligence course for fourth year medical students.  Presentation of course to 250 students in August 2017 as part of the “Doctor as change agent in communities’ module”. Faculty of Medicine and Health Sciences, Stellenbosch University.</w:t>
            </w:r>
          </w:p>
          <w:p w:rsidR="00C3164C" w:rsidRDefault="00C3164C" w:rsidP="00F81279">
            <w:pPr>
              <w:jc w:val="both"/>
              <w:rPr>
                <w:rFonts w:ascii="Arial" w:hAnsi="Arial" w:cs="Arial"/>
                <w:color w:val="548DD4" w:themeColor="text2" w:themeTint="99"/>
                <w:sz w:val="20"/>
              </w:rPr>
            </w:pPr>
            <w:r w:rsidRPr="00C3164C">
              <w:rPr>
                <w:rFonts w:ascii="Arial" w:hAnsi="Arial" w:cs="Arial"/>
                <w:b/>
                <w:color w:val="548DD4" w:themeColor="text2" w:themeTint="99"/>
                <w:sz w:val="20"/>
              </w:rPr>
              <w:t>VISSER M</w:t>
            </w:r>
            <w:r>
              <w:rPr>
                <w:rFonts w:ascii="Arial" w:hAnsi="Arial" w:cs="Arial"/>
                <w:b/>
                <w:color w:val="548DD4" w:themeColor="text2" w:themeTint="99"/>
                <w:sz w:val="20"/>
              </w:rPr>
              <w:t>.</w:t>
            </w:r>
            <w:r w:rsidRPr="00C3164C">
              <w:rPr>
                <w:rFonts w:ascii="Arial" w:hAnsi="Arial" w:cs="Arial"/>
                <w:b/>
                <w:color w:val="548DD4" w:themeColor="text2" w:themeTint="99"/>
                <w:sz w:val="20"/>
              </w:rPr>
              <w:t xml:space="preserve"> </w:t>
            </w:r>
            <w:r w:rsidRPr="00C3164C">
              <w:rPr>
                <w:rFonts w:ascii="Arial" w:hAnsi="Arial" w:cs="Arial"/>
                <w:color w:val="548DD4" w:themeColor="text2" w:themeTint="99"/>
                <w:sz w:val="20"/>
              </w:rPr>
              <w:t>Assistance with the organizational development project called the graduate attribute model for medical practitioners and associates. Faculty of Medicine and Health Sciences, Stellenbosch University.</w:t>
            </w:r>
          </w:p>
          <w:p w:rsidR="00C3164C" w:rsidRPr="00051A17" w:rsidRDefault="00C3164C" w:rsidP="00F81279">
            <w:pPr>
              <w:jc w:val="both"/>
              <w:rPr>
                <w:rFonts w:ascii="Arial" w:hAnsi="Arial" w:cs="Arial"/>
                <w:b/>
                <w:color w:val="548DD4" w:themeColor="text2" w:themeTint="99"/>
                <w:sz w:val="20"/>
              </w:rPr>
            </w:pPr>
            <w:r w:rsidRPr="00C3164C">
              <w:rPr>
                <w:rFonts w:ascii="Arial" w:hAnsi="Arial" w:cs="Arial"/>
                <w:b/>
                <w:color w:val="548DD4" w:themeColor="text2" w:themeTint="99"/>
                <w:sz w:val="20"/>
              </w:rPr>
              <w:t>VISSER M</w:t>
            </w:r>
            <w:r>
              <w:rPr>
                <w:rFonts w:ascii="Arial" w:hAnsi="Arial" w:cs="Arial"/>
                <w:b/>
                <w:color w:val="548DD4" w:themeColor="text2" w:themeTint="99"/>
                <w:sz w:val="20"/>
              </w:rPr>
              <w:t>.</w:t>
            </w:r>
            <w:r w:rsidRPr="00C3164C">
              <w:rPr>
                <w:rFonts w:ascii="Arial" w:hAnsi="Arial" w:cs="Arial"/>
                <w:b/>
                <w:color w:val="548DD4" w:themeColor="text2" w:themeTint="99"/>
                <w:sz w:val="20"/>
              </w:rPr>
              <w:t xml:space="preserve"> </w:t>
            </w:r>
            <w:r w:rsidRPr="00C3164C">
              <w:rPr>
                <w:rFonts w:ascii="Arial" w:hAnsi="Arial" w:cs="Arial"/>
                <w:color w:val="548DD4" w:themeColor="text2" w:themeTint="99"/>
                <w:sz w:val="20"/>
              </w:rPr>
              <w:t>Selected as a team member of the co-curriculum project for the renewal of the MBChB programme at the Faculty of Medicine and Health sciences, Stellenbosch University.</w:t>
            </w:r>
          </w:p>
        </w:tc>
      </w:tr>
    </w:tbl>
    <w:p w:rsidR="00C70F8C" w:rsidRPr="00D31F5B" w:rsidRDefault="00C70F8C">
      <w:pPr>
        <w:rPr>
          <w:rFonts w:ascii="Garamond" w:hAnsi="Garamond"/>
          <w:sz w:val="20"/>
        </w:rPr>
      </w:pPr>
    </w:p>
    <w:sectPr w:rsidR="00C70F8C" w:rsidRPr="00D31F5B" w:rsidSect="00E339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91A34"/>
    <w:multiLevelType w:val="singleLevel"/>
    <w:tmpl w:val="4CBC45EE"/>
    <w:lvl w:ilvl="0">
      <w:start w:val="1"/>
      <w:numFmt w:val="bullet"/>
      <w:lvlText w:val="-"/>
      <w:lvlJc w:val="left"/>
      <w:pPr>
        <w:tabs>
          <w:tab w:val="num" w:pos="720"/>
        </w:tabs>
        <w:ind w:left="720" w:hanging="720"/>
      </w:pPr>
      <w:rPr>
        <w:rFonts w:ascii="Times New Roman" w:hAnsi="Times New Roman" w:hint="default"/>
      </w:rPr>
    </w:lvl>
  </w:abstractNum>
  <w:abstractNum w:abstractNumId="1" w15:restartNumberingAfterBreak="0">
    <w:nsid w:val="3E643CAF"/>
    <w:multiLevelType w:val="hybridMultilevel"/>
    <w:tmpl w:val="13889BA4"/>
    <w:lvl w:ilvl="0" w:tplc="93AEF47E">
      <w:numFmt w:val="bullet"/>
      <w:lvlText w:val="•"/>
      <w:lvlJc w:val="left"/>
      <w:pPr>
        <w:ind w:left="720" w:hanging="360"/>
      </w:pPr>
      <w:rPr>
        <w:rFonts w:ascii="CG Omega (W1)" w:eastAsia="Times New Roman" w:hAnsi="CG Omega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C7156"/>
    <w:multiLevelType w:val="hybridMultilevel"/>
    <w:tmpl w:val="93B6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46E0E"/>
    <w:multiLevelType w:val="hybridMultilevel"/>
    <w:tmpl w:val="D62A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406A9"/>
    <w:multiLevelType w:val="hybridMultilevel"/>
    <w:tmpl w:val="53B81110"/>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 w15:restartNumberingAfterBreak="0">
    <w:nsid w:val="5EF0757C"/>
    <w:multiLevelType w:val="hybridMultilevel"/>
    <w:tmpl w:val="F45A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84C61"/>
    <w:multiLevelType w:val="hybridMultilevel"/>
    <w:tmpl w:val="174ACB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7FF36CB"/>
    <w:multiLevelType w:val="hybridMultilevel"/>
    <w:tmpl w:val="7B8054F8"/>
    <w:lvl w:ilvl="0" w:tplc="DEAAB1A4">
      <w:numFmt w:val="bullet"/>
      <w:lvlText w:val="•"/>
      <w:lvlJc w:val="left"/>
      <w:pPr>
        <w:ind w:left="720" w:hanging="360"/>
      </w:pPr>
      <w:rPr>
        <w:rFonts w:ascii="CG Omega (W1)" w:eastAsia="Times New Roman" w:hAnsi="CG Omega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FR" w:vendorID="64" w:dllVersion="6" w:nlCheck="1" w:checkStyle="0"/>
  <w:activeWritingStyle w:appName="MSWord" w:lang="en-ZA" w:vendorID="64" w:dllVersion="6" w:nlCheck="1" w:checkStyle="1"/>
  <w:activeWritingStyle w:appName="MSWord" w:lang="en-US" w:vendorID="64" w:dllVersion="6"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3D"/>
    <w:rsid w:val="00000387"/>
    <w:rsid w:val="00000F52"/>
    <w:rsid w:val="00031DE1"/>
    <w:rsid w:val="00050174"/>
    <w:rsid w:val="00051A17"/>
    <w:rsid w:val="00056638"/>
    <w:rsid w:val="00062351"/>
    <w:rsid w:val="000673F3"/>
    <w:rsid w:val="00070BAA"/>
    <w:rsid w:val="000861C7"/>
    <w:rsid w:val="000C1D0F"/>
    <w:rsid w:val="000C7A48"/>
    <w:rsid w:val="000D4802"/>
    <w:rsid w:val="000D739D"/>
    <w:rsid w:val="000E7302"/>
    <w:rsid w:val="00111F5B"/>
    <w:rsid w:val="00112C83"/>
    <w:rsid w:val="00120927"/>
    <w:rsid w:val="0014066A"/>
    <w:rsid w:val="001438A2"/>
    <w:rsid w:val="001452C8"/>
    <w:rsid w:val="00151B43"/>
    <w:rsid w:val="00156FBB"/>
    <w:rsid w:val="00172A91"/>
    <w:rsid w:val="00172B61"/>
    <w:rsid w:val="00182445"/>
    <w:rsid w:val="0018308A"/>
    <w:rsid w:val="001C0B57"/>
    <w:rsid w:val="0020595A"/>
    <w:rsid w:val="00233640"/>
    <w:rsid w:val="00251699"/>
    <w:rsid w:val="00267422"/>
    <w:rsid w:val="00270692"/>
    <w:rsid w:val="00281EF0"/>
    <w:rsid w:val="00283283"/>
    <w:rsid w:val="00290849"/>
    <w:rsid w:val="002B1E36"/>
    <w:rsid w:val="002B5575"/>
    <w:rsid w:val="002B760E"/>
    <w:rsid w:val="002D069D"/>
    <w:rsid w:val="002E0465"/>
    <w:rsid w:val="002F0BAC"/>
    <w:rsid w:val="002F28AF"/>
    <w:rsid w:val="002F4BF3"/>
    <w:rsid w:val="002F581B"/>
    <w:rsid w:val="00311983"/>
    <w:rsid w:val="00321A0B"/>
    <w:rsid w:val="003309BB"/>
    <w:rsid w:val="00336DF1"/>
    <w:rsid w:val="00343FFE"/>
    <w:rsid w:val="00357F49"/>
    <w:rsid w:val="003625DD"/>
    <w:rsid w:val="003672FE"/>
    <w:rsid w:val="00373438"/>
    <w:rsid w:val="00373FD5"/>
    <w:rsid w:val="0037782F"/>
    <w:rsid w:val="00382136"/>
    <w:rsid w:val="003B026C"/>
    <w:rsid w:val="003D0887"/>
    <w:rsid w:val="003D28E4"/>
    <w:rsid w:val="003D6562"/>
    <w:rsid w:val="003D7218"/>
    <w:rsid w:val="003E07B3"/>
    <w:rsid w:val="00400FD4"/>
    <w:rsid w:val="004168FB"/>
    <w:rsid w:val="00425309"/>
    <w:rsid w:val="00430B2D"/>
    <w:rsid w:val="00440050"/>
    <w:rsid w:val="00444028"/>
    <w:rsid w:val="00457675"/>
    <w:rsid w:val="00461561"/>
    <w:rsid w:val="00462653"/>
    <w:rsid w:val="00475671"/>
    <w:rsid w:val="00476F08"/>
    <w:rsid w:val="00480B59"/>
    <w:rsid w:val="00486EE2"/>
    <w:rsid w:val="00490148"/>
    <w:rsid w:val="00491443"/>
    <w:rsid w:val="004A048F"/>
    <w:rsid w:val="004C2705"/>
    <w:rsid w:val="004C33E6"/>
    <w:rsid w:val="004D1A33"/>
    <w:rsid w:val="004D3C49"/>
    <w:rsid w:val="004E3AA0"/>
    <w:rsid w:val="004E49B5"/>
    <w:rsid w:val="004F1582"/>
    <w:rsid w:val="005332E8"/>
    <w:rsid w:val="005443BB"/>
    <w:rsid w:val="0054728C"/>
    <w:rsid w:val="005509B7"/>
    <w:rsid w:val="00553429"/>
    <w:rsid w:val="0055664A"/>
    <w:rsid w:val="00581B56"/>
    <w:rsid w:val="005909E8"/>
    <w:rsid w:val="005A0C47"/>
    <w:rsid w:val="005A713B"/>
    <w:rsid w:val="005A779C"/>
    <w:rsid w:val="005B1028"/>
    <w:rsid w:val="005B4134"/>
    <w:rsid w:val="005B5AEF"/>
    <w:rsid w:val="005C0A5F"/>
    <w:rsid w:val="005C334D"/>
    <w:rsid w:val="005C5446"/>
    <w:rsid w:val="005C7E7E"/>
    <w:rsid w:val="005D3530"/>
    <w:rsid w:val="005E1437"/>
    <w:rsid w:val="005E5472"/>
    <w:rsid w:val="005F4CAA"/>
    <w:rsid w:val="005F50F1"/>
    <w:rsid w:val="00620115"/>
    <w:rsid w:val="00632455"/>
    <w:rsid w:val="00667CD1"/>
    <w:rsid w:val="00672EC6"/>
    <w:rsid w:val="00675E24"/>
    <w:rsid w:val="00687C6E"/>
    <w:rsid w:val="006A1804"/>
    <w:rsid w:val="006B4CEF"/>
    <w:rsid w:val="006B6934"/>
    <w:rsid w:val="006B7498"/>
    <w:rsid w:val="006C1BE7"/>
    <w:rsid w:val="006C6A92"/>
    <w:rsid w:val="006D1ABE"/>
    <w:rsid w:val="006D2A10"/>
    <w:rsid w:val="007058D0"/>
    <w:rsid w:val="007154EE"/>
    <w:rsid w:val="0072055C"/>
    <w:rsid w:val="0072736E"/>
    <w:rsid w:val="007503D6"/>
    <w:rsid w:val="007526D2"/>
    <w:rsid w:val="00755447"/>
    <w:rsid w:val="00783CD4"/>
    <w:rsid w:val="00791260"/>
    <w:rsid w:val="0079569E"/>
    <w:rsid w:val="007B35D1"/>
    <w:rsid w:val="007B4E4B"/>
    <w:rsid w:val="007C3895"/>
    <w:rsid w:val="007C53A7"/>
    <w:rsid w:val="007D0F9A"/>
    <w:rsid w:val="007F7812"/>
    <w:rsid w:val="00815C5A"/>
    <w:rsid w:val="008179D6"/>
    <w:rsid w:val="00817CB8"/>
    <w:rsid w:val="00831CE3"/>
    <w:rsid w:val="0083348C"/>
    <w:rsid w:val="008367EF"/>
    <w:rsid w:val="008518D1"/>
    <w:rsid w:val="00851A76"/>
    <w:rsid w:val="00852FA6"/>
    <w:rsid w:val="00876274"/>
    <w:rsid w:val="00884CF0"/>
    <w:rsid w:val="008900EF"/>
    <w:rsid w:val="00895361"/>
    <w:rsid w:val="00897D2D"/>
    <w:rsid w:val="008A785C"/>
    <w:rsid w:val="008B2092"/>
    <w:rsid w:val="008B7F8B"/>
    <w:rsid w:val="008C2BF7"/>
    <w:rsid w:val="008E1418"/>
    <w:rsid w:val="008F3821"/>
    <w:rsid w:val="008F764F"/>
    <w:rsid w:val="00903E42"/>
    <w:rsid w:val="009071D4"/>
    <w:rsid w:val="009077E8"/>
    <w:rsid w:val="009127E4"/>
    <w:rsid w:val="00914E0F"/>
    <w:rsid w:val="009247D0"/>
    <w:rsid w:val="009277D7"/>
    <w:rsid w:val="00933C3F"/>
    <w:rsid w:val="00936057"/>
    <w:rsid w:val="00941263"/>
    <w:rsid w:val="00941663"/>
    <w:rsid w:val="00951D59"/>
    <w:rsid w:val="00953D6E"/>
    <w:rsid w:val="0095605B"/>
    <w:rsid w:val="0097103D"/>
    <w:rsid w:val="00974D77"/>
    <w:rsid w:val="009771C2"/>
    <w:rsid w:val="00981455"/>
    <w:rsid w:val="00982B5B"/>
    <w:rsid w:val="009840E3"/>
    <w:rsid w:val="0099483E"/>
    <w:rsid w:val="009C26B2"/>
    <w:rsid w:val="009D2127"/>
    <w:rsid w:val="009D2920"/>
    <w:rsid w:val="009F3086"/>
    <w:rsid w:val="009F3662"/>
    <w:rsid w:val="009F4716"/>
    <w:rsid w:val="009F7047"/>
    <w:rsid w:val="00A03846"/>
    <w:rsid w:val="00A15504"/>
    <w:rsid w:val="00A5252E"/>
    <w:rsid w:val="00A9224D"/>
    <w:rsid w:val="00A972BE"/>
    <w:rsid w:val="00AA005C"/>
    <w:rsid w:val="00AA1E87"/>
    <w:rsid w:val="00AA2E73"/>
    <w:rsid w:val="00AA5F1B"/>
    <w:rsid w:val="00AB4798"/>
    <w:rsid w:val="00AC19E0"/>
    <w:rsid w:val="00AD1ADE"/>
    <w:rsid w:val="00AD317F"/>
    <w:rsid w:val="00AD7A11"/>
    <w:rsid w:val="00AE3297"/>
    <w:rsid w:val="00AE3F54"/>
    <w:rsid w:val="00AE558C"/>
    <w:rsid w:val="00AF7CAB"/>
    <w:rsid w:val="00B00588"/>
    <w:rsid w:val="00B01672"/>
    <w:rsid w:val="00B03EC8"/>
    <w:rsid w:val="00B05B64"/>
    <w:rsid w:val="00B07C92"/>
    <w:rsid w:val="00B14AB3"/>
    <w:rsid w:val="00B17A3D"/>
    <w:rsid w:val="00B25F7F"/>
    <w:rsid w:val="00B3376B"/>
    <w:rsid w:val="00B344EC"/>
    <w:rsid w:val="00B35B3B"/>
    <w:rsid w:val="00B40B78"/>
    <w:rsid w:val="00B53197"/>
    <w:rsid w:val="00B64F05"/>
    <w:rsid w:val="00B6665B"/>
    <w:rsid w:val="00B70431"/>
    <w:rsid w:val="00B863BA"/>
    <w:rsid w:val="00B874EF"/>
    <w:rsid w:val="00B87FD8"/>
    <w:rsid w:val="00B90E11"/>
    <w:rsid w:val="00BA03F4"/>
    <w:rsid w:val="00BA3547"/>
    <w:rsid w:val="00BA691D"/>
    <w:rsid w:val="00BF06EA"/>
    <w:rsid w:val="00BF1699"/>
    <w:rsid w:val="00BF56CF"/>
    <w:rsid w:val="00C02E9A"/>
    <w:rsid w:val="00C11F76"/>
    <w:rsid w:val="00C15F86"/>
    <w:rsid w:val="00C17154"/>
    <w:rsid w:val="00C25FF1"/>
    <w:rsid w:val="00C3164C"/>
    <w:rsid w:val="00C548C5"/>
    <w:rsid w:val="00C5539F"/>
    <w:rsid w:val="00C6183E"/>
    <w:rsid w:val="00C641A0"/>
    <w:rsid w:val="00C64B27"/>
    <w:rsid w:val="00C70F8C"/>
    <w:rsid w:val="00C71C6F"/>
    <w:rsid w:val="00C82447"/>
    <w:rsid w:val="00C91B1D"/>
    <w:rsid w:val="00C9217E"/>
    <w:rsid w:val="00CB1DCF"/>
    <w:rsid w:val="00CB76F0"/>
    <w:rsid w:val="00CC0BFA"/>
    <w:rsid w:val="00CD037B"/>
    <w:rsid w:val="00CD43CC"/>
    <w:rsid w:val="00CD749E"/>
    <w:rsid w:val="00CE05AA"/>
    <w:rsid w:val="00CF3D59"/>
    <w:rsid w:val="00D16CB1"/>
    <w:rsid w:val="00D21C63"/>
    <w:rsid w:val="00D24D73"/>
    <w:rsid w:val="00D31F5B"/>
    <w:rsid w:val="00D40637"/>
    <w:rsid w:val="00D44E7A"/>
    <w:rsid w:val="00D47B3D"/>
    <w:rsid w:val="00D62507"/>
    <w:rsid w:val="00D876E3"/>
    <w:rsid w:val="00DA4EE4"/>
    <w:rsid w:val="00DA7AAD"/>
    <w:rsid w:val="00DC2151"/>
    <w:rsid w:val="00DC653D"/>
    <w:rsid w:val="00DC7CEB"/>
    <w:rsid w:val="00DE4614"/>
    <w:rsid w:val="00DF3E70"/>
    <w:rsid w:val="00DF6B97"/>
    <w:rsid w:val="00E06392"/>
    <w:rsid w:val="00E33946"/>
    <w:rsid w:val="00E40E05"/>
    <w:rsid w:val="00E42718"/>
    <w:rsid w:val="00E53E38"/>
    <w:rsid w:val="00E54492"/>
    <w:rsid w:val="00E54830"/>
    <w:rsid w:val="00E75B3D"/>
    <w:rsid w:val="00E92E95"/>
    <w:rsid w:val="00EA1CDB"/>
    <w:rsid w:val="00EB1C49"/>
    <w:rsid w:val="00EC7BCA"/>
    <w:rsid w:val="00ED4085"/>
    <w:rsid w:val="00EE76B4"/>
    <w:rsid w:val="00F013D2"/>
    <w:rsid w:val="00F172B1"/>
    <w:rsid w:val="00F2037D"/>
    <w:rsid w:val="00F2218A"/>
    <w:rsid w:val="00F276EC"/>
    <w:rsid w:val="00F34358"/>
    <w:rsid w:val="00F41BFB"/>
    <w:rsid w:val="00F55F6C"/>
    <w:rsid w:val="00F61E79"/>
    <w:rsid w:val="00F81279"/>
    <w:rsid w:val="00FA32D8"/>
    <w:rsid w:val="00FA49B4"/>
    <w:rsid w:val="00FB662B"/>
    <w:rsid w:val="00FC4153"/>
    <w:rsid w:val="00FC654B"/>
    <w:rsid w:val="00FD7FAD"/>
    <w:rsid w:val="00FE2B4F"/>
    <w:rsid w:val="00FF1E73"/>
    <w:rsid w:val="00FF2946"/>
    <w:rsid w:val="00FF5844"/>
    <w:rsid w:val="00FF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AE066-5968-4C78-8795-2C316DD7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F8C"/>
    <w:pPr>
      <w:spacing w:line="240" w:lineRule="auto"/>
      <w:jc w:val="left"/>
    </w:pPr>
    <w:rPr>
      <w:rFonts w:ascii="Arial Narrow" w:eastAsia="Times New Roman" w:hAnsi="Arial Narro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rsid w:val="00C70F8C"/>
    <w:pPr>
      <w:spacing w:before="100" w:beforeAutospacing="1" w:after="100" w:afterAutospacing="1"/>
    </w:pPr>
    <w:rPr>
      <w:rFonts w:ascii="Arial" w:hAnsi="Arial" w:cs="Arial"/>
      <w:b/>
      <w:bCs/>
      <w:color w:val="24638C"/>
      <w:sz w:val="21"/>
      <w:szCs w:val="21"/>
    </w:rPr>
  </w:style>
  <w:style w:type="paragraph" w:customStyle="1" w:styleId="style13">
    <w:name w:val="style13"/>
    <w:basedOn w:val="Normal"/>
    <w:rsid w:val="00C70F8C"/>
    <w:pPr>
      <w:spacing w:before="100" w:beforeAutospacing="1" w:after="100" w:afterAutospacing="1"/>
    </w:pPr>
    <w:rPr>
      <w:rFonts w:ascii="Arial" w:hAnsi="Arial" w:cs="Arial"/>
      <w:color w:val="24638C"/>
      <w:sz w:val="18"/>
      <w:szCs w:val="18"/>
    </w:rPr>
  </w:style>
  <w:style w:type="character" w:customStyle="1" w:styleId="style81">
    <w:name w:val="style81"/>
    <w:basedOn w:val="DefaultParagraphFont"/>
    <w:rsid w:val="00C70F8C"/>
    <w:rPr>
      <w:rFonts w:ascii="Arial" w:hAnsi="Arial" w:cs="Arial" w:hint="default"/>
      <w:b/>
      <w:bCs/>
      <w:color w:val="24638C"/>
      <w:sz w:val="21"/>
      <w:szCs w:val="21"/>
    </w:rPr>
  </w:style>
  <w:style w:type="character" w:styleId="Strong">
    <w:name w:val="Strong"/>
    <w:basedOn w:val="DefaultParagraphFont"/>
    <w:uiPriority w:val="22"/>
    <w:qFormat/>
    <w:rsid w:val="00C70F8C"/>
    <w:rPr>
      <w:b/>
      <w:bCs/>
    </w:rPr>
  </w:style>
  <w:style w:type="character" w:styleId="Emphasis">
    <w:name w:val="Emphasis"/>
    <w:basedOn w:val="DefaultParagraphFont"/>
    <w:uiPriority w:val="20"/>
    <w:qFormat/>
    <w:rsid w:val="00267422"/>
    <w:rPr>
      <w:i/>
      <w:iCs/>
    </w:rPr>
  </w:style>
  <w:style w:type="character" w:customStyle="1" w:styleId="Italics">
    <w:name w:val="Italics"/>
    <w:rsid w:val="00321A0B"/>
    <w:rPr>
      <w:rFonts w:ascii="Times" w:hAnsi="Times"/>
      <w:i/>
      <w:sz w:val="22"/>
    </w:rPr>
  </w:style>
  <w:style w:type="paragraph" w:styleId="NormalWeb">
    <w:name w:val="Normal (Web)"/>
    <w:basedOn w:val="Normal"/>
    <w:uiPriority w:val="99"/>
    <w:unhideWhenUsed/>
    <w:rsid w:val="00A9224D"/>
    <w:pPr>
      <w:spacing w:before="100" w:beforeAutospacing="1" w:after="100" w:afterAutospacing="1"/>
    </w:pPr>
    <w:rPr>
      <w:rFonts w:ascii="Times New Roman" w:hAnsi="Times New Roman"/>
      <w:szCs w:val="24"/>
    </w:rPr>
  </w:style>
  <w:style w:type="paragraph" w:customStyle="1" w:styleId="Tabop1cm">
    <w:name w:val="Tab op 1cm"/>
    <w:rsid w:val="00480B59"/>
    <w:pPr>
      <w:tabs>
        <w:tab w:val="left" w:pos="567"/>
      </w:tabs>
      <w:spacing w:after="240" w:line="288" w:lineRule="exact"/>
      <w:ind w:left="562" w:hanging="562"/>
    </w:pPr>
    <w:rPr>
      <w:rFonts w:ascii="Times" w:eastAsia="Times New Roman" w:hAnsi="Times" w:cs="Times New Roman"/>
      <w:szCs w:val="20"/>
      <w:lang w:val="en-GB"/>
    </w:rPr>
  </w:style>
  <w:style w:type="table" w:styleId="TableGrid">
    <w:name w:val="Table Grid"/>
    <w:basedOn w:val="TableNormal"/>
    <w:uiPriority w:val="59"/>
    <w:rsid w:val="009D212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82B5B"/>
    <w:pPr>
      <w:ind w:left="720"/>
    </w:pPr>
    <w:rPr>
      <w:rFonts w:ascii="Calibri" w:hAnsi="Calibri"/>
      <w:sz w:val="22"/>
      <w:szCs w:val="22"/>
    </w:rPr>
  </w:style>
  <w:style w:type="paragraph" w:customStyle="1" w:styleId="Blok">
    <w:name w:val="Blok"/>
    <w:rsid w:val="00C5539F"/>
    <w:pPr>
      <w:keepLines/>
      <w:pBdr>
        <w:top w:val="single" w:sz="6" w:space="0" w:color="000000"/>
        <w:left w:val="single" w:sz="6" w:space="0" w:color="000000"/>
        <w:bottom w:val="single" w:sz="6" w:space="0" w:color="000000"/>
        <w:right w:val="single" w:sz="6" w:space="0" w:color="000000"/>
        <w:between w:val="single" w:sz="6" w:space="0" w:color="000000"/>
      </w:pBdr>
      <w:spacing w:line="264" w:lineRule="exact"/>
      <w:ind w:left="4608"/>
      <w:jc w:val="left"/>
    </w:pPr>
    <w:rPr>
      <w:rFonts w:ascii="Times" w:eastAsia="Times New Roman" w:hAnsi="Times" w:cs="Times New Roman"/>
      <w:szCs w:val="20"/>
      <w:lang w:val="en-GB"/>
    </w:rPr>
  </w:style>
  <w:style w:type="character" w:customStyle="1" w:styleId="apple-converted-space">
    <w:name w:val="apple-converted-space"/>
    <w:basedOn w:val="DefaultParagraphFont"/>
    <w:rsid w:val="009F3086"/>
  </w:style>
  <w:style w:type="paragraph" w:styleId="BalloonText">
    <w:name w:val="Balloon Text"/>
    <w:basedOn w:val="Normal"/>
    <w:link w:val="BalloonTextChar"/>
    <w:uiPriority w:val="99"/>
    <w:semiHidden/>
    <w:unhideWhenUsed/>
    <w:rsid w:val="00281EF0"/>
    <w:rPr>
      <w:rFonts w:ascii="Tahoma" w:hAnsi="Tahoma" w:cs="Tahoma"/>
      <w:sz w:val="16"/>
      <w:szCs w:val="16"/>
    </w:rPr>
  </w:style>
  <w:style w:type="character" w:customStyle="1" w:styleId="BalloonTextChar">
    <w:name w:val="Balloon Text Char"/>
    <w:basedOn w:val="DefaultParagraphFont"/>
    <w:link w:val="BalloonText"/>
    <w:uiPriority w:val="99"/>
    <w:semiHidden/>
    <w:rsid w:val="00281EF0"/>
    <w:rPr>
      <w:rFonts w:ascii="Tahoma" w:eastAsia="Times New Roman" w:hAnsi="Tahoma" w:cs="Tahoma"/>
      <w:sz w:val="16"/>
      <w:szCs w:val="16"/>
    </w:rPr>
  </w:style>
  <w:style w:type="table" w:styleId="TableGridLight">
    <w:name w:val="Grid Table Light"/>
    <w:basedOn w:val="TableNormal"/>
    <w:uiPriority w:val="40"/>
    <w:rsid w:val="00C71C6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8154">
      <w:bodyDiv w:val="1"/>
      <w:marLeft w:val="0"/>
      <w:marRight w:val="0"/>
      <w:marTop w:val="0"/>
      <w:marBottom w:val="0"/>
      <w:divBdr>
        <w:top w:val="none" w:sz="0" w:space="0" w:color="auto"/>
        <w:left w:val="none" w:sz="0" w:space="0" w:color="auto"/>
        <w:bottom w:val="none" w:sz="0" w:space="0" w:color="auto"/>
        <w:right w:val="none" w:sz="0" w:space="0" w:color="auto"/>
      </w:divBdr>
      <w:divsChild>
        <w:div w:id="178467322">
          <w:marLeft w:val="0"/>
          <w:marRight w:val="0"/>
          <w:marTop w:val="0"/>
          <w:marBottom w:val="0"/>
          <w:divBdr>
            <w:top w:val="none" w:sz="0" w:space="0" w:color="auto"/>
            <w:left w:val="none" w:sz="0" w:space="0" w:color="auto"/>
            <w:bottom w:val="none" w:sz="0" w:space="0" w:color="auto"/>
            <w:right w:val="none" w:sz="0" w:space="0" w:color="auto"/>
          </w:divBdr>
        </w:div>
        <w:div w:id="1675917125">
          <w:marLeft w:val="0"/>
          <w:marRight w:val="0"/>
          <w:marTop w:val="0"/>
          <w:marBottom w:val="0"/>
          <w:divBdr>
            <w:top w:val="none" w:sz="0" w:space="0" w:color="auto"/>
            <w:left w:val="none" w:sz="0" w:space="0" w:color="auto"/>
            <w:bottom w:val="none" w:sz="0" w:space="0" w:color="auto"/>
            <w:right w:val="none" w:sz="0" w:space="0" w:color="auto"/>
          </w:divBdr>
        </w:div>
        <w:div w:id="729185397">
          <w:marLeft w:val="0"/>
          <w:marRight w:val="0"/>
          <w:marTop w:val="0"/>
          <w:marBottom w:val="0"/>
          <w:divBdr>
            <w:top w:val="none" w:sz="0" w:space="0" w:color="auto"/>
            <w:left w:val="none" w:sz="0" w:space="0" w:color="auto"/>
            <w:bottom w:val="none" w:sz="0" w:space="0" w:color="auto"/>
            <w:right w:val="none" w:sz="0" w:space="0" w:color="auto"/>
          </w:divBdr>
        </w:div>
        <w:div w:id="914516194">
          <w:marLeft w:val="0"/>
          <w:marRight w:val="0"/>
          <w:marTop w:val="0"/>
          <w:marBottom w:val="0"/>
          <w:divBdr>
            <w:top w:val="none" w:sz="0" w:space="0" w:color="auto"/>
            <w:left w:val="none" w:sz="0" w:space="0" w:color="auto"/>
            <w:bottom w:val="none" w:sz="0" w:space="0" w:color="auto"/>
            <w:right w:val="none" w:sz="0" w:space="0" w:color="auto"/>
          </w:divBdr>
        </w:div>
        <w:div w:id="1157384872">
          <w:marLeft w:val="0"/>
          <w:marRight w:val="0"/>
          <w:marTop w:val="0"/>
          <w:marBottom w:val="0"/>
          <w:divBdr>
            <w:top w:val="none" w:sz="0" w:space="0" w:color="auto"/>
            <w:left w:val="none" w:sz="0" w:space="0" w:color="auto"/>
            <w:bottom w:val="none" w:sz="0" w:space="0" w:color="auto"/>
            <w:right w:val="none" w:sz="0" w:space="0" w:color="auto"/>
          </w:divBdr>
        </w:div>
        <w:div w:id="1037001916">
          <w:marLeft w:val="0"/>
          <w:marRight w:val="0"/>
          <w:marTop w:val="0"/>
          <w:marBottom w:val="0"/>
          <w:divBdr>
            <w:top w:val="none" w:sz="0" w:space="0" w:color="auto"/>
            <w:left w:val="none" w:sz="0" w:space="0" w:color="auto"/>
            <w:bottom w:val="none" w:sz="0" w:space="0" w:color="auto"/>
            <w:right w:val="none" w:sz="0" w:space="0" w:color="auto"/>
          </w:divBdr>
        </w:div>
        <w:div w:id="764425733">
          <w:marLeft w:val="0"/>
          <w:marRight w:val="0"/>
          <w:marTop w:val="0"/>
          <w:marBottom w:val="0"/>
          <w:divBdr>
            <w:top w:val="none" w:sz="0" w:space="0" w:color="auto"/>
            <w:left w:val="none" w:sz="0" w:space="0" w:color="auto"/>
            <w:bottom w:val="none" w:sz="0" w:space="0" w:color="auto"/>
            <w:right w:val="none" w:sz="0" w:space="0" w:color="auto"/>
          </w:divBdr>
        </w:div>
      </w:divsChild>
    </w:div>
    <w:div w:id="805589975">
      <w:bodyDiv w:val="1"/>
      <w:marLeft w:val="0"/>
      <w:marRight w:val="0"/>
      <w:marTop w:val="0"/>
      <w:marBottom w:val="0"/>
      <w:divBdr>
        <w:top w:val="none" w:sz="0" w:space="0" w:color="auto"/>
        <w:left w:val="none" w:sz="0" w:space="0" w:color="auto"/>
        <w:bottom w:val="none" w:sz="0" w:space="0" w:color="auto"/>
        <w:right w:val="none" w:sz="0" w:space="0" w:color="auto"/>
      </w:divBdr>
      <w:divsChild>
        <w:div w:id="1684549113">
          <w:marLeft w:val="0"/>
          <w:marRight w:val="0"/>
          <w:marTop w:val="0"/>
          <w:marBottom w:val="0"/>
          <w:divBdr>
            <w:top w:val="none" w:sz="0" w:space="0" w:color="auto"/>
            <w:left w:val="none" w:sz="0" w:space="0" w:color="auto"/>
            <w:bottom w:val="none" w:sz="0" w:space="0" w:color="auto"/>
            <w:right w:val="none" w:sz="0" w:space="0" w:color="auto"/>
          </w:divBdr>
        </w:div>
        <w:div w:id="1273242985">
          <w:marLeft w:val="0"/>
          <w:marRight w:val="0"/>
          <w:marTop w:val="0"/>
          <w:marBottom w:val="0"/>
          <w:divBdr>
            <w:top w:val="none" w:sz="0" w:space="0" w:color="auto"/>
            <w:left w:val="none" w:sz="0" w:space="0" w:color="auto"/>
            <w:bottom w:val="none" w:sz="0" w:space="0" w:color="auto"/>
            <w:right w:val="none" w:sz="0" w:space="0" w:color="auto"/>
          </w:divBdr>
        </w:div>
        <w:div w:id="820659495">
          <w:marLeft w:val="0"/>
          <w:marRight w:val="0"/>
          <w:marTop w:val="0"/>
          <w:marBottom w:val="0"/>
          <w:divBdr>
            <w:top w:val="none" w:sz="0" w:space="0" w:color="auto"/>
            <w:left w:val="none" w:sz="0" w:space="0" w:color="auto"/>
            <w:bottom w:val="none" w:sz="0" w:space="0" w:color="auto"/>
            <w:right w:val="none" w:sz="0" w:space="0" w:color="auto"/>
          </w:divBdr>
        </w:div>
        <w:div w:id="2103067135">
          <w:marLeft w:val="0"/>
          <w:marRight w:val="0"/>
          <w:marTop w:val="0"/>
          <w:marBottom w:val="0"/>
          <w:divBdr>
            <w:top w:val="none" w:sz="0" w:space="0" w:color="auto"/>
            <w:left w:val="none" w:sz="0" w:space="0" w:color="auto"/>
            <w:bottom w:val="none" w:sz="0" w:space="0" w:color="auto"/>
            <w:right w:val="none" w:sz="0" w:space="0" w:color="auto"/>
          </w:divBdr>
        </w:div>
        <w:div w:id="1761750300">
          <w:marLeft w:val="0"/>
          <w:marRight w:val="0"/>
          <w:marTop w:val="0"/>
          <w:marBottom w:val="0"/>
          <w:divBdr>
            <w:top w:val="none" w:sz="0" w:space="0" w:color="auto"/>
            <w:left w:val="none" w:sz="0" w:space="0" w:color="auto"/>
            <w:bottom w:val="none" w:sz="0" w:space="0" w:color="auto"/>
            <w:right w:val="none" w:sz="0" w:space="0" w:color="auto"/>
          </w:divBdr>
        </w:div>
      </w:divsChild>
    </w:div>
    <w:div w:id="998970214">
      <w:bodyDiv w:val="1"/>
      <w:marLeft w:val="0"/>
      <w:marRight w:val="0"/>
      <w:marTop w:val="0"/>
      <w:marBottom w:val="0"/>
      <w:divBdr>
        <w:top w:val="none" w:sz="0" w:space="0" w:color="auto"/>
        <w:left w:val="none" w:sz="0" w:space="0" w:color="auto"/>
        <w:bottom w:val="none" w:sz="0" w:space="0" w:color="auto"/>
        <w:right w:val="none" w:sz="0" w:space="0" w:color="auto"/>
      </w:divBdr>
      <w:divsChild>
        <w:div w:id="767845613">
          <w:marLeft w:val="360"/>
          <w:marRight w:val="0"/>
          <w:marTop w:val="77"/>
          <w:marBottom w:val="0"/>
          <w:divBdr>
            <w:top w:val="none" w:sz="0" w:space="0" w:color="auto"/>
            <w:left w:val="none" w:sz="0" w:space="0" w:color="auto"/>
            <w:bottom w:val="none" w:sz="0" w:space="0" w:color="auto"/>
            <w:right w:val="none" w:sz="0" w:space="0" w:color="auto"/>
          </w:divBdr>
        </w:div>
        <w:div w:id="1910265192">
          <w:marLeft w:val="360"/>
          <w:marRight w:val="0"/>
          <w:marTop w:val="77"/>
          <w:marBottom w:val="0"/>
          <w:divBdr>
            <w:top w:val="none" w:sz="0" w:space="0" w:color="auto"/>
            <w:left w:val="none" w:sz="0" w:space="0" w:color="auto"/>
            <w:bottom w:val="none" w:sz="0" w:space="0" w:color="auto"/>
            <w:right w:val="none" w:sz="0" w:space="0" w:color="auto"/>
          </w:divBdr>
        </w:div>
        <w:div w:id="323166428">
          <w:marLeft w:val="360"/>
          <w:marRight w:val="0"/>
          <w:marTop w:val="77"/>
          <w:marBottom w:val="0"/>
          <w:divBdr>
            <w:top w:val="none" w:sz="0" w:space="0" w:color="auto"/>
            <w:left w:val="none" w:sz="0" w:space="0" w:color="auto"/>
            <w:bottom w:val="none" w:sz="0" w:space="0" w:color="auto"/>
            <w:right w:val="none" w:sz="0" w:space="0" w:color="auto"/>
          </w:divBdr>
        </w:div>
        <w:div w:id="840779337">
          <w:marLeft w:val="360"/>
          <w:marRight w:val="0"/>
          <w:marTop w:val="77"/>
          <w:marBottom w:val="0"/>
          <w:divBdr>
            <w:top w:val="none" w:sz="0" w:space="0" w:color="auto"/>
            <w:left w:val="none" w:sz="0" w:space="0" w:color="auto"/>
            <w:bottom w:val="none" w:sz="0" w:space="0" w:color="auto"/>
            <w:right w:val="none" w:sz="0" w:space="0" w:color="auto"/>
          </w:divBdr>
        </w:div>
        <w:div w:id="53506871">
          <w:marLeft w:val="360"/>
          <w:marRight w:val="0"/>
          <w:marTop w:val="77"/>
          <w:marBottom w:val="0"/>
          <w:divBdr>
            <w:top w:val="none" w:sz="0" w:space="0" w:color="auto"/>
            <w:left w:val="none" w:sz="0" w:space="0" w:color="auto"/>
            <w:bottom w:val="none" w:sz="0" w:space="0" w:color="auto"/>
            <w:right w:val="none" w:sz="0" w:space="0" w:color="auto"/>
          </w:divBdr>
        </w:div>
        <w:div w:id="540482176">
          <w:marLeft w:val="360"/>
          <w:marRight w:val="0"/>
          <w:marTop w:val="77"/>
          <w:marBottom w:val="0"/>
          <w:divBdr>
            <w:top w:val="none" w:sz="0" w:space="0" w:color="auto"/>
            <w:left w:val="none" w:sz="0" w:space="0" w:color="auto"/>
            <w:bottom w:val="none" w:sz="0" w:space="0" w:color="auto"/>
            <w:right w:val="none" w:sz="0" w:space="0" w:color="auto"/>
          </w:divBdr>
        </w:div>
        <w:div w:id="564803132">
          <w:marLeft w:val="360"/>
          <w:marRight w:val="0"/>
          <w:marTop w:val="77"/>
          <w:marBottom w:val="0"/>
          <w:divBdr>
            <w:top w:val="none" w:sz="0" w:space="0" w:color="auto"/>
            <w:left w:val="none" w:sz="0" w:space="0" w:color="auto"/>
            <w:bottom w:val="none" w:sz="0" w:space="0" w:color="auto"/>
            <w:right w:val="none" w:sz="0" w:space="0" w:color="auto"/>
          </w:divBdr>
        </w:div>
        <w:div w:id="1093866947">
          <w:marLeft w:val="360"/>
          <w:marRight w:val="0"/>
          <w:marTop w:val="77"/>
          <w:marBottom w:val="0"/>
          <w:divBdr>
            <w:top w:val="none" w:sz="0" w:space="0" w:color="auto"/>
            <w:left w:val="none" w:sz="0" w:space="0" w:color="auto"/>
            <w:bottom w:val="none" w:sz="0" w:space="0" w:color="auto"/>
            <w:right w:val="none" w:sz="0" w:space="0" w:color="auto"/>
          </w:divBdr>
        </w:div>
        <w:div w:id="1978760085">
          <w:marLeft w:val="360"/>
          <w:marRight w:val="0"/>
          <w:marTop w:val="77"/>
          <w:marBottom w:val="0"/>
          <w:divBdr>
            <w:top w:val="none" w:sz="0" w:space="0" w:color="auto"/>
            <w:left w:val="none" w:sz="0" w:space="0" w:color="auto"/>
            <w:bottom w:val="none" w:sz="0" w:space="0" w:color="auto"/>
            <w:right w:val="none" w:sz="0" w:space="0" w:color="auto"/>
          </w:divBdr>
        </w:div>
        <w:div w:id="491259357">
          <w:marLeft w:val="360"/>
          <w:marRight w:val="0"/>
          <w:marTop w:val="77"/>
          <w:marBottom w:val="0"/>
          <w:divBdr>
            <w:top w:val="none" w:sz="0" w:space="0" w:color="auto"/>
            <w:left w:val="none" w:sz="0" w:space="0" w:color="auto"/>
            <w:bottom w:val="none" w:sz="0" w:space="0" w:color="auto"/>
            <w:right w:val="none" w:sz="0" w:space="0" w:color="auto"/>
          </w:divBdr>
        </w:div>
        <w:div w:id="30418987">
          <w:marLeft w:val="360"/>
          <w:marRight w:val="0"/>
          <w:marTop w:val="77"/>
          <w:marBottom w:val="0"/>
          <w:divBdr>
            <w:top w:val="none" w:sz="0" w:space="0" w:color="auto"/>
            <w:left w:val="none" w:sz="0" w:space="0" w:color="auto"/>
            <w:bottom w:val="none" w:sz="0" w:space="0" w:color="auto"/>
            <w:right w:val="none" w:sz="0" w:space="0" w:color="auto"/>
          </w:divBdr>
        </w:div>
        <w:div w:id="285507307">
          <w:marLeft w:val="360"/>
          <w:marRight w:val="0"/>
          <w:marTop w:val="77"/>
          <w:marBottom w:val="0"/>
          <w:divBdr>
            <w:top w:val="none" w:sz="0" w:space="0" w:color="auto"/>
            <w:left w:val="none" w:sz="0" w:space="0" w:color="auto"/>
            <w:bottom w:val="none" w:sz="0" w:space="0" w:color="auto"/>
            <w:right w:val="none" w:sz="0" w:space="0" w:color="auto"/>
          </w:divBdr>
        </w:div>
        <w:div w:id="432865959">
          <w:marLeft w:val="360"/>
          <w:marRight w:val="0"/>
          <w:marTop w:val="77"/>
          <w:marBottom w:val="0"/>
          <w:divBdr>
            <w:top w:val="none" w:sz="0" w:space="0" w:color="auto"/>
            <w:left w:val="none" w:sz="0" w:space="0" w:color="auto"/>
            <w:bottom w:val="none" w:sz="0" w:space="0" w:color="auto"/>
            <w:right w:val="none" w:sz="0" w:space="0" w:color="auto"/>
          </w:divBdr>
        </w:div>
      </w:divsChild>
    </w:div>
    <w:div w:id="1018578582">
      <w:bodyDiv w:val="1"/>
      <w:marLeft w:val="0"/>
      <w:marRight w:val="0"/>
      <w:marTop w:val="0"/>
      <w:marBottom w:val="0"/>
      <w:divBdr>
        <w:top w:val="none" w:sz="0" w:space="0" w:color="auto"/>
        <w:left w:val="none" w:sz="0" w:space="0" w:color="auto"/>
        <w:bottom w:val="none" w:sz="0" w:space="0" w:color="auto"/>
        <w:right w:val="none" w:sz="0" w:space="0" w:color="auto"/>
      </w:divBdr>
      <w:divsChild>
        <w:div w:id="1974406862">
          <w:marLeft w:val="360"/>
          <w:marRight w:val="0"/>
          <w:marTop w:val="77"/>
          <w:marBottom w:val="0"/>
          <w:divBdr>
            <w:top w:val="none" w:sz="0" w:space="0" w:color="auto"/>
            <w:left w:val="none" w:sz="0" w:space="0" w:color="auto"/>
            <w:bottom w:val="none" w:sz="0" w:space="0" w:color="auto"/>
            <w:right w:val="none" w:sz="0" w:space="0" w:color="auto"/>
          </w:divBdr>
        </w:div>
        <w:div w:id="193227086">
          <w:marLeft w:val="360"/>
          <w:marRight w:val="0"/>
          <w:marTop w:val="77"/>
          <w:marBottom w:val="0"/>
          <w:divBdr>
            <w:top w:val="none" w:sz="0" w:space="0" w:color="auto"/>
            <w:left w:val="none" w:sz="0" w:space="0" w:color="auto"/>
            <w:bottom w:val="none" w:sz="0" w:space="0" w:color="auto"/>
            <w:right w:val="none" w:sz="0" w:space="0" w:color="auto"/>
          </w:divBdr>
        </w:div>
        <w:div w:id="171259297">
          <w:marLeft w:val="360"/>
          <w:marRight w:val="0"/>
          <w:marTop w:val="77"/>
          <w:marBottom w:val="0"/>
          <w:divBdr>
            <w:top w:val="none" w:sz="0" w:space="0" w:color="auto"/>
            <w:left w:val="none" w:sz="0" w:space="0" w:color="auto"/>
            <w:bottom w:val="none" w:sz="0" w:space="0" w:color="auto"/>
            <w:right w:val="none" w:sz="0" w:space="0" w:color="auto"/>
          </w:divBdr>
        </w:div>
        <w:div w:id="73400588">
          <w:marLeft w:val="360"/>
          <w:marRight w:val="0"/>
          <w:marTop w:val="77"/>
          <w:marBottom w:val="0"/>
          <w:divBdr>
            <w:top w:val="none" w:sz="0" w:space="0" w:color="auto"/>
            <w:left w:val="none" w:sz="0" w:space="0" w:color="auto"/>
            <w:bottom w:val="none" w:sz="0" w:space="0" w:color="auto"/>
            <w:right w:val="none" w:sz="0" w:space="0" w:color="auto"/>
          </w:divBdr>
        </w:div>
        <w:div w:id="559486019">
          <w:marLeft w:val="360"/>
          <w:marRight w:val="0"/>
          <w:marTop w:val="77"/>
          <w:marBottom w:val="0"/>
          <w:divBdr>
            <w:top w:val="none" w:sz="0" w:space="0" w:color="auto"/>
            <w:left w:val="none" w:sz="0" w:space="0" w:color="auto"/>
            <w:bottom w:val="none" w:sz="0" w:space="0" w:color="auto"/>
            <w:right w:val="none" w:sz="0" w:space="0" w:color="auto"/>
          </w:divBdr>
        </w:div>
        <w:div w:id="1570339665">
          <w:marLeft w:val="360"/>
          <w:marRight w:val="0"/>
          <w:marTop w:val="77"/>
          <w:marBottom w:val="0"/>
          <w:divBdr>
            <w:top w:val="none" w:sz="0" w:space="0" w:color="auto"/>
            <w:left w:val="none" w:sz="0" w:space="0" w:color="auto"/>
            <w:bottom w:val="none" w:sz="0" w:space="0" w:color="auto"/>
            <w:right w:val="none" w:sz="0" w:space="0" w:color="auto"/>
          </w:divBdr>
        </w:div>
        <w:div w:id="223224322">
          <w:marLeft w:val="360"/>
          <w:marRight w:val="0"/>
          <w:marTop w:val="77"/>
          <w:marBottom w:val="0"/>
          <w:divBdr>
            <w:top w:val="none" w:sz="0" w:space="0" w:color="auto"/>
            <w:left w:val="none" w:sz="0" w:space="0" w:color="auto"/>
            <w:bottom w:val="none" w:sz="0" w:space="0" w:color="auto"/>
            <w:right w:val="none" w:sz="0" w:space="0" w:color="auto"/>
          </w:divBdr>
        </w:div>
        <w:div w:id="1100880655">
          <w:marLeft w:val="360"/>
          <w:marRight w:val="0"/>
          <w:marTop w:val="77"/>
          <w:marBottom w:val="0"/>
          <w:divBdr>
            <w:top w:val="none" w:sz="0" w:space="0" w:color="auto"/>
            <w:left w:val="none" w:sz="0" w:space="0" w:color="auto"/>
            <w:bottom w:val="none" w:sz="0" w:space="0" w:color="auto"/>
            <w:right w:val="none" w:sz="0" w:space="0" w:color="auto"/>
          </w:divBdr>
        </w:div>
        <w:div w:id="433552289">
          <w:marLeft w:val="360"/>
          <w:marRight w:val="0"/>
          <w:marTop w:val="77"/>
          <w:marBottom w:val="0"/>
          <w:divBdr>
            <w:top w:val="none" w:sz="0" w:space="0" w:color="auto"/>
            <w:left w:val="none" w:sz="0" w:space="0" w:color="auto"/>
            <w:bottom w:val="none" w:sz="0" w:space="0" w:color="auto"/>
            <w:right w:val="none" w:sz="0" w:space="0" w:color="auto"/>
          </w:divBdr>
        </w:div>
        <w:div w:id="43414467">
          <w:marLeft w:val="360"/>
          <w:marRight w:val="0"/>
          <w:marTop w:val="77"/>
          <w:marBottom w:val="0"/>
          <w:divBdr>
            <w:top w:val="none" w:sz="0" w:space="0" w:color="auto"/>
            <w:left w:val="none" w:sz="0" w:space="0" w:color="auto"/>
            <w:bottom w:val="none" w:sz="0" w:space="0" w:color="auto"/>
            <w:right w:val="none" w:sz="0" w:space="0" w:color="auto"/>
          </w:divBdr>
        </w:div>
      </w:divsChild>
    </w:div>
    <w:div w:id="1033388956">
      <w:bodyDiv w:val="1"/>
      <w:marLeft w:val="0"/>
      <w:marRight w:val="0"/>
      <w:marTop w:val="0"/>
      <w:marBottom w:val="0"/>
      <w:divBdr>
        <w:top w:val="none" w:sz="0" w:space="0" w:color="auto"/>
        <w:left w:val="none" w:sz="0" w:space="0" w:color="auto"/>
        <w:bottom w:val="none" w:sz="0" w:space="0" w:color="auto"/>
        <w:right w:val="none" w:sz="0" w:space="0" w:color="auto"/>
      </w:divBdr>
      <w:divsChild>
        <w:div w:id="1787844622">
          <w:marLeft w:val="360"/>
          <w:marRight w:val="0"/>
          <w:marTop w:val="77"/>
          <w:marBottom w:val="0"/>
          <w:divBdr>
            <w:top w:val="none" w:sz="0" w:space="0" w:color="auto"/>
            <w:left w:val="none" w:sz="0" w:space="0" w:color="auto"/>
            <w:bottom w:val="none" w:sz="0" w:space="0" w:color="auto"/>
            <w:right w:val="none" w:sz="0" w:space="0" w:color="auto"/>
          </w:divBdr>
        </w:div>
      </w:divsChild>
    </w:div>
    <w:div w:id="1140850794">
      <w:bodyDiv w:val="1"/>
      <w:marLeft w:val="0"/>
      <w:marRight w:val="0"/>
      <w:marTop w:val="0"/>
      <w:marBottom w:val="0"/>
      <w:divBdr>
        <w:top w:val="none" w:sz="0" w:space="0" w:color="auto"/>
        <w:left w:val="none" w:sz="0" w:space="0" w:color="auto"/>
        <w:bottom w:val="none" w:sz="0" w:space="0" w:color="auto"/>
        <w:right w:val="none" w:sz="0" w:space="0" w:color="auto"/>
      </w:divBdr>
    </w:div>
    <w:div w:id="1155341726">
      <w:bodyDiv w:val="1"/>
      <w:marLeft w:val="0"/>
      <w:marRight w:val="0"/>
      <w:marTop w:val="0"/>
      <w:marBottom w:val="0"/>
      <w:divBdr>
        <w:top w:val="none" w:sz="0" w:space="0" w:color="auto"/>
        <w:left w:val="none" w:sz="0" w:space="0" w:color="auto"/>
        <w:bottom w:val="none" w:sz="0" w:space="0" w:color="auto"/>
        <w:right w:val="none" w:sz="0" w:space="0" w:color="auto"/>
      </w:divBdr>
      <w:divsChild>
        <w:div w:id="1556353207">
          <w:marLeft w:val="360"/>
          <w:marRight w:val="0"/>
          <w:marTop w:val="77"/>
          <w:marBottom w:val="0"/>
          <w:divBdr>
            <w:top w:val="none" w:sz="0" w:space="0" w:color="auto"/>
            <w:left w:val="none" w:sz="0" w:space="0" w:color="auto"/>
            <w:bottom w:val="none" w:sz="0" w:space="0" w:color="auto"/>
            <w:right w:val="none" w:sz="0" w:space="0" w:color="auto"/>
          </w:divBdr>
        </w:div>
      </w:divsChild>
    </w:div>
    <w:div w:id="1419592159">
      <w:bodyDiv w:val="1"/>
      <w:marLeft w:val="0"/>
      <w:marRight w:val="0"/>
      <w:marTop w:val="0"/>
      <w:marBottom w:val="0"/>
      <w:divBdr>
        <w:top w:val="none" w:sz="0" w:space="0" w:color="auto"/>
        <w:left w:val="none" w:sz="0" w:space="0" w:color="auto"/>
        <w:bottom w:val="none" w:sz="0" w:space="0" w:color="auto"/>
        <w:right w:val="none" w:sz="0" w:space="0" w:color="auto"/>
      </w:divBdr>
    </w:div>
    <w:div w:id="16381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4B2BB8DA21847A10E964388CEF7C8" ma:contentTypeVersion="2" ma:contentTypeDescription="Create a new document." ma:contentTypeScope="" ma:versionID="5b778454c031588bade17018c401f3d7">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3D1B60-930C-4874-836D-D9CA9DDECDE6}"/>
</file>

<file path=customXml/itemProps2.xml><?xml version="1.0" encoding="utf-8"?>
<ds:datastoreItem xmlns:ds="http://schemas.openxmlformats.org/officeDocument/2006/customXml" ds:itemID="{395441DF-6C6E-433B-81AD-8FB7313C52FE}"/>
</file>

<file path=customXml/itemProps3.xml><?xml version="1.0" encoding="utf-8"?>
<ds:datastoreItem xmlns:ds="http://schemas.openxmlformats.org/officeDocument/2006/customXml" ds:itemID="{66237488-914E-4CD1-9E9B-1F414FE69B4B}"/>
</file>

<file path=customXml/itemProps4.xml><?xml version="1.0" encoding="utf-8"?>
<ds:datastoreItem xmlns:ds="http://schemas.openxmlformats.org/officeDocument/2006/customXml" ds:itemID="{264CF8C3-A44E-48B5-B3AD-54A7FDD967DF}"/>
</file>

<file path=docProps/app.xml><?xml version="1.0" encoding="utf-8"?>
<Properties xmlns="http://schemas.openxmlformats.org/officeDocument/2006/extended-properties" xmlns:vt="http://schemas.openxmlformats.org/officeDocument/2006/docPropsVTypes">
  <Template>Normal</Template>
  <TotalTime>0</TotalTime>
  <Pages>2</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Theron, Callie &lt;ccth@sun.ac.za&gt;</dc:creator>
  <cp:lastModifiedBy>Lackay, AY, Mev &lt;avdil@sun.ac.za&gt;</cp:lastModifiedBy>
  <cp:revision>2</cp:revision>
  <cp:lastPrinted>2016-01-22T15:50:00Z</cp:lastPrinted>
  <dcterms:created xsi:type="dcterms:W3CDTF">2019-02-11T06:34:00Z</dcterms:created>
  <dcterms:modified xsi:type="dcterms:W3CDTF">2019-02-11T06:34:00Z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0x0101007E44B2BB8DA21847A10E964388CEF7C8</vt:lpwstr>
  </property>
</Properties>
</file>