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DBAB1" w14:textId="77777777" w:rsidR="00012FF3" w:rsidRDefault="00012FF3" w:rsidP="00012FF3">
      <w:pPr>
        <w:spacing w:after="0" w:line="256" w:lineRule="auto"/>
        <w:ind w:left="0" w:firstLine="0"/>
        <w:jc w:val="right"/>
        <w:rPr>
          <w:rFonts w:ascii="Arial" w:hAnsi="Arial" w:cs="Arial"/>
          <w:sz w:val="24"/>
          <w:szCs w:val="24"/>
        </w:rPr>
      </w:pPr>
      <w:r>
        <w:rPr>
          <w:rFonts w:ascii="Arial" w:hAnsi="Arial" w:cs="Arial"/>
          <w:noProof/>
          <w:sz w:val="24"/>
          <w:szCs w:val="24"/>
          <w:lang w:eastAsia="zh-CN"/>
        </w:rPr>
        <w:drawing>
          <wp:inline distT="0" distB="0" distL="0" distR="0" wp14:anchorId="0C96B1D0" wp14:editId="0C303230">
            <wp:extent cx="5727700" cy="17208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b="23662"/>
                    <a:stretch/>
                  </pic:blipFill>
                  <pic:spPr bwMode="auto">
                    <a:xfrm>
                      <a:off x="0" y="0"/>
                      <a:ext cx="5727700" cy="172085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Calibri" w:hAnsi="Arial" w:cs="Arial"/>
          <w:sz w:val="24"/>
          <w:szCs w:val="24"/>
        </w:rPr>
        <w:t xml:space="preserve"> </w:t>
      </w:r>
    </w:p>
    <w:p w14:paraId="4F0012E2" w14:textId="77777777" w:rsidR="00012FF3" w:rsidRDefault="00012FF3" w:rsidP="00012FF3">
      <w:pPr>
        <w:spacing w:after="0" w:line="256" w:lineRule="auto"/>
        <w:ind w:left="0" w:firstLine="0"/>
        <w:rPr>
          <w:rFonts w:ascii="Arial" w:hAnsi="Arial" w:cs="Arial"/>
          <w:sz w:val="24"/>
          <w:szCs w:val="24"/>
        </w:rPr>
      </w:pPr>
      <w:r>
        <w:rPr>
          <w:rFonts w:ascii="Arial" w:eastAsia="Calibri" w:hAnsi="Arial" w:cs="Arial"/>
          <w:sz w:val="24"/>
          <w:szCs w:val="24"/>
        </w:rPr>
        <w:t xml:space="preserve"> </w:t>
      </w:r>
    </w:p>
    <w:p w14:paraId="50E1483C" w14:textId="295B5E3D" w:rsidR="00012FF3" w:rsidRDefault="00511A42" w:rsidP="00012FF3">
      <w:pPr>
        <w:spacing w:after="0" w:line="256" w:lineRule="auto"/>
        <w:ind w:left="10" w:right="55"/>
        <w:jc w:val="center"/>
        <w:rPr>
          <w:rFonts w:ascii="Arial" w:hAnsi="Arial" w:cs="Arial"/>
          <w:sz w:val="24"/>
          <w:szCs w:val="24"/>
        </w:rPr>
      </w:pPr>
      <w:r>
        <w:rPr>
          <w:rFonts w:ascii="Arial" w:eastAsia="Calibri" w:hAnsi="Arial" w:cs="Arial"/>
          <w:b/>
          <w:sz w:val="24"/>
          <w:szCs w:val="24"/>
        </w:rPr>
        <w:t>Meeting Minutes</w:t>
      </w:r>
    </w:p>
    <w:p w14:paraId="6D9D015B" w14:textId="77777777" w:rsidR="00012FF3" w:rsidRDefault="00012FF3" w:rsidP="00012FF3">
      <w:pPr>
        <w:spacing w:after="0" w:line="256" w:lineRule="auto"/>
        <w:ind w:left="10" w:right="55"/>
        <w:jc w:val="center"/>
        <w:rPr>
          <w:rFonts w:ascii="Arial" w:hAnsi="Arial" w:cs="Arial"/>
          <w:sz w:val="24"/>
          <w:szCs w:val="24"/>
        </w:rPr>
      </w:pPr>
      <w:r>
        <w:rPr>
          <w:rFonts w:ascii="Arial" w:eastAsia="Calibri" w:hAnsi="Arial" w:cs="Arial"/>
          <w:b/>
          <w:sz w:val="24"/>
          <w:szCs w:val="24"/>
        </w:rPr>
        <w:t xml:space="preserve">Students’ Representative Council Meeting </w:t>
      </w:r>
    </w:p>
    <w:p w14:paraId="3B49FEEA" w14:textId="77777777" w:rsidR="00012FF3" w:rsidRDefault="006E7B59" w:rsidP="00012FF3">
      <w:pPr>
        <w:spacing w:after="0" w:line="256" w:lineRule="auto"/>
        <w:ind w:left="10" w:right="51"/>
        <w:jc w:val="center"/>
        <w:rPr>
          <w:rFonts w:ascii="Arial" w:hAnsi="Arial" w:cs="Arial"/>
          <w:sz w:val="24"/>
          <w:szCs w:val="24"/>
        </w:rPr>
      </w:pPr>
      <w:r>
        <w:rPr>
          <w:rFonts w:ascii="Arial" w:eastAsia="Calibri" w:hAnsi="Arial" w:cs="Arial"/>
          <w:b/>
          <w:sz w:val="24"/>
          <w:szCs w:val="24"/>
        </w:rPr>
        <w:t>Date: 15</w:t>
      </w:r>
      <w:r w:rsidR="00012FF3">
        <w:rPr>
          <w:rFonts w:ascii="Arial" w:eastAsia="Calibri" w:hAnsi="Arial" w:cs="Arial"/>
          <w:b/>
          <w:sz w:val="24"/>
          <w:szCs w:val="24"/>
        </w:rPr>
        <w:t xml:space="preserve"> April 2020  </w:t>
      </w:r>
    </w:p>
    <w:p w14:paraId="20C51E6B" w14:textId="77777777" w:rsidR="00012FF3" w:rsidRDefault="00012FF3" w:rsidP="00012FF3">
      <w:pPr>
        <w:spacing w:after="0" w:line="256" w:lineRule="auto"/>
        <w:ind w:left="10" w:right="53"/>
        <w:jc w:val="center"/>
        <w:rPr>
          <w:rFonts w:ascii="Arial" w:hAnsi="Arial" w:cs="Arial"/>
          <w:sz w:val="24"/>
          <w:szCs w:val="24"/>
        </w:rPr>
      </w:pPr>
      <w:r>
        <w:rPr>
          <w:rFonts w:ascii="Arial" w:eastAsia="Calibri" w:hAnsi="Arial" w:cs="Arial"/>
          <w:b/>
          <w:sz w:val="24"/>
          <w:szCs w:val="24"/>
        </w:rPr>
        <w:t xml:space="preserve">Time: 14:00-16:00 </w:t>
      </w:r>
    </w:p>
    <w:p w14:paraId="452CA651" w14:textId="77777777" w:rsidR="00012FF3" w:rsidRDefault="00012FF3" w:rsidP="00012FF3">
      <w:pPr>
        <w:spacing w:after="0" w:line="256" w:lineRule="auto"/>
        <w:ind w:left="10" w:right="52"/>
        <w:jc w:val="center"/>
        <w:rPr>
          <w:rFonts w:ascii="Arial" w:hAnsi="Arial" w:cs="Arial"/>
          <w:sz w:val="24"/>
          <w:szCs w:val="24"/>
        </w:rPr>
      </w:pPr>
      <w:r>
        <w:rPr>
          <w:rFonts w:ascii="Arial" w:eastAsia="Calibri" w:hAnsi="Arial" w:cs="Arial"/>
          <w:b/>
          <w:sz w:val="24"/>
          <w:szCs w:val="24"/>
        </w:rPr>
        <w:t xml:space="preserve">Venue: </w:t>
      </w:r>
      <w:r w:rsidR="00B6690C">
        <w:rPr>
          <w:rFonts w:ascii="Arial" w:eastAsia="Calibri" w:hAnsi="Arial" w:cs="Arial"/>
          <w:b/>
          <w:sz w:val="24"/>
          <w:szCs w:val="24"/>
        </w:rPr>
        <w:t>Online</w:t>
      </w:r>
    </w:p>
    <w:p w14:paraId="5CF55B26" w14:textId="77777777" w:rsidR="00012FF3" w:rsidRDefault="00012FF3" w:rsidP="00012FF3">
      <w:pPr>
        <w:spacing w:after="253" w:line="256" w:lineRule="auto"/>
        <w:ind w:left="0" w:firstLine="0"/>
        <w:rPr>
          <w:rFonts w:ascii="Arial" w:hAnsi="Arial" w:cs="Arial"/>
          <w:sz w:val="24"/>
          <w:szCs w:val="24"/>
        </w:rPr>
      </w:pPr>
      <w:r>
        <w:rPr>
          <w:rFonts w:ascii="Arial" w:hAnsi="Arial" w:cs="Arial"/>
          <w:sz w:val="24"/>
          <w:szCs w:val="24"/>
        </w:rPr>
        <w:t xml:space="preserve"> </w:t>
      </w:r>
    </w:p>
    <w:p w14:paraId="4BB6A5F5" w14:textId="5E8660CD" w:rsidR="00012FF3" w:rsidRDefault="00012FF3" w:rsidP="00012FF3">
      <w:pPr>
        <w:numPr>
          <w:ilvl w:val="0"/>
          <w:numId w:val="2"/>
        </w:numPr>
        <w:ind w:hanging="360"/>
        <w:rPr>
          <w:rFonts w:ascii="Arial" w:hAnsi="Arial" w:cs="Arial"/>
          <w:sz w:val="24"/>
          <w:szCs w:val="24"/>
        </w:rPr>
      </w:pPr>
      <w:r w:rsidRPr="00511A42">
        <w:rPr>
          <w:rFonts w:ascii="Arial" w:hAnsi="Arial" w:cs="Arial"/>
          <w:b/>
          <w:bCs/>
          <w:sz w:val="24"/>
          <w:szCs w:val="24"/>
        </w:rPr>
        <w:t xml:space="preserve">Welcoming </w:t>
      </w: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t>Lewis</w:t>
      </w:r>
    </w:p>
    <w:p w14:paraId="39098A16" w14:textId="0DC6FFF9" w:rsidR="00012FF3" w:rsidRDefault="00012FF3" w:rsidP="00012FF3">
      <w:pPr>
        <w:numPr>
          <w:ilvl w:val="0"/>
          <w:numId w:val="2"/>
        </w:numPr>
        <w:ind w:hanging="360"/>
        <w:rPr>
          <w:rFonts w:ascii="Arial" w:hAnsi="Arial" w:cs="Arial"/>
          <w:sz w:val="24"/>
          <w:szCs w:val="24"/>
        </w:rPr>
      </w:pPr>
      <w:r w:rsidRPr="00511A42">
        <w:rPr>
          <w:rFonts w:ascii="Arial" w:hAnsi="Arial" w:cs="Arial"/>
          <w:b/>
          <w:bCs/>
          <w:sz w:val="24"/>
          <w:szCs w:val="24"/>
        </w:rPr>
        <w:t xml:space="preserve">Attendance </w:t>
      </w: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t>Fadeelah</w:t>
      </w:r>
    </w:p>
    <w:p w14:paraId="446797C1" w14:textId="77777777" w:rsidR="00511A42" w:rsidRDefault="00511A42" w:rsidP="00511A42">
      <w:pPr>
        <w:ind w:left="720" w:firstLine="0"/>
        <w:rPr>
          <w:rFonts w:ascii="Arial" w:hAnsi="Arial" w:cs="Arial"/>
          <w:sz w:val="24"/>
          <w:szCs w:val="24"/>
        </w:rPr>
        <w:sectPr w:rsidR="00511A42" w:rsidSect="00F46A3F">
          <w:pgSz w:w="11906" w:h="16838" w:code="9"/>
          <w:pgMar w:top="1134" w:right="1418" w:bottom="1134" w:left="1418" w:header="709" w:footer="709" w:gutter="0"/>
          <w:cols w:space="708"/>
          <w:docGrid w:linePitch="360"/>
        </w:sectPr>
      </w:pPr>
    </w:p>
    <w:p w14:paraId="30FA8DBE" w14:textId="77777777" w:rsidR="00195D8B" w:rsidRPr="00195D8B" w:rsidRDefault="00195D8B" w:rsidP="00195D8B">
      <w:pPr>
        <w:spacing w:after="0" w:line="240" w:lineRule="auto"/>
        <w:ind w:left="720" w:firstLine="0"/>
        <w:textAlignment w:val="baseline"/>
        <w:rPr>
          <w:rFonts w:ascii="Arial" w:hAnsi="Arial" w:cs="Arial"/>
          <w:b/>
          <w:sz w:val="24"/>
          <w:szCs w:val="24"/>
          <w:lang w:eastAsia="zh-CN"/>
        </w:rPr>
      </w:pPr>
      <w:r w:rsidRPr="00195D8B">
        <w:rPr>
          <w:rFonts w:ascii="Arial" w:hAnsi="Arial" w:cs="Arial"/>
          <w:b/>
          <w:sz w:val="24"/>
          <w:szCs w:val="24"/>
          <w:lang w:eastAsia="zh-CN"/>
        </w:rPr>
        <w:t>Present</w:t>
      </w:r>
    </w:p>
    <w:p w14:paraId="67FA2AD9" w14:textId="777079B8"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sz w:val="24"/>
          <w:szCs w:val="24"/>
          <w:lang w:eastAsia="zh-CN"/>
        </w:rPr>
        <w:t>Luiga Nicholas </w:t>
      </w:r>
    </w:p>
    <w:p w14:paraId="034ABE46" w14:textId="77777777"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sz w:val="24"/>
          <w:szCs w:val="24"/>
          <w:lang w:eastAsia="zh-CN"/>
        </w:rPr>
        <w:t>Michael Burke </w:t>
      </w:r>
    </w:p>
    <w:p w14:paraId="65722512" w14:textId="77777777"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sz w:val="24"/>
          <w:szCs w:val="24"/>
          <w:lang w:eastAsia="zh-CN"/>
        </w:rPr>
        <w:t>Ingrid Heydenrych </w:t>
      </w:r>
    </w:p>
    <w:p w14:paraId="670512BC" w14:textId="77777777"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sz w:val="24"/>
          <w:szCs w:val="24"/>
          <w:lang w:eastAsia="zh-CN"/>
        </w:rPr>
        <w:t>Philip Visage  </w:t>
      </w:r>
    </w:p>
    <w:p w14:paraId="48AC960E" w14:textId="77777777"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sz w:val="24"/>
          <w:szCs w:val="24"/>
          <w:lang w:eastAsia="zh-CN"/>
        </w:rPr>
        <w:t>Eric le Roux  </w:t>
      </w:r>
    </w:p>
    <w:p w14:paraId="2005762C" w14:textId="77777777"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sz w:val="24"/>
          <w:szCs w:val="24"/>
          <w:lang w:eastAsia="zh-CN"/>
        </w:rPr>
        <w:t>Christina Brazier  </w:t>
      </w:r>
    </w:p>
    <w:p w14:paraId="0C933CB8" w14:textId="77777777"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sz w:val="24"/>
          <w:szCs w:val="24"/>
          <w:lang w:eastAsia="zh-CN"/>
        </w:rPr>
        <w:t>Chloe Krieger </w:t>
      </w:r>
    </w:p>
    <w:p w14:paraId="078D244E" w14:textId="77777777"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sz w:val="24"/>
          <w:szCs w:val="24"/>
          <w:lang w:eastAsia="zh-CN"/>
        </w:rPr>
        <w:t>Tebogo Ndaba  </w:t>
      </w:r>
    </w:p>
    <w:p w14:paraId="4CB6866C" w14:textId="77777777"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sz w:val="24"/>
          <w:szCs w:val="24"/>
          <w:lang w:eastAsia="zh-CN"/>
        </w:rPr>
        <w:t>Yanga Keva </w:t>
      </w:r>
    </w:p>
    <w:p w14:paraId="114FBF05" w14:textId="77777777"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sz w:val="24"/>
          <w:szCs w:val="24"/>
          <w:lang w:eastAsia="zh-CN"/>
        </w:rPr>
        <w:t>Fadeelah Williams  </w:t>
      </w:r>
    </w:p>
    <w:p w14:paraId="3B5FD7DE" w14:textId="77777777"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sz w:val="24"/>
          <w:szCs w:val="24"/>
          <w:lang w:eastAsia="zh-CN"/>
        </w:rPr>
        <w:t>Lwazi Phakade </w:t>
      </w:r>
    </w:p>
    <w:p w14:paraId="66E92A33" w14:textId="77777777"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sz w:val="24"/>
          <w:szCs w:val="24"/>
          <w:lang w:eastAsia="zh-CN"/>
        </w:rPr>
        <w:t>Brandon Murray </w:t>
      </w:r>
    </w:p>
    <w:p w14:paraId="1A04DC78" w14:textId="77777777"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sz w:val="24"/>
          <w:szCs w:val="24"/>
          <w:lang w:eastAsia="zh-CN"/>
        </w:rPr>
        <w:t>Lewis Mboko </w:t>
      </w:r>
    </w:p>
    <w:p w14:paraId="2ADC19AE" w14:textId="0C7F5E88"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sz w:val="24"/>
          <w:szCs w:val="24"/>
          <w:lang w:eastAsia="zh-CN"/>
        </w:rPr>
        <w:t>Jeff Ngobeni </w:t>
      </w:r>
    </w:p>
    <w:p w14:paraId="58D1E979" w14:textId="77777777"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sz w:val="24"/>
          <w:szCs w:val="24"/>
          <w:lang w:eastAsia="zh-CN"/>
        </w:rPr>
        <w:t>Tebogo Mphahlele </w:t>
      </w:r>
    </w:p>
    <w:p w14:paraId="07F6A8D1" w14:textId="77777777"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sz w:val="24"/>
          <w:szCs w:val="24"/>
          <w:lang w:eastAsia="zh-CN"/>
        </w:rPr>
        <w:t>Robynne Boonzaaier </w:t>
      </w:r>
    </w:p>
    <w:p w14:paraId="1CB715F2" w14:textId="77777777"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sz w:val="24"/>
          <w:szCs w:val="24"/>
          <w:lang w:eastAsia="zh-CN"/>
        </w:rPr>
        <w:t>Grace Mngadi </w:t>
      </w:r>
    </w:p>
    <w:p w14:paraId="36D1AB59" w14:textId="77777777"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sz w:val="24"/>
          <w:szCs w:val="24"/>
          <w:lang w:eastAsia="zh-CN"/>
        </w:rPr>
        <w:t>Sifiso Zungu  </w:t>
      </w:r>
    </w:p>
    <w:p w14:paraId="24A74548" w14:textId="77777777"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sz w:val="24"/>
          <w:szCs w:val="24"/>
          <w:lang w:eastAsia="zh-CN"/>
        </w:rPr>
        <w:t>Ntsako Mtileni </w:t>
      </w:r>
    </w:p>
    <w:p w14:paraId="5C741166" w14:textId="77777777" w:rsidR="00195D8B" w:rsidRDefault="00195D8B" w:rsidP="00195D8B">
      <w:pPr>
        <w:spacing w:after="0" w:line="240" w:lineRule="auto"/>
        <w:ind w:left="720" w:firstLine="0"/>
        <w:textAlignment w:val="baseline"/>
        <w:rPr>
          <w:rFonts w:ascii="Arial" w:hAnsi="Arial" w:cs="Arial"/>
          <w:b/>
          <w:bCs/>
          <w:sz w:val="24"/>
          <w:szCs w:val="24"/>
          <w:lang w:eastAsia="zh-CN"/>
        </w:rPr>
      </w:pPr>
    </w:p>
    <w:p w14:paraId="4019ADBA" w14:textId="1EFFF559"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b/>
          <w:bCs/>
          <w:sz w:val="24"/>
          <w:szCs w:val="24"/>
          <w:lang w:eastAsia="zh-CN"/>
        </w:rPr>
        <w:t>Apologies</w:t>
      </w:r>
      <w:r w:rsidRPr="00195D8B">
        <w:rPr>
          <w:rFonts w:ascii="Arial" w:hAnsi="Arial" w:cs="Arial"/>
          <w:sz w:val="24"/>
          <w:szCs w:val="24"/>
          <w:lang w:eastAsia="zh-CN"/>
        </w:rPr>
        <w:t> </w:t>
      </w:r>
    </w:p>
    <w:p w14:paraId="342A98DB" w14:textId="77777777"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sz w:val="24"/>
          <w:szCs w:val="24"/>
          <w:lang w:eastAsia="zh-CN"/>
        </w:rPr>
        <w:t>Wama Ngoma </w:t>
      </w:r>
    </w:p>
    <w:p w14:paraId="6136CCB1" w14:textId="171C7C48" w:rsidR="00195D8B" w:rsidRDefault="00195D8B" w:rsidP="00195D8B">
      <w:pPr>
        <w:spacing w:after="0" w:line="240" w:lineRule="auto"/>
        <w:ind w:left="720" w:firstLine="0"/>
        <w:textAlignment w:val="baseline"/>
        <w:rPr>
          <w:rFonts w:ascii="Arial" w:hAnsi="Arial" w:cs="Arial"/>
          <w:sz w:val="24"/>
          <w:szCs w:val="24"/>
          <w:lang w:eastAsia="zh-CN"/>
        </w:rPr>
      </w:pPr>
      <w:r w:rsidRPr="00195D8B">
        <w:rPr>
          <w:rFonts w:ascii="Arial" w:hAnsi="Arial" w:cs="Arial"/>
          <w:sz w:val="24"/>
          <w:szCs w:val="24"/>
          <w:lang w:eastAsia="zh-CN"/>
        </w:rPr>
        <w:t>Xola  </w:t>
      </w:r>
    </w:p>
    <w:p w14:paraId="3AD889DB" w14:textId="77777777" w:rsidR="00195D8B" w:rsidRPr="00195D8B" w:rsidRDefault="00195D8B" w:rsidP="00195D8B">
      <w:pPr>
        <w:spacing w:after="0" w:line="240" w:lineRule="auto"/>
        <w:ind w:left="720" w:firstLine="0"/>
        <w:textAlignment w:val="baseline"/>
        <w:rPr>
          <w:rFonts w:ascii="Segoe UI" w:hAnsi="Segoe UI" w:cs="Segoe UI"/>
          <w:sz w:val="18"/>
          <w:szCs w:val="18"/>
          <w:lang w:eastAsia="zh-CN"/>
        </w:rPr>
      </w:pPr>
    </w:p>
    <w:p w14:paraId="0E5798EA" w14:textId="77777777" w:rsidR="00195D8B" w:rsidRPr="00195D8B" w:rsidRDefault="00195D8B" w:rsidP="00195D8B">
      <w:pPr>
        <w:spacing w:after="0" w:line="240" w:lineRule="auto"/>
        <w:ind w:left="720" w:firstLine="0"/>
        <w:textAlignment w:val="baseline"/>
        <w:rPr>
          <w:rFonts w:ascii="Segoe UI" w:hAnsi="Segoe UI" w:cs="Segoe UI"/>
          <w:sz w:val="18"/>
          <w:szCs w:val="18"/>
          <w:lang w:val="en-US" w:eastAsia="zh-CN"/>
        </w:rPr>
      </w:pPr>
      <w:r w:rsidRPr="00195D8B">
        <w:rPr>
          <w:rFonts w:ascii="Arial" w:hAnsi="Arial" w:cs="Arial"/>
          <w:b/>
          <w:bCs/>
          <w:sz w:val="24"/>
          <w:szCs w:val="24"/>
          <w:lang w:eastAsia="zh-CN"/>
        </w:rPr>
        <w:t>Absent</w:t>
      </w:r>
      <w:r w:rsidRPr="00195D8B">
        <w:rPr>
          <w:rFonts w:ascii="Arial" w:hAnsi="Arial" w:cs="Arial"/>
          <w:sz w:val="24"/>
          <w:szCs w:val="24"/>
          <w:lang w:val="en-US" w:eastAsia="zh-CN"/>
        </w:rPr>
        <w:t> </w:t>
      </w:r>
    </w:p>
    <w:p w14:paraId="51921117" w14:textId="77777777"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sz w:val="24"/>
          <w:szCs w:val="24"/>
          <w:lang w:eastAsia="zh-CN"/>
        </w:rPr>
        <w:t>Shilela Bopape </w:t>
      </w:r>
    </w:p>
    <w:p w14:paraId="6BA66F27" w14:textId="77777777"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sz w:val="24"/>
          <w:szCs w:val="24"/>
          <w:lang w:eastAsia="zh-CN"/>
        </w:rPr>
        <w:t>Tembakazi Swaartbooi </w:t>
      </w:r>
    </w:p>
    <w:p w14:paraId="6B03162A" w14:textId="77777777" w:rsidR="00195D8B" w:rsidRPr="00195D8B" w:rsidRDefault="00195D8B" w:rsidP="00195D8B">
      <w:pPr>
        <w:spacing w:after="0" w:line="240" w:lineRule="auto"/>
        <w:ind w:left="720" w:firstLine="0"/>
        <w:textAlignment w:val="baseline"/>
        <w:rPr>
          <w:rFonts w:ascii="Segoe UI" w:hAnsi="Segoe UI" w:cs="Segoe UI"/>
          <w:sz w:val="18"/>
          <w:szCs w:val="18"/>
          <w:lang w:eastAsia="zh-CN"/>
        </w:rPr>
      </w:pPr>
      <w:r w:rsidRPr="00195D8B">
        <w:rPr>
          <w:rFonts w:ascii="Arial" w:hAnsi="Arial" w:cs="Arial"/>
          <w:sz w:val="24"/>
          <w:szCs w:val="24"/>
          <w:lang w:eastAsia="zh-CN"/>
        </w:rPr>
        <w:t>Joconde Nsumbu </w:t>
      </w:r>
    </w:p>
    <w:p w14:paraId="6A71DC77" w14:textId="202D7D23" w:rsidR="00195D8B" w:rsidRDefault="00195D8B" w:rsidP="00195D8B">
      <w:pPr>
        <w:spacing w:after="0" w:line="240" w:lineRule="auto"/>
        <w:ind w:left="720" w:firstLine="0"/>
        <w:textAlignment w:val="baseline"/>
        <w:rPr>
          <w:rFonts w:ascii="Arial" w:hAnsi="Arial" w:cs="Arial"/>
          <w:sz w:val="24"/>
          <w:szCs w:val="24"/>
        </w:rPr>
      </w:pPr>
      <w:r w:rsidRPr="00195D8B">
        <w:rPr>
          <w:rFonts w:ascii="Arial" w:hAnsi="Arial" w:cs="Arial"/>
          <w:sz w:val="24"/>
          <w:szCs w:val="24"/>
          <w:lang w:val="en-US" w:eastAsia="zh-CN"/>
        </w:rPr>
        <w:t> </w:t>
      </w:r>
    </w:p>
    <w:p w14:paraId="4D596CAC" w14:textId="77777777" w:rsidR="00195D8B" w:rsidRDefault="00195D8B" w:rsidP="007040D7">
      <w:pPr>
        <w:rPr>
          <w:rFonts w:ascii="Arial" w:hAnsi="Arial" w:cs="Arial"/>
          <w:sz w:val="24"/>
          <w:szCs w:val="24"/>
        </w:rPr>
        <w:sectPr w:rsidR="00195D8B" w:rsidSect="00511A42">
          <w:type w:val="continuous"/>
          <w:pgSz w:w="11906" w:h="16838" w:code="9"/>
          <w:pgMar w:top="1134" w:right="1418" w:bottom="1134" w:left="1418" w:header="709" w:footer="709" w:gutter="0"/>
          <w:cols w:num="2" w:space="708"/>
          <w:docGrid w:linePitch="360"/>
        </w:sectPr>
      </w:pPr>
    </w:p>
    <w:p w14:paraId="3A596C60" w14:textId="77777777" w:rsidR="00195D8B" w:rsidRPr="00195D8B" w:rsidRDefault="00195D8B" w:rsidP="00195D8B">
      <w:pPr>
        <w:pStyle w:val="paragraph"/>
        <w:spacing w:before="0" w:beforeAutospacing="0" w:after="0" w:afterAutospacing="0"/>
        <w:ind w:left="360"/>
        <w:textAlignment w:val="baseline"/>
        <w:rPr>
          <w:rStyle w:val="normaltextrun"/>
          <w:rFonts w:ascii="Arial" w:hAnsi="Arial" w:cs="Arial"/>
          <w:color w:val="000000"/>
        </w:rPr>
      </w:pPr>
    </w:p>
    <w:p w14:paraId="643520B3" w14:textId="77777777" w:rsidR="00195D8B" w:rsidRPr="00195D8B" w:rsidRDefault="00195D8B" w:rsidP="00195D8B">
      <w:pPr>
        <w:pStyle w:val="paragraph"/>
        <w:spacing w:before="0" w:beforeAutospacing="0" w:after="0" w:afterAutospacing="0"/>
        <w:ind w:left="360"/>
        <w:textAlignment w:val="baseline"/>
        <w:rPr>
          <w:rStyle w:val="normaltextrun"/>
          <w:rFonts w:ascii="Arial" w:hAnsi="Arial" w:cs="Arial"/>
          <w:color w:val="000000"/>
        </w:rPr>
      </w:pPr>
    </w:p>
    <w:p w14:paraId="58F40BFD" w14:textId="5FA051B7" w:rsidR="00195D8B" w:rsidRDefault="00195D8B" w:rsidP="00195D8B">
      <w:pPr>
        <w:pStyle w:val="paragraph"/>
        <w:numPr>
          <w:ilvl w:val="0"/>
          <w:numId w:val="4"/>
        </w:numPr>
        <w:spacing w:before="0" w:beforeAutospacing="0" w:after="0" w:afterAutospacing="0"/>
        <w:ind w:left="360" w:firstLine="0"/>
        <w:jc w:val="both"/>
        <w:textAlignment w:val="baseline"/>
        <w:rPr>
          <w:rStyle w:val="normaltextrun"/>
          <w:rFonts w:ascii="Arial" w:hAnsi="Arial" w:cs="Arial"/>
          <w:color w:val="000000"/>
        </w:rPr>
      </w:pPr>
      <w:r>
        <w:rPr>
          <w:rStyle w:val="normaltextrun"/>
          <w:rFonts w:ascii="Arial" w:hAnsi="Arial" w:cs="Arial"/>
          <w:b/>
          <w:bCs/>
          <w:color w:val="000000"/>
        </w:rPr>
        <w:t>Setting of the Agenda</w:t>
      </w:r>
      <w:r>
        <w:rPr>
          <w:rStyle w:val="normaltextrun"/>
          <w:rFonts w:ascii="Arial" w:hAnsi="Arial" w:cs="Arial"/>
          <w:color w:val="000000"/>
        </w:rPr>
        <w:t>       </w:t>
      </w:r>
      <w:r>
        <w:rPr>
          <w:rStyle w:val="normaltextrun"/>
          <w:rFonts w:ascii="Arial" w:hAnsi="Arial" w:cs="Arial"/>
          <w:color w:val="000000"/>
        </w:rPr>
        <w:tab/>
      </w:r>
      <w:r>
        <w:rPr>
          <w:rStyle w:val="normaltextrun"/>
          <w:rFonts w:ascii="Arial" w:hAnsi="Arial" w:cs="Arial"/>
          <w:color w:val="000000"/>
        </w:rPr>
        <w:tab/>
      </w:r>
      <w:r>
        <w:rPr>
          <w:rStyle w:val="normaltextrun"/>
          <w:rFonts w:ascii="Arial" w:hAnsi="Arial" w:cs="Arial"/>
          <w:color w:val="000000"/>
        </w:rPr>
        <w:tab/>
      </w:r>
      <w:r>
        <w:rPr>
          <w:rStyle w:val="normaltextrun"/>
          <w:rFonts w:ascii="Arial" w:hAnsi="Arial" w:cs="Arial"/>
          <w:color w:val="000000"/>
        </w:rPr>
        <w:tab/>
      </w:r>
      <w:r>
        <w:rPr>
          <w:rStyle w:val="normaltextrun"/>
          <w:rFonts w:ascii="Arial" w:hAnsi="Arial" w:cs="Arial"/>
          <w:color w:val="000000"/>
        </w:rPr>
        <w:tab/>
      </w:r>
      <w:r>
        <w:rPr>
          <w:rStyle w:val="normaltextrun"/>
          <w:rFonts w:ascii="Arial" w:hAnsi="Arial" w:cs="Arial"/>
          <w:color w:val="000000"/>
        </w:rPr>
        <w:tab/>
        <w:t> </w:t>
      </w:r>
    </w:p>
    <w:p w14:paraId="246BC408" w14:textId="77777777" w:rsidR="00195D8B" w:rsidRDefault="00195D8B" w:rsidP="00195D8B">
      <w:pPr>
        <w:pStyle w:val="paragraph"/>
        <w:spacing w:before="0" w:beforeAutospacing="0" w:after="0" w:afterAutospacing="0"/>
        <w:ind w:left="360"/>
        <w:jc w:val="both"/>
        <w:textAlignment w:val="baseline"/>
        <w:rPr>
          <w:rFonts w:ascii="Arial" w:hAnsi="Arial" w:cs="Arial"/>
          <w:color w:val="000000"/>
        </w:rPr>
      </w:pPr>
    </w:p>
    <w:p w14:paraId="257CD87B" w14:textId="2F0BBBDD" w:rsidR="00195D8B" w:rsidRDefault="00195D8B" w:rsidP="00195D8B">
      <w:pPr>
        <w:pStyle w:val="paragraph"/>
        <w:spacing w:before="0" w:beforeAutospacing="0" w:after="0" w:afterAutospacing="0"/>
        <w:textAlignment w:val="baseline"/>
        <w:rPr>
          <w:rStyle w:val="eop"/>
          <w:rFonts w:ascii="Arial" w:hAnsi="Arial" w:cs="Arial"/>
          <w:color w:val="000000"/>
        </w:rPr>
      </w:pPr>
      <w:r>
        <w:rPr>
          <w:rStyle w:val="normaltextrun"/>
          <w:rFonts w:ascii="Arial" w:hAnsi="Arial" w:cs="Arial"/>
          <w:color w:val="000000"/>
        </w:rPr>
        <w:t>Sifiso proposes that the agenda point: SAUS letter to the minister be discussed before voting if SRC will be joining in 2020. Proposal denied by on the basis that the points are dissimilar and need to remain separate further one point is a voting point and the other a discussion point therefore as there are other voting and discussion points it would mess up the agenda. </w:t>
      </w:r>
      <w:r>
        <w:rPr>
          <w:rStyle w:val="scxw218273783"/>
          <w:rFonts w:ascii="Arial" w:hAnsi="Arial" w:cs="Arial"/>
          <w:color w:val="000000"/>
        </w:rPr>
        <w:t> </w:t>
      </w:r>
      <w:r>
        <w:rPr>
          <w:rFonts w:ascii="Arial" w:hAnsi="Arial" w:cs="Arial"/>
          <w:color w:val="000000"/>
        </w:rPr>
        <w:br/>
      </w:r>
      <w:r>
        <w:rPr>
          <w:rStyle w:val="scxw218273783"/>
          <w:rFonts w:ascii="Arial" w:hAnsi="Arial" w:cs="Arial"/>
          <w:color w:val="000000"/>
        </w:rPr>
        <w:t> </w:t>
      </w:r>
      <w:r>
        <w:rPr>
          <w:rFonts w:ascii="Arial" w:hAnsi="Arial" w:cs="Arial"/>
          <w:color w:val="000000"/>
        </w:rPr>
        <w:br/>
      </w:r>
      <w:r>
        <w:rPr>
          <w:rStyle w:val="normaltextrun"/>
          <w:rFonts w:ascii="Arial" w:hAnsi="Arial" w:cs="Arial"/>
          <w:color w:val="000000"/>
        </w:rPr>
        <w:t xml:space="preserve">General Point is added to discuss the SRC </w:t>
      </w:r>
      <w:r w:rsidR="006F2C70">
        <w:rPr>
          <w:rStyle w:val="normaltextrun"/>
          <w:rFonts w:ascii="Arial" w:hAnsi="Arial" w:cs="Arial"/>
          <w:color w:val="000000"/>
        </w:rPr>
        <w:t>manager’s</w:t>
      </w:r>
      <w:r>
        <w:rPr>
          <w:rStyle w:val="normaltextrun"/>
          <w:rFonts w:ascii="Arial" w:hAnsi="Arial" w:cs="Arial"/>
          <w:color w:val="000000"/>
        </w:rPr>
        <w:t xml:space="preserve"> statement against change in honorarium.</w:t>
      </w:r>
      <w:r>
        <w:rPr>
          <w:rStyle w:val="eop"/>
          <w:rFonts w:ascii="Arial" w:hAnsi="Arial" w:cs="Arial"/>
          <w:color w:val="000000"/>
        </w:rPr>
        <w:t> </w:t>
      </w:r>
    </w:p>
    <w:p w14:paraId="654C1FDF" w14:textId="346FA96B" w:rsidR="00195D8B" w:rsidRDefault="00195D8B" w:rsidP="00195D8B">
      <w:pPr>
        <w:pStyle w:val="paragraph"/>
        <w:spacing w:before="0" w:beforeAutospacing="0" w:after="0" w:afterAutospacing="0"/>
        <w:textAlignment w:val="baseline"/>
        <w:rPr>
          <w:rStyle w:val="eop"/>
          <w:rFonts w:ascii="Arial" w:hAnsi="Arial" w:cs="Arial"/>
          <w:color w:val="000000"/>
        </w:rPr>
      </w:pPr>
    </w:p>
    <w:p w14:paraId="3AC34DEE" w14:textId="77777777" w:rsidR="00195D8B" w:rsidRDefault="00195D8B" w:rsidP="00195D8B">
      <w:pPr>
        <w:pStyle w:val="paragraph"/>
        <w:spacing w:before="0" w:beforeAutospacing="0" w:after="0" w:afterAutospacing="0"/>
        <w:textAlignment w:val="baseline"/>
        <w:rPr>
          <w:rFonts w:ascii="Arial" w:hAnsi="Arial" w:cs="Arial"/>
          <w:color w:val="000000"/>
        </w:rPr>
      </w:pPr>
    </w:p>
    <w:p w14:paraId="4189ABEB" w14:textId="77777777" w:rsidR="00195D8B" w:rsidRPr="00195D8B" w:rsidRDefault="00195D8B" w:rsidP="00195D8B">
      <w:pPr>
        <w:pStyle w:val="paragraph"/>
        <w:numPr>
          <w:ilvl w:val="0"/>
          <w:numId w:val="5"/>
        </w:numPr>
        <w:spacing w:before="0" w:beforeAutospacing="0" w:after="0" w:afterAutospacing="0"/>
        <w:ind w:left="0" w:firstLine="0"/>
        <w:textAlignment w:val="baseline"/>
        <w:rPr>
          <w:rFonts w:ascii="Arial" w:hAnsi="Arial" w:cs="Arial"/>
          <w:color w:val="000000"/>
        </w:rPr>
      </w:pPr>
      <w:r w:rsidRPr="00195D8B">
        <w:rPr>
          <w:rStyle w:val="normaltextrun"/>
          <w:rFonts w:ascii="Arial" w:hAnsi="Arial" w:cs="Arial"/>
          <w:b/>
          <w:bCs/>
          <w:color w:val="000000"/>
        </w:rPr>
        <w:lastRenderedPageBreak/>
        <w:t>Voting</w:t>
      </w:r>
      <w:r w:rsidRPr="00195D8B">
        <w:rPr>
          <w:rStyle w:val="eop"/>
          <w:rFonts w:ascii="Arial" w:hAnsi="Arial" w:cs="Arial"/>
          <w:color w:val="000000"/>
        </w:rPr>
        <w:t> </w:t>
      </w:r>
    </w:p>
    <w:p w14:paraId="599529EA" w14:textId="77777777" w:rsidR="00195D8B" w:rsidRPr="00195D8B" w:rsidRDefault="00195D8B" w:rsidP="00195D8B">
      <w:pPr>
        <w:pStyle w:val="paragraph"/>
        <w:spacing w:before="0" w:beforeAutospacing="0" w:after="0" w:afterAutospacing="0"/>
        <w:textAlignment w:val="baseline"/>
        <w:rPr>
          <w:rFonts w:ascii="Arial" w:hAnsi="Arial" w:cs="Arial"/>
          <w:color w:val="000000"/>
        </w:rPr>
      </w:pPr>
      <w:r w:rsidRPr="00195D8B">
        <w:rPr>
          <w:rStyle w:val="eop"/>
          <w:rFonts w:ascii="Arial" w:hAnsi="Arial" w:cs="Arial"/>
          <w:color w:val="000000"/>
        </w:rPr>
        <w:t> </w:t>
      </w:r>
    </w:p>
    <w:p w14:paraId="7A84E94C" w14:textId="77777777" w:rsidR="00195D8B" w:rsidRDefault="00195D8B" w:rsidP="00195D8B">
      <w:pPr>
        <w:pStyle w:val="paragraph"/>
        <w:numPr>
          <w:ilvl w:val="0"/>
          <w:numId w:val="6"/>
        </w:numPr>
        <w:spacing w:before="0" w:beforeAutospacing="0" w:after="0" w:afterAutospacing="0"/>
        <w:ind w:left="0" w:firstLine="0"/>
        <w:textAlignment w:val="baseline"/>
        <w:rPr>
          <w:rStyle w:val="normaltextrun"/>
          <w:rFonts w:ascii="Arial" w:hAnsi="Arial" w:cs="Arial"/>
          <w:color w:val="000000"/>
        </w:rPr>
      </w:pPr>
      <w:r w:rsidRPr="00195D8B">
        <w:rPr>
          <w:rStyle w:val="normaltextrun"/>
          <w:rFonts w:ascii="Arial" w:hAnsi="Arial" w:cs="Arial"/>
          <w:color w:val="000000"/>
        </w:rPr>
        <w:t>Policy Officer   </w:t>
      </w:r>
      <w:r w:rsidRPr="00195D8B">
        <w:rPr>
          <w:rStyle w:val="normaltextrun"/>
          <w:rFonts w:ascii="Arial" w:hAnsi="Arial" w:cs="Arial"/>
          <w:color w:val="000000"/>
        </w:rPr>
        <w:tab/>
      </w:r>
    </w:p>
    <w:p w14:paraId="4A75E427" w14:textId="7AB12FD5" w:rsidR="00195D8B" w:rsidRPr="00195D8B" w:rsidRDefault="00195D8B" w:rsidP="00195D8B">
      <w:pPr>
        <w:pStyle w:val="paragraph"/>
        <w:spacing w:before="0" w:beforeAutospacing="0" w:after="0" w:afterAutospacing="0"/>
        <w:textAlignment w:val="baseline"/>
        <w:rPr>
          <w:rFonts w:ascii="Arial" w:hAnsi="Arial" w:cs="Arial"/>
          <w:color w:val="000000"/>
        </w:rPr>
      </w:pPr>
      <w:r w:rsidRPr="00195D8B">
        <w:rPr>
          <w:rStyle w:val="normaltextrun"/>
          <w:rFonts w:ascii="Arial" w:hAnsi="Arial" w:cs="Arial"/>
          <w:color w:val="000000"/>
        </w:rPr>
        <w:tab/>
      </w:r>
    </w:p>
    <w:p w14:paraId="27BE8675" w14:textId="57F7109A" w:rsidR="00195D8B" w:rsidRDefault="00195D8B" w:rsidP="00195D8B">
      <w:pPr>
        <w:pStyle w:val="paragraph"/>
        <w:spacing w:before="0" w:beforeAutospacing="0" w:after="0" w:afterAutospacing="0"/>
        <w:ind w:right="135"/>
        <w:textAlignment w:val="baseline"/>
        <w:rPr>
          <w:rStyle w:val="eop"/>
          <w:rFonts w:ascii="Arial" w:hAnsi="Arial" w:cs="Arial"/>
          <w:color w:val="000000"/>
        </w:rPr>
      </w:pPr>
      <w:r w:rsidRPr="00195D8B">
        <w:rPr>
          <w:rStyle w:val="normaltextrun"/>
          <w:rFonts w:ascii="Arial" w:hAnsi="Arial" w:cs="Arial"/>
          <w:color w:val="000000"/>
        </w:rPr>
        <w:t>The SRC elected Policy Officer, Jonty Stokes, has resigned at the beginning of March. An SRC member, Sifiso Zungu, has availed himself for the position. A vote of confidence in this SRC Member will take place. </w:t>
      </w:r>
      <w:r w:rsidRPr="00195D8B">
        <w:rPr>
          <w:rStyle w:val="eop"/>
          <w:rFonts w:ascii="Arial" w:hAnsi="Arial" w:cs="Arial"/>
          <w:color w:val="000000"/>
        </w:rPr>
        <w:t> </w:t>
      </w:r>
    </w:p>
    <w:p w14:paraId="3C44D7DC" w14:textId="77777777" w:rsidR="00195D8B" w:rsidRPr="00195D8B" w:rsidRDefault="00195D8B" w:rsidP="00195D8B">
      <w:pPr>
        <w:pStyle w:val="paragraph"/>
        <w:spacing w:before="0" w:beforeAutospacing="0" w:after="0" w:afterAutospacing="0"/>
        <w:ind w:right="135"/>
        <w:textAlignment w:val="baseline"/>
        <w:rPr>
          <w:rFonts w:ascii="Arial" w:hAnsi="Arial" w:cs="Arial"/>
          <w:color w:val="000000"/>
        </w:rPr>
      </w:pPr>
    </w:p>
    <w:p w14:paraId="5599E6A4" w14:textId="77777777" w:rsidR="00195D8B" w:rsidRDefault="00195D8B" w:rsidP="00195D8B">
      <w:pPr>
        <w:pStyle w:val="paragraph"/>
        <w:spacing w:before="0" w:beforeAutospacing="0" w:after="0" w:afterAutospacing="0"/>
        <w:ind w:right="135"/>
        <w:textAlignment w:val="baseline"/>
        <w:rPr>
          <w:rStyle w:val="normaltextrun"/>
          <w:rFonts w:ascii="Arial" w:hAnsi="Arial" w:cs="Arial"/>
          <w:color w:val="000000"/>
        </w:rPr>
      </w:pPr>
      <w:r w:rsidRPr="00195D8B">
        <w:rPr>
          <w:rStyle w:val="normaltextrun"/>
          <w:rFonts w:ascii="Arial" w:hAnsi="Arial" w:cs="Arial"/>
          <w:color w:val="000000"/>
        </w:rPr>
        <w:t xml:space="preserve">Lwazi proposes that Sifiso present a short motivation for the SRC’s confidence. The chair approves the proposal. Therefore, Sifiso motivates. </w:t>
      </w:r>
    </w:p>
    <w:p w14:paraId="7513E334" w14:textId="77777777" w:rsidR="00195D8B" w:rsidRDefault="00195D8B" w:rsidP="00195D8B">
      <w:pPr>
        <w:pStyle w:val="paragraph"/>
        <w:spacing w:before="0" w:beforeAutospacing="0" w:after="0" w:afterAutospacing="0"/>
        <w:ind w:right="135"/>
        <w:textAlignment w:val="baseline"/>
        <w:rPr>
          <w:rStyle w:val="normaltextrun"/>
          <w:rFonts w:ascii="Arial" w:hAnsi="Arial" w:cs="Arial"/>
          <w:color w:val="000000"/>
        </w:rPr>
      </w:pPr>
    </w:p>
    <w:p w14:paraId="53390B9F" w14:textId="0C31FF18" w:rsidR="00195D8B" w:rsidRPr="00195D8B" w:rsidRDefault="00195D8B" w:rsidP="00195D8B">
      <w:pPr>
        <w:pStyle w:val="paragraph"/>
        <w:spacing w:before="0" w:beforeAutospacing="0" w:after="0" w:afterAutospacing="0"/>
        <w:ind w:right="135"/>
        <w:textAlignment w:val="baseline"/>
        <w:rPr>
          <w:rFonts w:ascii="Arial" w:hAnsi="Arial" w:cs="Arial"/>
          <w:color w:val="000000"/>
        </w:rPr>
      </w:pPr>
      <w:r w:rsidRPr="00195D8B">
        <w:rPr>
          <w:rStyle w:val="normaltextrun"/>
          <w:rFonts w:ascii="Arial" w:hAnsi="Arial" w:cs="Arial"/>
          <w:color w:val="000000"/>
        </w:rPr>
        <w:t>A vote of confidence is taken through the chair via WhatsApp the results of which are confirmed by the secretary-general through screenshots. The vote of confidence is positive and Sifiso Zungu becomes the new SRC Policy Officer.</w:t>
      </w:r>
      <w:r w:rsidRPr="00195D8B">
        <w:rPr>
          <w:rStyle w:val="eop"/>
          <w:rFonts w:ascii="Arial" w:hAnsi="Arial" w:cs="Arial"/>
          <w:color w:val="000000"/>
        </w:rPr>
        <w:t> </w:t>
      </w:r>
    </w:p>
    <w:p w14:paraId="4E7FB9CA" w14:textId="77777777" w:rsidR="00195D8B" w:rsidRPr="00195D8B" w:rsidRDefault="00195D8B" w:rsidP="00195D8B">
      <w:pPr>
        <w:pStyle w:val="paragraph"/>
        <w:spacing w:before="0" w:beforeAutospacing="0" w:after="0" w:afterAutospacing="0"/>
        <w:ind w:right="135" w:hanging="420"/>
        <w:textAlignment w:val="baseline"/>
        <w:rPr>
          <w:rFonts w:ascii="Arial" w:hAnsi="Arial" w:cs="Arial"/>
          <w:color w:val="000000"/>
        </w:rPr>
      </w:pPr>
      <w:r w:rsidRPr="00195D8B">
        <w:rPr>
          <w:rStyle w:val="eop"/>
          <w:rFonts w:ascii="Arial" w:hAnsi="Arial" w:cs="Arial"/>
          <w:color w:val="000000"/>
        </w:rPr>
        <w:t> </w:t>
      </w:r>
    </w:p>
    <w:p w14:paraId="15074ADC" w14:textId="77777777" w:rsidR="00195D8B" w:rsidRPr="00195D8B" w:rsidRDefault="00195D8B" w:rsidP="00195D8B">
      <w:pPr>
        <w:pStyle w:val="paragraph"/>
        <w:numPr>
          <w:ilvl w:val="0"/>
          <w:numId w:val="7"/>
        </w:numPr>
        <w:spacing w:before="0" w:beforeAutospacing="0" w:after="0" w:afterAutospacing="0"/>
        <w:ind w:left="0" w:firstLine="300"/>
        <w:textAlignment w:val="baseline"/>
        <w:rPr>
          <w:rFonts w:ascii="Arial" w:hAnsi="Arial" w:cs="Arial"/>
          <w:color w:val="000000"/>
        </w:rPr>
      </w:pPr>
      <w:r w:rsidRPr="00195D8B">
        <w:rPr>
          <w:rStyle w:val="normaltextrun"/>
          <w:rFonts w:ascii="Arial" w:hAnsi="Arial" w:cs="Arial"/>
          <w:color w:val="000000"/>
        </w:rPr>
        <w:t>SAUS Fadeelah</w:t>
      </w:r>
      <w:r w:rsidRPr="00195D8B">
        <w:rPr>
          <w:rStyle w:val="eop"/>
          <w:rFonts w:ascii="Arial" w:hAnsi="Arial" w:cs="Arial"/>
          <w:color w:val="000000"/>
        </w:rPr>
        <w:t> </w:t>
      </w:r>
    </w:p>
    <w:p w14:paraId="53CF908B" w14:textId="77777777" w:rsidR="00195D8B" w:rsidRPr="00195D8B" w:rsidRDefault="00195D8B" w:rsidP="00195D8B">
      <w:pPr>
        <w:pStyle w:val="paragraph"/>
        <w:spacing w:before="0" w:beforeAutospacing="0" w:after="0" w:afterAutospacing="0"/>
        <w:ind w:right="135"/>
        <w:textAlignment w:val="baseline"/>
        <w:rPr>
          <w:rFonts w:ascii="Arial" w:hAnsi="Arial" w:cs="Arial"/>
          <w:color w:val="000000"/>
        </w:rPr>
      </w:pPr>
      <w:r w:rsidRPr="00195D8B">
        <w:rPr>
          <w:rStyle w:val="eop"/>
          <w:rFonts w:ascii="Arial" w:hAnsi="Arial" w:cs="Arial"/>
          <w:color w:val="000000"/>
        </w:rPr>
        <w:t> </w:t>
      </w:r>
    </w:p>
    <w:p w14:paraId="5CE90E4B" w14:textId="77777777" w:rsidR="00195D8B" w:rsidRPr="00195D8B" w:rsidRDefault="00195D8B" w:rsidP="00195D8B">
      <w:pPr>
        <w:pStyle w:val="paragraph"/>
        <w:spacing w:before="0" w:beforeAutospacing="0" w:after="0" w:afterAutospacing="0"/>
        <w:textAlignment w:val="baseline"/>
        <w:rPr>
          <w:rFonts w:ascii="Arial" w:hAnsi="Arial" w:cs="Arial"/>
          <w:color w:val="000000"/>
        </w:rPr>
      </w:pPr>
      <w:r w:rsidRPr="00195D8B">
        <w:rPr>
          <w:rStyle w:val="normaltextrun"/>
          <w:rFonts w:ascii="Arial" w:hAnsi="Arial" w:cs="Arial"/>
          <w:color w:val="000000"/>
        </w:rPr>
        <w:t>The SRC must decide whether they will become official members of the South African Union of SRC’s (SAUS). </w:t>
      </w:r>
      <w:r w:rsidRPr="00195D8B">
        <w:rPr>
          <w:rStyle w:val="eop"/>
          <w:rFonts w:ascii="Arial" w:hAnsi="Arial" w:cs="Arial"/>
          <w:color w:val="000000"/>
        </w:rPr>
        <w:t> </w:t>
      </w:r>
    </w:p>
    <w:p w14:paraId="73D63F5D" w14:textId="77777777" w:rsidR="00195D8B" w:rsidRPr="00195D8B" w:rsidRDefault="00195D8B" w:rsidP="00195D8B">
      <w:pPr>
        <w:pStyle w:val="paragraph"/>
        <w:spacing w:before="0" w:beforeAutospacing="0" w:after="0" w:afterAutospacing="0"/>
        <w:textAlignment w:val="baseline"/>
        <w:rPr>
          <w:rFonts w:ascii="Arial" w:hAnsi="Arial" w:cs="Arial"/>
          <w:color w:val="000000"/>
        </w:rPr>
      </w:pPr>
      <w:r w:rsidRPr="00195D8B">
        <w:rPr>
          <w:rStyle w:val="eop"/>
          <w:rFonts w:ascii="Arial" w:hAnsi="Arial" w:cs="Arial"/>
          <w:color w:val="000000"/>
        </w:rPr>
        <w:t> </w:t>
      </w:r>
    </w:p>
    <w:p w14:paraId="7D49D71B" w14:textId="17003788" w:rsidR="00195D8B" w:rsidRPr="00195D8B" w:rsidRDefault="00195D8B" w:rsidP="00195D8B">
      <w:pPr>
        <w:pStyle w:val="paragraph"/>
        <w:spacing w:before="0" w:beforeAutospacing="0" w:after="0" w:afterAutospacing="0"/>
        <w:textAlignment w:val="baseline"/>
        <w:rPr>
          <w:rFonts w:ascii="Arial" w:hAnsi="Arial" w:cs="Arial"/>
          <w:color w:val="000000"/>
        </w:rPr>
      </w:pPr>
      <w:r w:rsidRPr="00195D8B">
        <w:rPr>
          <w:rStyle w:val="normaltextrun"/>
          <w:rFonts w:ascii="Arial" w:hAnsi="Arial" w:cs="Arial"/>
          <w:color w:val="000000"/>
        </w:rPr>
        <w:t>Fadeelah elaborate</w:t>
      </w:r>
      <w:r>
        <w:rPr>
          <w:rStyle w:val="normaltextrun"/>
          <w:rFonts w:ascii="Arial" w:hAnsi="Arial" w:cs="Arial"/>
          <w:color w:val="000000"/>
        </w:rPr>
        <w:t>s</w:t>
      </w:r>
      <w:r w:rsidRPr="00195D8B">
        <w:rPr>
          <w:rStyle w:val="normaltextrun"/>
          <w:rFonts w:ascii="Arial" w:hAnsi="Arial" w:cs="Arial"/>
          <w:color w:val="000000"/>
        </w:rPr>
        <w:t xml:space="preserve"> that SRC is not part of SAUS in 2020 due the fact that no decision on the matter has yet been taken by the SRC and no membership fee has been paid as a results SRC is not part of SAUS in the year 2020.</w:t>
      </w:r>
      <w:r w:rsidRPr="00195D8B">
        <w:rPr>
          <w:rStyle w:val="eop"/>
          <w:rFonts w:ascii="Arial" w:hAnsi="Arial" w:cs="Arial"/>
          <w:color w:val="000000"/>
        </w:rPr>
        <w:t> </w:t>
      </w:r>
    </w:p>
    <w:p w14:paraId="14CE1E9F" w14:textId="77777777" w:rsidR="00195D8B" w:rsidRPr="00195D8B" w:rsidRDefault="00195D8B" w:rsidP="00195D8B">
      <w:pPr>
        <w:pStyle w:val="paragraph"/>
        <w:spacing w:before="0" w:beforeAutospacing="0" w:after="0" w:afterAutospacing="0"/>
        <w:textAlignment w:val="baseline"/>
        <w:rPr>
          <w:rFonts w:ascii="Arial" w:hAnsi="Arial" w:cs="Arial"/>
          <w:color w:val="000000"/>
        </w:rPr>
      </w:pPr>
      <w:r w:rsidRPr="00195D8B">
        <w:rPr>
          <w:rStyle w:val="eop"/>
          <w:rFonts w:ascii="Arial" w:hAnsi="Arial" w:cs="Arial"/>
          <w:color w:val="000000"/>
        </w:rPr>
        <w:t> </w:t>
      </w:r>
    </w:p>
    <w:p w14:paraId="42797E52" w14:textId="4B73D7B0" w:rsidR="00195D8B" w:rsidRPr="00195D8B" w:rsidRDefault="00195D8B" w:rsidP="00195D8B">
      <w:pPr>
        <w:pStyle w:val="paragraph"/>
        <w:spacing w:before="0" w:beforeAutospacing="0" w:after="0" w:afterAutospacing="0"/>
        <w:textAlignment w:val="baseline"/>
        <w:rPr>
          <w:rFonts w:ascii="Arial" w:hAnsi="Arial" w:cs="Arial"/>
          <w:color w:val="000000"/>
        </w:rPr>
      </w:pPr>
      <w:r w:rsidRPr="00195D8B">
        <w:rPr>
          <w:rStyle w:val="normaltextrun"/>
          <w:rFonts w:ascii="Arial" w:hAnsi="Arial" w:cs="Arial"/>
          <w:color w:val="000000"/>
        </w:rPr>
        <w:t xml:space="preserve">Jeff suggests that the letter from SAUS must be read </w:t>
      </w:r>
      <w:r w:rsidR="006F2C70">
        <w:rPr>
          <w:rStyle w:val="normaltextrun"/>
          <w:rFonts w:ascii="Arial" w:hAnsi="Arial" w:cs="Arial"/>
          <w:color w:val="000000"/>
        </w:rPr>
        <w:t xml:space="preserve">aloud </w:t>
      </w:r>
      <w:r w:rsidRPr="00195D8B">
        <w:rPr>
          <w:rStyle w:val="normaltextrun"/>
          <w:rFonts w:ascii="Arial" w:hAnsi="Arial" w:cs="Arial"/>
          <w:color w:val="000000"/>
        </w:rPr>
        <w:t>so that the role of SAUS is explained. Lwazi argues that by this time every SRC member must already know what SAUS is and know what it means.</w:t>
      </w:r>
      <w:r w:rsidRPr="00195D8B">
        <w:rPr>
          <w:rStyle w:val="eop"/>
          <w:rFonts w:ascii="Arial" w:hAnsi="Arial" w:cs="Arial"/>
          <w:color w:val="000000"/>
        </w:rPr>
        <w:t> </w:t>
      </w:r>
    </w:p>
    <w:p w14:paraId="49EFF158" w14:textId="77777777" w:rsidR="00195D8B" w:rsidRPr="00195D8B" w:rsidRDefault="00195D8B" w:rsidP="00195D8B">
      <w:pPr>
        <w:pStyle w:val="paragraph"/>
        <w:spacing w:before="0" w:beforeAutospacing="0" w:after="0" w:afterAutospacing="0"/>
        <w:textAlignment w:val="baseline"/>
        <w:rPr>
          <w:rFonts w:ascii="Arial" w:hAnsi="Arial" w:cs="Arial"/>
          <w:color w:val="000000"/>
        </w:rPr>
      </w:pPr>
      <w:r w:rsidRPr="00195D8B">
        <w:rPr>
          <w:rStyle w:val="eop"/>
          <w:rFonts w:ascii="Arial" w:hAnsi="Arial" w:cs="Arial"/>
          <w:color w:val="000000"/>
        </w:rPr>
        <w:t> </w:t>
      </w:r>
    </w:p>
    <w:p w14:paraId="150AA9D8" w14:textId="614C2D50" w:rsidR="00195D8B" w:rsidRPr="00195D8B" w:rsidRDefault="00195D8B" w:rsidP="00195D8B">
      <w:pPr>
        <w:pStyle w:val="paragraph"/>
        <w:spacing w:before="0" w:beforeAutospacing="0" w:after="0" w:afterAutospacing="0"/>
        <w:textAlignment w:val="baseline"/>
        <w:rPr>
          <w:rFonts w:ascii="Arial" w:hAnsi="Arial" w:cs="Arial"/>
          <w:color w:val="000000"/>
        </w:rPr>
      </w:pPr>
      <w:r w:rsidRPr="00195D8B">
        <w:rPr>
          <w:rStyle w:val="normaltextrun"/>
          <w:rFonts w:ascii="Arial" w:hAnsi="Arial" w:cs="Arial"/>
          <w:i/>
          <w:iCs/>
          <w:color w:val="000000"/>
        </w:rPr>
        <w:t>Discussion before voting; members of the SRC are given the opportunity to discuss the implications of the decision by the chair. </w:t>
      </w:r>
      <w:r w:rsidR="006F2C70" w:rsidRPr="00195D8B">
        <w:rPr>
          <w:rStyle w:val="normaltextrun"/>
          <w:rFonts w:ascii="Arial" w:hAnsi="Arial" w:cs="Arial"/>
          <w:i/>
          <w:iCs/>
          <w:color w:val="000000"/>
        </w:rPr>
        <w:t>After which</w:t>
      </w:r>
      <w:r w:rsidRPr="00195D8B">
        <w:rPr>
          <w:rStyle w:val="normaltextrun"/>
          <w:rFonts w:ascii="Arial" w:hAnsi="Arial" w:cs="Arial"/>
          <w:i/>
          <w:iCs/>
          <w:color w:val="000000"/>
        </w:rPr>
        <w:t>, the voting proceeds in the same manner as established previously.</w:t>
      </w:r>
      <w:r w:rsidRPr="00195D8B">
        <w:rPr>
          <w:rStyle w:val="eop"/>
          <w:rFonts w:ascii="Arial" w:hAnsi="Arial" w:cs="Arial"/>
          <w:color w:val="000000"/>
        </w:rPr>
        <w:t> </w:t>
      </w:r>
    </w:p>
    <w:p w14:paraId="55227405" w14:textId="77777777" w:rsidR="00195D8B" w:rsidRPr="00195D8B" w:rsidRDefault="00195D8B" w:rsidP="00195D8B">
      <w:pPr>
        <w:pStyle w:val="paragraph"/>
        <w:spacing w:before="0" w:beforeAutospacing="0" w:after="0" w:afterAutospacing="0"/>
        <w:textAlignment w:val="baseline"/>
        <w:rPr>
          <w:rFonts w:ascii="Arial" w:hAnsi="Arial" w:cs="Arial"/>
          <w:color w:val="000000"/>
        </w:rPr>
      </w:pPr>
      <w:r w:rsidRPr="00195D8B">
        <w:rPr>
          <w:rStyle w:val="eop"/>
          <w:rFonts w:ascii="Arial" w:hAnsi="Arial" w:cs="Arial"/>
          <w:color w:val="000000"/>
        </w:rPr>
        <w:t> </w:t>
      </w:r>
    </w:p>
    <w:p w14:paraId="25C9D8A2" w14:textId="30EB837A" w:rsidR="00195D8B" w:rsidRDefault="00195D8B" w:rsidP="00195D8B">
      <w:pPr>
        <w:pStyle w:val="paragraph"/>
        <w:spacing w:before="0" w:beforeAutospacing="0" w:after="0" w:afterAutospacing="0"/>
        <w:textAlignment w:val="baseline"/>
        <w:rPr>
          <w:rStyle w:val="normaltextrun"/>
          <w:rFonts w:ascii="Arial" w:hAnsi="Arial" w:cs="Arial"/>
          <w:i/>
          <w:color w:val="000000"/>
        </w:rPr>
      </w:pPr>
      <w:r w:rsidRPr="00195D8B">
        <w:rPr>
          <w:rStyle w:val="normaltextrun"/>
          <w:rFonts w:ascii="Arial" w:hAnsi="Arial" w:cs="Arial"/>
          <w:i/>
          <w:color w:val="000000"/>
        </w:rPr>
        <w:t>Yanga motivates his position against joining SAUS by noting that while Stellenbosch University issues might be similar to the issues of higher education, the solutions might differ, therefore SAUS may present one size fits all solutions that may not apply to the context of SU. The structure of SAUS is not ideal for student because it is</w:t>
      </w:r>
      <w:r w:rsidR="006F2C70">
        <w:rPr>
          <w:rStyle w:val="normaltextrun"/>
          <w:rFonts w:ascii="Arial" w:hAnsi="Arial" w:cs="Arial"/>
          <w:i/>
          <w:color w:val="000000"/>
        </w:rPr>
        <w:t xml:space="preserve"> a union run by an</w:t>
      </w:r>
      <w:r w:rsidRPr="00195D8B">
        <w:rPr>
          <w:rStyle w:val="normaltextrun"/>
          <w:rFonts w:ascii="Arial" w:hAnsi="Arial" w:cs="Arial"/>
          <w:i/>
          <w:color w:val="000000"/>
        </w:rPr>
        <w:t xml:space="preserve"> executive</w:t>
      </w:r>
      <w:r w:rsidR="006F2C70">
        <w:rPr>
          <w:rStyle w:val="normaltextrun"/>
          <w:rFonts w:ascii="Arial" w:hAnsi="Arial" w:cs="Arial"/>
          <w:i/>
          <w:color w:val="000000"/>
        </w:rPr>
        <w:t xml:space="preserve">, thus most of the control of </w:t>
      </w:r>
      <w:bookmarkStart w:id="0" w:name="_GoBack"/>
      <w:proofErr w:type="spellStart"/>
      <w:r w:rsidR="006F2C70">
        <w:rPr>
          <w:rStyle w:val="normaltextrun"/>
          <w:rFonts w:ascii="Arial" w:hAnsi="Arial" w:cs="Arial"/>
          <w:i/>
          <w:color w:val="000000"/>
        </w:rPr>
        <w:t>saus</w:t>
      </w:r>
      <w:bookmarkEnd w:id="0"/>
      <w:proofErr w:type="spellEnd"/>
      <w:r w:rsidR="006F2C70">
        <w:rPr>
          <w:rStyle w:val="normaltextrun"/>
          <w:rFonts w:ascii="Arial" w:hAnsi="Arial" w:cs="Arial"/>
          <w:i/>
          <w:color w:val="000000"/>
        </w:rPr>
        <w:t xml:space="preserve"> decisions would be in the hands of this executive of which is elected every two years and this SRC will only be eligible after three years of membership.</w:t>
      </w:r>
    </w:p>
    <w:p w14:paraId="561FBC9B" w14:textId="77777777" w:rsidR="006F2C70" w:rsidRPr="00195D8B" w:rsidRDefault="006F2C70" w:rsidP="00195D8B">
      <w:pPr>
        <w:pStyle w:val="paragraph"/>
        <w:spacing w:before="0" w:beforeAutospacing="0" w:after="0" w:afterAutospacing="0"/>
        <w:textAlignment w:val="baseline"/>
        <w:rPr>
          <w:rFonts w:ascii="Arial" w:hAnsi="Arial" w:cs="Arial"/>
          <w:i/>
          <w:color w:val="000000"/>
        </w:rPr>
      </w:pPr>
    </w:p>
    <w:p w14:paraId="4B887925" w14:textId="58038851" w:rsidR="00195D8B" w:rsidRPr="00195D8B" w:rsidRDefault="00195D8B" w:rsidP="00195D8B">
      <w:pPr>
        <w:pStyle w:val="paragraph"/>
        <w:spacing w:before="0" w:beforeAutospacing="0" w:after="0" w:afterAutospacing="0"/>
        <w:textAlignment w:val="baseline"/>
        <w:rPr>
          <w:rFonts w:ascii="Arial" w:hAnsi="Arial" w:cs="Arial"/>
          <w:i/>
          <w:color w:val="000000"/>
        </w:rPr>
      </w:pPr>
      <w:r w:rsidRPr="00195D8B">
        <w:rPr>
          <w:rStyle w:val="normaltextrun"/>
          <w:rFonts w:ascii="Arial" w:hAnsi="Arial" w:cs="Arial"/>
          <w:i/>
          <w:color w:val="000000"/>
        </w:rPr>
        <w:t xml:space="preserve">Lwazi opposes Yanga that issues affecting Stellenbosch are issues that affect other university </w:t>
      </w:r>
      <w:r w:rsidR="006F2C70" w:rsidRPr="00195D8B">
        <w:rPr>
          <w:rStyle w:val="normaltextrun"/>
          <w:rFonts w:ascii="Arial" w:hAnsi="Arial" w:cs="Arial"/>
          <w:i/>
          <w:color w:val="000000"/>
        </w:rPr>
        <w:t>and</w:t>
      </w:r>
      <w:r w:rsidRPr="00195D8B">
        <w:rPr>
          <w:rStyle w:val="normaltextrun"/>
          <w:rFonts w:ascii="Arial" w:hAnsi="Arial" w:cs="Arial"/>
          <w:i/>
          <w:color w:val="000000"/>
        </w:rPr>
        <w:t xml:space="preserve"> department of Higher education; therefore we</w:t>
      </w:r>
      <w:r w:rsidR="006F2C70">
        <w:rPr>
          <w:rStyle w:val="normaltextrun"/>
          <w:rFonts w:ascii="Arial" w:hAnsi="Arial" w:cs="Arial"/>
          <w:i/>
          <w:color w:val="000000"/>
        </w:rPr>
        <w:t xml:space="preserve"> should not isolate ourselves from SAUS, </w:t>
      </w:r>
      <w:r w:rsidRPr="00195D8B">
        <w:rPr>
          <w:rStyle w:val="normaltextrun"/>
          <w:rFonts w:ascii="Arial" w:hAnsi="Arial" w:cs="Arial"/>
          <w:i/>
          <w:color w:val="000000"/>
        </w:rPr>
        <w:t>we must be part of it because we will be affected by the decision of SAUS as it continues to department of Higher education. Sifiso add</w:t>
      </w:r>
      <w:r w:rsidR="006F2C70">
        <w:rPr>
          <w:rStyle w:val="normaltextrun"/>
          <w:rFonts w:ascii="Arial" w:hAnsi="Arial" w:cs="Arial"/>
          <w:i/>
          <w:color w:val="000000"/>
        </w:rPr>
        <w:t>s</w:t>
      </w:r>
      <w:r w:rsidRPr="00195D8B">
        <w:rPr>
          <w:rStyle w:val="normaltextrun"/>
          <w:rFonts w:ascii="Arial" w:hAnsi="Arial" w:cs="Arial"/>
          <w:i/>
          <w:color w:val="000000"/>
        </w:rPr>
        <w:t xml:space="preserve"> that SAUS gave us invite last year, also SAUS has capacity to respond to the minister in unavailability of SRC members of each university, which at the later stage a follow up will be made based on the response th</w:t>
      </w:r>
      <w:r w:rsidR="006F2C70">
        <w:rPr>
          <w:rStyle w:val="normaltextrun"/>
          <w:rFonts w:ascii="Arial" w:hAnsi="Arial" w:cs="Arial"/>
          <w:i/>
          <w:color w:val="000000"/>
        </w:rPr>
        <w:t xml:space="preserve">at SAUS has made therefore we </w:t>
      </w:r>
      <w:r w:rsidRPr="00195D8B">
        <w:rPr>
          <w:rStyle w:val="normaltextrun"/>
          <w:rFonts w:ascii="Arial" w:hAnsi="Arial" w:cs="Arial"/>
          <w:i/>
          <w:color w:val="000000"/>
        </w:rPr>
        <w:t>should not isolate ourselves from SAUS.  Jeff add</w:t>
      </w:r>
      <w:r w:rsidR="006F2C70">
        <w:rPr>
          <w:rStyle w:val="normaltextrun"/>
          <w:rFonts w:ascii="Arial" w:hAnsi="Arial" w:cs="Arial"/>
          <w:i/>
          <w:color w:val="000000"/>
        </w:rPr>
        <w:t>s</w:t>
      </w:r>
      <w:r w:rsidRPr="00195D8B">
        <w:rPr>
          <w:rStyle w:val="normaltextrun"/>
          <w:rFonts w:ascii="Arial" w:hAnsi="Arial" w:cs="Arial"/>
          <w:i/>
          <w:color w:val="000000"/>
        </w:rPr>
        <w:t xml:space="preserve"> that SAUS is good representation for mainly for bursary purposes, therefore we should be part of it and being part of it will also help and contributes to the issues that are confronted by other universities that don’t have capacity to deal with certain issues. Tebogo Ndaba supports that we should be </w:t>
      </w:r>
      <w:r w:rsidRPr="00195D8B">
        <w:rPr>
          <w:rStyle w:val="normaltextrun"/>
          <w:rFonts w:ascii="Arial" w:hAnsi="Arial" w:cs="Arial"/>
          <w:i/>
          <w:color w:val="000000"/>
        </w:rPr>
        <w:lastRenderedPageBreak/>
        <w:t>part of SAUS, any other concerns we will transaction with them while we are within SAUS and J</w:t>
      </w:r>
      <w:r w:rsidR="006F2C70">
        <w:rPr>
          <w:rStyle w:val="normaltextrun"/>
          <w:rFonts w:ascii="Arial" w:hAnsi="Arial" w:cs="Arial"/>
          <w:i/>
          <w:color w:val="000000"/>
        </w:rPr>
        <w:t>oining SAUS i</w:t>
      </w:r>
      <w:r w:rsidRPr="00195D8B">
        <w:rPr>
          <w:rStyle w:val="normaltextrun"/>
          <w:rFonts w:ascii="Arial" w:hAnsi="Arial" w:cs="Arial"/>
          <w:i/>
          <w:color w:val="000000"/>
        </w:rPr>
        <w:t>s not about us, but also for upcoming SRC. </w:t>
      </w:r>
      <w:r w:rsidRPr="00195D8B">
        <w:rPr>
          <w:rStyle w:val="eop"/>
          <w:rFonts w:ascii="Arial" w:hAnsi="Arial" w:cs="Arial"/>
          <w:i/>
          <w:color w:val="000000"/>
        </w:rPr>
        <w:t> </w:t>
      </w:r>
    </w:p>
    <w:p w14:paraId="4D9C666B" w14:textId="77777777" w:rsidR="00195D8B" w:rsidRPr="00195D8B" w:rsidRDefault="00195D8B" w:rsidP="00195D8B">
      <w:pPr>
        <w:pStyle w:val="paragraph"/>
        <w:spacing w:before="0" w:beforeAutospacing="0" w:after="0" w:afterAutospacing="0"/>
        <w:textAlignment w:val="baseline"/>
        <w:rPr>
          <w:rFonts w:ascii="Arial" w:hAnsi="Arial" w:cs="Arial"/>
          <w:i/>
          <w:color w:val="000000"/>
        </w:rPr>
      </w:pPr>
      <w:r w:rsidRPr="00195D8B">
        <w:rPr>
          <w:rStyle w:val="eop"/>
          <w:rFonts w:ascii="Arial" w:hAnsi="Arial" w:cs="Arial"/>
          <w:i/>
          <w:color w:val="000000"/>
        </w:rPr>
        <w:t> </w:t>
      </w:r>
    </w:p>
    <w:p w14:paraId="0411F8E2" w14:textId="23B42FE7" w:rsidR="00195D8B" w:rsidRPr="00195D8B" w:rsidRDefault="006F2C70" w:rsidP="00195D8B">
      <w:pPr>
        <w:pStyle w:val="paragraph"/>
        <w:spacing w:before="0" w:beforeAutospacing="0" w:after="0" w:afterAutospacing="0"/>
        <w:textAlignment w:val="baseline"/>
        <w:rPr>
          <w:rFonts w:ascii="Arial" w:hAnsi="Arial" w:cs="Arial"/>
          <w:i/>
          <w:color w:val="000000"/>
        </w:rPr>
      </w:pPr>
      <w:r>
        <w:rPr>
          <w:rStyle w:val="normaltextrun"/>
          <w:rFonts w:ascii="Arial" w:hAnsi="Arial" w:cs="Arial"/>
          <w:i/>
          <w:color w:val="000000"/>
        </w:rPr>
        <w:t xml:space="preserve">Concerns are raised with regard to the responsibility of spending R30 000 on the membership fee for SAUS because a)of the circumstances we are currently in and b) the year is already almost over and a new SRC will have to pay another fee in order to join SAUS if they so choose. </w:t>
      </w:r>
      <w:r w:rsidR="00195D8B" w:rsidRPr="00195D8B">
        <w:rPr>
          <w:rStyle w:val="normaltextrun"/>
          <w:rFonts w:ascii="Arial" w:hAnsi="Arial" w:cs="Arial"/>
          <w:i/>
          <w:color w:val="000000"/>
        </w:rPr>
        <w:t>Brandon adds</w:t>
      </w:r>
      <w:r>
        <w:rPr>
          <w:rStyle w:val="normaltextrun"/>
          <w:rFonts w:ascii="Arial" w:hAnsi="Arial" w:cs="Arial"/>
          <w:i/>
          <w:color w:val="000000"/>
        </w:rPr>
        <w:t>,</w:t>
      </w:r>
      <w:r w:rsidR="00195D8B" w:rsidRPr="00195D8B">
        <w:rPr>
          <w:rStyle w:val="normaltextrun"/>
          <w:rFonts w:ascii="Arial" w:hAnsi="Arial" w:cs="Arial"/>
          <w:i/>
          <w:color w:val="000000"/>
        </w:rPr>
        <w:t xml:space="preserve"> looking at the budget concerning joining SAUS, Student affairs has motivated that SRC should be part of SAUS and if they do Student affairs will be able to pay for affiliation fe</w:t>
      </w:r>
      <w:r>
        <w:rPr>
          <w:rStyle w:val="normaltextrun"/>
          <w:rFonts w:ascii="Arial" w:hAnsi="Arial" w:cs="Arial"/>
          <w:i/>
          <w:color w:val="000000"/>
        </w:rPr>
        <w:t xml:space="preserve">e, but it should </w:t>
      </w:r>
      <w:r w:rsidR="00195D8B" w:rsidRPr="00195D8B">
        <w:rPr>
          <w:rStyle w:val="normaltextrun"/>
          <w:rFonts w:ascii="Arial" w:hAnsi="Arial" w:cs="Arial"/>
          <w:i/>
          <w:color w:val="000000"/>
        </w:rPr>
        <w:t>be discussed with student affairs after the decision has been made.  Jeff emphasis that SAUS is a national structure therefore SRC should be part of it. </w:t>
      </w:r>
      <w:r w:rsidR="00195D8B" w:rsidRPr="00195D8B">
        <w:rPr>
          <w:rStyle w:val="eop"/>
          <w:rFonts w:ascii="Arial" w:hAnsi="Arial" w:cs="Arial"/>
          <w:i/>
          <w:color w:val="000000"/>
        </w:rPr>
        <w:t> </w:t>
      </w:r>
    </w:p>
    <w:p w14:paraId="408599B1" w14:textId="77777777" w:rsidR="00195D8B" w:rsidRPr="00195D8B" w:rsidRDefault="00195D8B" w:rsidP="00195D8B">
      <w:pPr>
        <w:pStyle w:val="paragraph"/>
        <w:spacing w:before="0" w:beforeAutospacing="0" w:after="0" w:afterAutospacing="0"/>
        <w:textAlignment w:val="baseline"/>
        <w:rPr>
          <w:rFonts w:ascii="Arial" w:hAnsi="Arial" w:cs="Arial"/>
          <w:color w:val="000000"/>
        </w:rPr>
      </w:pPr>
      <w:r w:rsidRPr="00195D8B">
        <w:rPr>
          <w:rStyle w:val="eop"/>
          <w:rFonts w:ascii="Arial" w:hAnsi="Arial" w:cs="Arial"/>
          <w:color w:val="000000"/>
        </w:rPr>
        <w:t> </w:t>
      </w:r>
    </w:p>
    <w:p w14:paraId="6065FFDA" w14:textId="21FC0E2B" w:rsidR="00195D8B" w:rsidRPr="00195D8B" w:rsidRDefault="00195D8B" w:rsidP="00195D8B">
      <w:pPr>
        <w:pStyle w:val="paragraph"/>
        <w:spacing w:before="0" w:beforeAutospacing="0" w:after="0" w:afterAutospacing="0"/>
        <w:textAlignment w:val="baseline"/>
        <w:rPr>
          <w:rFonts w:ascii="Arial" w:hAnsi="Arial" w:cs="Arial"/>
          <w:color w:val="000000"/>
        </w:rPr>
      </w:pPr>
      <w:r w:rsidRPr="00195D8B">
        <w:rPr>
          <w:rStyle w:val="normaltextrun"/>
          <w:rFonts w:ascii="Arial" w:hAnsi="Arial" w:cs="Arial"/>
          <w:color w:val="000000"/>
        </w:rPr>
        <w:t>Lewis conclude</w:t>
      </w:r>
      <w:r w:rsidR="006F2C70">
        <w:rPr>
          <w:rStyle w:val="normaltextrun"/>
          <w:rFonts w:ascii="Arial" w:hAnsi="Arial" w:cs="Arial"/>
          <w:color w:val="000000"/>
        </w:rPr>
        <w:t>s the discussion and commences the voting process</w:t>
      </w:r>
      <w:r w:rsidRPr="00195D8B">
        <w:rPr>
          <w:rStyle w:val="normaltextrun"/>
          <w:rFonts w:ascii="Arial" w:hAnsi="Arial" w:cs="Arial"/>
          <w:color w:val="000000"/>
        </w:rPr>
        <w:t>. A decision through voting is taken to join SAUS.</w:t>
      </w:r>
      <w:r w:rsidRPr="00195D8B">
        <w:rPr>
          <w:rStyle w:val="eop"/>
          <w:rFonts w:ascii="Arial" w:hAnsi="Arial" w:cs="Arial"/>
          <w:color w:val="000000"/>
        </w:rPr>
        <w:t> </w:t>
      </w:r>
    </w:p>
    <w:p w14:paraId="44154542" w14:textId="77777777" w:rsidR="00195D8B" w:rsidRPr="00195D8B" w:rsidRDefault="00195D8B" w:rsidP="00195D8B">
      <w:pPr>
        <w:pStyle w:val="paragraph"/>
        <w:spacing w:before="0" w:beforeAutospacing="0" w:after="0" w:afterAutospacing="0"/>
        <w:textAlignment w:val="baseline"/>
        <w:rPr>
          <w:rFonts w:ascii="Arial" w:hAnsi="Arial" w:cs="Arial"/>
          <w:color w:val="000000"/>
        </w:rPr>
      </w:pPr>
      <w:r w:rsidRPr="00195D8B">
        <w:rPr>
          <w:rStyle w:val="eop"/>
          <w:rFonts w:ascii="Arial" w:hAnsi="Arial" w:cs="Arial"/>
          <w:color w:val="000000"/>
        </w:rPr>
        <w:t> </w:t>
      </w:r>
    </w:p>
    <w:p w14:paraId="7F0EC080" w14:textId="221DED6A" w:rsidR="00195D8B" w:rsidRDefault="00195D8B" w:rsidP="00195D8B">
      <w:pPr>
        <w:pStyle w:val="paragraph"/>
        <w:numPr>
          <w:ilvl w:val="0"/>
          <w:numId w:val="8"/>
        </w:numPr>
        <w:spacing w:before="0" w:beforeAutospacing="0" w:after="0" w:afterAutospacing="0"/>
        <w:ind w:left="0" w:firstLine="0"/>
        <w:textAlignment w:val="baseline"/>
        <w:rPr>
          <w:rStyle w:val="eop"/>
          <w:rFonts w:ascii="Arial" w:hAnsi="Arial" w:cs="Arial"/>
          <w:color w:val="000000"/>
        </w:rPr>
      </w:pPr>
      <w:r w:rsidRPr="00195D8B">
        <w:rPr>
          <w:rStyle w:val="normaltextrun"/>
          <w:rFonts w:ascii="Arial" w:hAnsi="Arial" w:cs="Arial"/>
          <w:b/>
          <w:bCs/>
          <w:color w:val="000000"/>
        </w:rPr>
        <w:t>Discussion </w:t>
      </w:r>
      <w:r w:rsidRPr="00195D8B">
        <w:rPr>
          <w:rStyle w:val="eop"/>
          <w:rFonts w:ascii="Arial" w:hAnsi="Arial" w:cs="Arial"/>
          <w:color w:val="000000"/>
        </w:rPr>
        <w:t> </w:t>
      </w:r>
    </w:p>
    <w:p w14:paraId="7129AD68" w14:textId="77777777" w:rsidR="00195D8B" w:rsidRPr="00195D8B" w:rsidRDefault="00195D8B" w:rsidP="00195D8B">
      <w:pPr>
        <w:pStyle w:val="paragraph"/>
        <w:spacing w:before="0" w:beforeAutospacing="0" w:after="0" w:afterAutospacing="0"/>
        <w:textAlignment w:val="baseline"/>
        <w:rPr>
          <w:rFonts w:ascii="Arial" w:hAnsi="Arial" w:cs="Arial"/>
          <w:color w:val="000000"/>
        </w:rPr>
      </w:pPr>
    </w:p>
    <w:p w14:paraId="73FBF24C" w14:textId="09A78347" w:rsidR="00195D8B" w:rsidRDefault="00195D8B" w:rsidP="00195D8B">
      <w:pPr>
        <w:pStyle w:val="paragraph"/>
        <w:numPr>
          <w:ilvl w:val="0"/>
          <w:numId w:val="9"/>
        </w:numPr>
        <w:spacing w:before="0" w:beforeAutospacing="0" w:after="0" w:afterAutospacing="0"/>
        <w:ind w:left="0" w:firstLine="426"/>
        <w:textAlignment w:val="baseline"/>
        <w:rPr>
          <w:rStyle w:val="eop"/>
          <w:rFonts w:ascii="Arial" w:hAnsi="Arial" w:cs="Arial"/>
          <w:color w:val="000000"/>
        </w:rPr>
      </w:pPr>
      <w:r w:rsidRPr="00195D8B">
        <w:rPr>
          <w:rStyle w:val="normaltextrun"/>
          <w:rFonts w:ascii="Arial" w:hAnsi="Arial" w:cs="Arial"/>
          <w:color w:val="000000"/>
        </w:rPr>
        <w:t>G2G Task Team Brandon</w:t>
      </w:r>
      <w:r w:rsidRPr="00195D8B">
        <w:rPr>
          <w:rStyle w:val="eop"/>
          <w:rFonts w:ascii="Arial" w:hAnsi="Arial" w:cs="Arial"/>
          <w:color w:val="000000"/>
        </w:rPr>
        <w:t> </w:t>
      </w:r>
    </w:p>
    <w:p w14:paraId="7A63F72F" w14:textId="77777777" w:rsidR="00195D8B" w:rsidRPr="00195D8B" w:rsidRDefault="00195D8B" w:rsidP="00195D8B">
      <w:pPr>
        <w:pStyle w:val="paragraph"/>
        <w:spacing w:before="0" w:beforeAutospacing="0" w:after="0" w:afterAutospacing="0"/>
        <w:ind w:left="426"/>
        <w:textAlignment w:val="baseline"/>
        <w:rPr>
          <w:rFonts w:ascii="Arial" w:hAnsi="Arial" w:cs="Arial"/>
          <w:color w:val="000000"/>
        </w:rPr>
      </w:pPr>
    </w:p>
    <w:p w14:paraId="238B3AEF" w14:textId="4A150E8E" w:rsidR="00195D8B" w:rsidRPr="00195D8B" w:rsidRDefault="00195D8B" w:rsidP="00195D8B">
      <w:pPr>
        <w:pStyle w:val="paragraph"/>
        <w:spacing w:before="0" w:beforeAutospacing="0" w:after="0" w:afterAutospacing="0"/>
        <w:ind w:right="135"/>
        <w:textAlignment w:val="baseline"/>
        <w:rPr>
          <w:rFonts w:ascii="Arial" w:hAnsi="Arial" w:cs="Arial"/>
          <w:color w:val="000000"/>
        </w:rPr>
      </w:pPr>
      <w:r w:rsidRPr="00195D8B">
        <w:rPr>
          <w:rStyle w:val="normaltextrun"/>
          <w:rFonts w:ascii="Arial" w:hAnsi="Arial" w:cs="Arial"/>
          <w:color w:val="000000"/>
        </w:rPr>
        <w:t xml:space="preserve">Brandon Murray, Treasurer, presents a proposal for a Task Team he wishes to begin. G2G is the student upliftment task team </w:t>
      </w:r>
      <w:r>
        <w:rPr>
          <w:rStyle w:val="normaltextrun"/>
          <w:rFonts w:ascii="Arial" w:hAnsi="Arial" w:cs="Arial"/>
          <w:color w:val="000000"/>
        </w:rPr>
        <w:t xml:space="preserve">of which </w:t>
      </w:r>
      <w:r w:rsidR="006F2C70">
        <w:rPr>
          <w:rStyle w:val="normaltextrun"/>
          <w:rFonts w:ascii="Arial" w:hAnsi="Arial" w:cs="Arial"/>
          <w:color w:val="000000"/>
        </w:rPr>
        <w:t>the</w:t>
      </w:r>
      <w:r>
        <w:rPr>
          <w:rStyle w:val="normaltextrun"/>
          <w:rFonts w:ascii="Arial" w:hAnsi="Arial" w:cs="Arial"/>
          <w:color w:val="000000"/>
        </w:rPr>
        <w:t xml:space="preserve"> clean campaign branched from</w:t>
      </w:r>
      <w:r w:rsidRPr="00195D8B">
        <w:rPr>
          <w:rStyle w:val="normaltextrun"/>
          <w:rFonts w:ascii="Arial" w:hAnsi="Arial" w:cs="Arial"/>
          <w:color w:val="000000"/>
        </w:rPr>
        <w:t>. It enforces ideas for student to learn from leaders on campus also for student to know what SRC does and how is of importance to the students which It compromises with different student</w:t>
      </w:r>
      <w:r w:rsidR="006F2C70">
        <w:rPr>
          <w:rStyle w:val="normaltextrun"/>
          <w:rFonts w:ascii="Arial" w:hAnsi="Arial" w:cs="Arial"/>
          <w:color w:val="000000"/>
        </w:rPr>
        <w:t xml:space="preserve"> strictures, such as resident HK</w:t>
      </w:r>
      <w:r w:rsidRPr="00195D8B">
        <w:rPr>
          <w:rStyle w:val="normaltextrun"/>
          <w:rFonts w:ascii="Arial" w:hAnsi="Arial" w:cs="Arial"/>
          <w:color w:val="000000"/>
        </w:rPr>
        <w:t>, student from different faculties and other structure to enhance better influence on the portfolio. </w:t>
      </w:r>
      <w:r w:rsidRPr="00195D8B">
        <w:rPr>
          <w:rStyle w:val="eop"/>
          <w:rFonts w:ascii="Arial" w:hAnsi="Arial" w:cs="Arial"/>
          <w:color w:val="000000"/>
        </w:rPr>
        <w:t> </w:t>
      </w:r>
    </w:p>
    <w:p w14:paraId="06A43E25" w14:textId="77777777" w:rsidR="00195D8B" w:rsidRDefault="00195D8B" w:rsidP="00195D8B">
      <w:pPr>
        <w:pStyle w:val="paragraph"/>
        <w:spacing w:before="0" w:beforeAutospacing="0" w:after="0" w:afterAutospacing="0"/>
        <w:ind w:right="135"/>
        <w:textAlignment w:val="baseline"/>
        <w:rPr>
          <w:rStyle w:val="normaltextrun"/>
          <w:rFonts w:ascii="Arial" w:hAnsi="Arial" w:cs="Arial"/>
          <w:i/>
          <w:iCs/>
          <w:color w:val="000000"/>
        </w:rPr>
      </w:pPr>
    </w:p>
    <w:p w14:paraId="2F6096E7" w14:textId="7ADBFE9C" w:rsidR="00195D8B" w:rsidRDefault="00195D8B" w:rsidP="00195D8B">
      <w:pPr>
        <w:pStyle w:val="paragraph"/>
        <w:spacing w:before="0" w:beforeAutospacing="0" w:after="0" w:afterAutospacing="0"/>
        <w:ind w:right="135"/>
        <w:textAlignment w:val="baseline"/>
        <w:rPr>
          <w:rStyle w:val="eop"/>
          <w:rFonts w:ascii="Arial" w:hAnsi="Arial" w:cs="Arial"/>
          <w:color w:val="000000"/>
        </w:rPr>
      </w:pPr>
      <w:r w:rsidRPr="00195D8B">
        <w:rPr>
          <w:rStyle w:val="normaltextrun"/>
          <w:rFonts w:ascii="Arial" w:hAnsi="Arial" w:cs="Arial"/>
          <w:iCs/>
          <w:color w:val="000000"/>
        </w:rPr>
        <w:t xml:space="preserve">Lwazi asks what </w:t>
      </w:r>
      <w:r w:rsidR="006F2C70" w:rsidRPr="00195D8B">
        <w:rPr>
          <w:rStyle w:val="normaltextrun"/>
          <w:rFonts w:ascii="Arial" w:hAnsi="Arial" w:cs="Arial"/>
          <w:iCs/>
          <w:color w:val="000000"/>
        </w:rPr>
        <w:t>G2G is</w:t>
      </w:r>
      <w:r w:rsidR="006C5692">
        <w:rPr>
          <w:rStyle w:val="normaltextrun"/>
          <w:rFonts w:ascii="Arial" w:hAnsi="Arial" w:cs="Arial"/>
          <w:iCs/>
          <w:color w:val="000000"/>
        </w:rPr>
        <w:t xml:space="preserve">, </w:t>
      </w:r>
      <w:r w:rsidRPr="00195D8B">
        <w:rPr>
          <w:rStyle w:val="normaltextrun"/>
          <w:rFonts w:ascii="Arial" w:hAnsi="Arial" w:cs="Arial"/>
          <w:iCs/>
          <w:color w:val="000000"/>
        </w:rPr>
        <w:t xml:space="preserve">what </w:t>
      </w:r>
      <w:r w:rsidR="006F2C70" w:rsidRPr="00195D8B">
        <w:rPr>
          <w:rStyle w:val="normaltextrun"/>
          <w:rFonts w:ascii="Arial" w:hAnsi="Arial" w:cs="Arial"/>
          <w:iCs/>
          <w:color w:val="000000"/>
        </w:rPr>
        <w:t>it is</w:t>
      </w:r>
      <w:r w:rsidRPr="00195D8B">
        <w:rPr>
          <w:rStyle w:val="normaltextrun"/>
          <w:rFonts w:ascii="Arial" w:hAnsi="Arial" w:cs="Arial"/>
          <w:iCs/>
          <w:color w:val="000000"/>
        </w:rPr>
        <w:t xml:space="preserve"> meant for on campus and how </w:t>
      </w:r>
      <w:r w:rsidR="006C5692" w:rsidRPr="00195D8B">
        <w:rPr>
          <w:rStyle w:val="normaltextrun"/>
          <w:rFonts w:ascii="Arial" w:hAnsi="Arial" w:cs="Arial"/>
          <w:iCs/>
          <w:color w:val="000000"/>
        </w:rPr>
        <w:t xml:space="preserve">it </w:t>
      </w:r>
      <w:r w:rsidR="006C5692">
        <w:rPr>
          <w:rStyle w:val="normaltextrun"/>
          <w:rFonts w:ascii="Arial" w:hAnsi="Arial" w:cs="Arial"/>
          <w:iCs/>
          <w:color w:val="000000"/>
        </w:rPr>
        <w:t xml:space="preserve">is </w:t>
      </w:r>
      <w:r w:rsidR="006C5692" w:rsidRPr="00195D8B">
        <w:rPr>
          <w:rStyle w:val="normaltextrun"/>
          <w:rFonts w:ascii="Arial" w:hAnsi="Arial" w:cs="Arial"/>
          <w:iCs/>
          <w:color w:val="000000"/>
        </w:rPr>
        <w:t>of b</w:t>
      </w:r>
      <w:r w:rsidR="006C5692">
        <w:rPr>
          <w:rStyle w:val="normaltextrun"/>
          <w:rFonts w:ascii="Arial" w:hAnsi="Arial" w:cs="Arial"/>
          <w:iCs/>
          <w:color w:val="000000"/>
        </w:rPr>
        <w:t>enefit to SRC and SU students</w:t>
      </w:r>
      <w:r w:rsidRPr="00195D8B">
        <w:rPr>
          <w:rStyle w:val="normaltextrun"/>
          <w:rFonts w:ascii="Arial" w:hAnsi="Arial" w:cs="Arial"/>
          <w:color w:val="000000"/>
        </w:rPr>
        <w:t>.</w:t>
      </w:r>
      <w:r w:rsidRPr="00195D8B">
        <w:rPr>
          <w:rStyle w:val="eop"/>
          <w:rFonts w:ascii="Arial" w:hAnsi="Arial" w:cs="Arial"/>
          <w:color w:val="000000"/>
        </w:rPr>
        <w:t> </w:t>
      </w:r>
    </w:p>
    <w:p w14:paraId="61579630" w14:textId="77777777" w:rsidR="00195D8B" w:rsidRPr="00195D8B" w:rsidRDefault="00195D8B" w:rsidP="00195D8B">
      <w:pPr>
        <w:pStyle w:val="paragraph"/>
        <w:spacing w:before="0" w:beforeAutospacing="0" w:after="0" w:afterAutospacing="0"/>
        <w:ind w:right="135"/>
        <w:textAlignment w:val="baseline"/>
        <w:rPr>
          <w:rFonts w:ascii="Arial" w:hAnsi="Arial" w:cs="Arial"/>
          <w:color w:val="000000"/>
        </w:rPr>
      </w:pPr>
    </w:p>
    <w:p w14:paraId="2789D89D" w14:textId="37C764CE" w:rsidR="00195D8B" w:rsidRDefault="00195D8B" w:rsidP="00195D8B">
      <w:pPr>
        <w:pStyle w:val="paragraph"/>
        <w:spacing w:before="0" w:beforeAutospacing="0" w:after="0" w:afterAutospacing="0"/>
        <w:ind w:right="135"/>
        <w:textAlignment w:val="baseline"/>
        <w:rPr>
          <w:rStyle w:val="eop"/>
          <w:rFonts w:ascii="Arial" w:hAnsi="Arial" w:cs="Arial"/>
          <w:color w:val="000000"/>
        </w:rPr>
      </w:pPr>
      <w:r>
        <w:rPr>
          <w:rStyle w:val="normaltextrun"/>
          <w:rFonts w:ascii="Arial" w:hAnsi="Arial" w:cs="Arial"/>
          <w:color w:val="000000"/>
        </w:rPr>
        <w:t>Brandon says</w:t>
      </w:r>
      <w:r w:rsidR="006C5692">
        <w:rPr>
          <w:rStyle w:val="normaltextrun"/>
          <w:rFonts w:ascii="Arial" w:hAnsi="Arial" w:cs="Arial"/>
          <w:color w:val="000000"/>
        </w:rPr>
        <w:t xml:space="preserve"> that</w:t>
      </w:r>
      <w:r>
        <w:rPr>
          <w:rStyle w:val="normaltextrun"/>
          <w:rFonts w:ascii="Arial" w:hAnsi="Arial" w:cs="Arial"/>
          <w:color w:val="000000"/>
        </w:rPr>
        <w:t xml:space="preserve"> </w:t>
      </w:r>
      <w:r w:rsidRPr="00195D8B">
        <w:rPr>
          <w:rStyle w:val="normaltextrun"/>
          <w:rFonts w:ascii="Arial" w:hAnsi="Arial" w:cs="Arial"/>
          <w:color w:val="000000"/>
        </w:rPr>
        <w:t>G2G is the name of the task team to attract student</w:t>
      </w:r>
      <w:r w:rsidR="006C5692">
        <w:rPr>
          <w:rStyle w:val="normaltextrun"/>
          <w:rFonts w:ascii="Arial" w:hAnsi="Arial" w:cs="Arial"/>
          <w:color w:val="000000"/>
        </w:rPr>
        <w:t>s</w:t>
      </w:r>
      <w:r w:rsidRPr="00195D8B">
        <w:rPr>
          <w:rStyle w:val="normaltextrun"/>
          <w:rFonts w:ascii="Arial" w:hAnsi="Arial" w:cs="Arial"/>
          <w:color w:val="000000"/>
        </w:rPr>
        <w:t xml:space="preserve">, but the role of G2G is that it will assist student </w:t>
      </w:r>
      <w:r w:rsidR="006C5692">
        <w:rPr>
          <w:rStyle w:val="normaltextrun"/>
          <w:rFonts w:ascii="Arial" w:hAnsi="Arial" w:cs="Arial"/>
          <w:color w:val="000000"/>
        </w:rPr>
        <w:t>in raising</w:t>
      </w:r>
      <w:r w:rsidRPr="00195D8B">
        <w:rPr>
          <w:rStyle w:val="normaltextrun"/>
          <w:rFonts w:ascii="Arial" w:hAnsi="Arial" w:cs="Arial"/>
          <w:color w:val="000000"/>
        </w:rPr>
        <w:t xml:space="preserve"> their voices</w:t>
      </w:r>
      <w:r w:rsidR="006C5692">
        <w:rPr>
          <w:rStyle w:val="normaltextrun"/>
          <w:rFonts w:ascii="Arial" w:hAnsi="Arial" w:cs="Arial"/>
          <w:color w:val="000000"/>
        </w:rPr>
        <w:t>, concerns and ideas</w:t>
      </w:r>
      <w:r w:rsidRPr="00195D8B">
        <w:rPr>
          <w:rStyle w:val="normaltextrun"/>
          <w:rFonts w:ascii="Arial" w:hAnsi="Arial" w:cs="Arial"/>
          <w:color w:val="000000"/>
        </w:rPr>
        <w:t xml:space="preserve"> to the SRC </w:t>
      </w:r>
      <w:r w:rsidR="006C5692">
        <w:rPr>
          <w:rStyle w:val="normaltextrun"/>
          <w:rFonts w:ascii="Arial" w:hAnsi="Arial" w:cs="Arial"/>
          <w:color w:val="000000"/>
        </w:rPr>
        <w:t>through the task team.</w:t>
      </w:r>
      <w:r w:rsidRPr="00195D8B">
        <w:rPr>
          <w:rStyle w:val="normaltextrun"/>
          <w:rFonts w:ascii="Arial" w:hAnsi="Arial" w:cs="Arial"/>
          <w:color w:val="000000"/>
        </w:rPr>
        <w:t> Brandon claims that the budget comes from fundraising and does not come from SRC budget however some funds are allocated to it from the budget to cover </w:t>
      </w:r>
      <w:r w:rsidR="006C5692">
        <w:rPr>
          <w:rStyle w:val="normaltextrun"/>
          <w:rFonts w:ascii="Arial" w:hAnsi="Arial" w:cs="Arial"/>
          <w:color w:val="000000"/>
        </w:rPr>
        <w:t>functioning</w:t>
      </w:r>
      <w:r w:rsidRPr="00195D8B">
        <w:rPr>
          <w:rStyle w:val="normaltextrun"/>
          <w:rFonts w:ascii="Arial" w:hAnsi="Arial" w:cs="Arial"/>
          <w:color w:val="000000"/>
        </w:rPr>
        <w:t> costs. </w:t>
      </w:r>
      <w:r w:rsidRPr="00195D8B">
        <w:rPr>
          <w:rStyle w:val="eop"/>
          <w:rFonts w:ascii="Arial" w:hAnsi="Arial" w:cs="Arial"/>
          <w:color w:val="000000"/>
        </w:rPr>
        <w:t> </w:t>
      </w:r>
    </w:p>
    <w:p w14:paraId="0D7818FD" w14:textId="2ADC3154" w:rsidR="00195D8B" w:rsidRDefault="00195D8B" w:rsidP="00195D8B">
      <w:pPr>
        <w:pStyle w:val="paragraph"/>
        <w:spacing w:before="0" w:beforeAutospacing="0" w:after="0" w:afterAutospacing="0"/>
        <w:ind w:right="135"/>
        <w:textAlignment w:val="baseline"/>
        <w:rPr>
          <w:rFonts w:ascii="Arial" w:hAnsi="Arial" w:cs="Arial"/>
          <w:color w:val="000000"/>
        </w:rPr>
      </w:pPr>
    </w:p>
    <w:p w14:paraId="5C5D3C01" w14:textId="61A739D5" w:rsidR="001E3F39" w:rsidRDefault="006C5692" w:rsidP="00195D8B">
      <w:pPr>
        <w:pStyle w:val="paragraph"/>
        <w:spacing w:before="0" w:beforeAutospacing="0" w:after="0" w:afterAutospacing="0"/>
        <w:ind w:right="135"/>
        <w:textAlignment w:val="baseline"/>
        <w:rPr>
          <w:rFonts w:ascii="Arial" w:hAnsi="Arial" w:cs="Arial"/>
          <w:color w:val="000000"/>
        </w:rPr>
      </w:pPr>
      <w:r>
        <w:rPr>
          <w:rFonts w:ascii="Arial" w:hAnsi="Arial" w:cs="Arial"/>
          <w:color w:val="000000"/>
        </w:rPr>
        <w:t>SRC</w:t>
      </w:r>
      <w:r w:rsidR="001E3F39">
        <w:rPr>
          <w:rFonts w:ascii="Arial" w:hAnsi="Arial" w:cs="Arial"/>
          <w:color w:val="000000"/>
        </w:rPr>
        <w:t xml:space="preserve"> members bring up a variety of issues with regard to this task team ranging from confusion with regards to its purpose, to noting that none of the constitutional requirements for this task team as stipulated in the constitution were met</w:t>
      </w:r>
      <w:r>
        <w:rPr>
          <w:rFonts w:ascii="Arial" w:hAnsi="Arial" w:cs="Arial"/>
          <w:color w:val="000000"/>
        </w:rPr>
        <w:t xml:space="preserve"> prior to its formation</w:t>
      </w:r>
      <w:r w:rsidR="001E3F39">
        <w:rPr>
          <w:rFonts w:ascii="Arial" w:hAnsi="Arial" w:cs="Arial"/>
          <w:color w:val="000000"/>
        </w:rPr>
        <w:t>.</w:t>
      </w:r>
    </w:p>
    <w:p w14:paraId="7E47764A" w14:textId="77777777" w:rsidR="001E3F39" w:rsidRPr="00195D8B" w:rsidRDefault="001E3F39" w:rsidP="00195D8B">
      <w:pPr>
        <w:pStyle w:val="paragraph"/>
        <w:spacing w:before="0" w:beforeAutospacing="0" w:after="0" w:afterAutospacing="0"/>
        <w:ind w:right="135"/>
        <w:textAlignment w:val="baseline"/>
        <w:rPr>
          <w:rFonts w:ascii="Arial" w:hAnsi="Arial" w:cs="Arial"/>
          <w:color w:val="000000"/>
        </w:rPr>
      </w:pPr>
    </w:p>
    <w:p w14:paraId="63AD1C5E" w14:textId="67627AF7" w:rsidR="001E3F39" w:rsidRDefault="00195D8B" w:rsidP="00195D8B">
      <w:pPr>
        <w:pStyle w:val="paragraph"/>
        <w:spacing w:before="0" w:beforeAutospacing="0" w:after="0" w:afterAutospacing="0"/>
        <w:ind w:right="135"/>
        <w:textAlignment w:val="baseline"/>
        <w:rPr>
          <w:rStyle w:val="normaltextrun"/>
          <w:rFonts w:ascii="Arial" w:hAnsi="Arial" w:cs="Arial"/>
          <w:color w:val="000000"/>
        </w:rPr>
      </w:pPr>
      <w:r w:rsidRPr="00195D8B">
        <w:rPr>
          <w:rStyle w:val="normaltextrun"/>
          <w:rFonts w:ascii="Arial" w:hAnsi="Arial" w:cs="Arial"/>
          <w:color w:val="000000"/>
        </w:rPr>
        <w:t>Lewis conclude</w:t>
      </w:r>
      <w:r w:rsidR="006C5692">
        <w:rPr>
          <w:rStyle w:val="normaltextrun"/>
          <w:rFonts w:ascii="Arial" w:hAnsi="Arial" w:cs="Arial"/>
          <w:color w:val="000000"/>
        </w:rPr>
        <w:t>s</w:t>
      </w:r>
      <w:r w:rsidRPr="00195D8B">
        <w:rPr>
          <w:rStyle w:val="normaltextrun"/>
          <w:rFonts w:ascii="Arial" w:hAnsi="Arial" w:cs="Arial"/>
          <w:color w:val="000000"/>
        </w:rPr>
        <w:t xml:space="preserve"> the discussion by stating that Brandon will have to write document to support his point and fulfil the necessary requirements that the constitu</w:t>
      </w:r>
      <w:r>
        <w:rPr>
          <w:rStyle w:val="normaltextrun"/>
          <w:rFonts w:ascii="Arial" w:hAnsi="Arial" w:cs="Arial"/>
          <w:color w:val="000000"/>
        </w:rPr>
        <w:t xml:space="preserve">tion </w:t>
      </w:r>
      <w:r w:rsidR="001E3F39">
        <w:rPr>
          <w:rStyle w:val="normaltextrun"/>
          <w:rFonts w:ascii="Arial" w:hAnsi="Arial" w:cs="Arial"/>
          <w:color w:val="000000"/>
        </w:rPr>
        <w:t>stipulates</w:t>
      </w:r>
      <w:r w:rsidRPr="00195D8B">
        <w:rPr>
          <w:rStyle w:val="normaltextrun"/>
          <w:rFonts w:ascii="Arial" w:hAnsi="Arial" w:cs="Arial"/>
          <w:color w:val="000000"/>
        </w:rPr>
        <w:t>. </w:t>
      </w:r>
      <w:r w:rsidR="001E3F39">
        <w:rPr>
          <w:rStyle w:val="normaltextrun"/>
          <w:rFonts w:ascii="Arial" w:hAnsi="Arial" w:cs="Arial"/>
          <w:color w:val="000000"/>
        </w:rPr>
        <w:t>The budget allocation that this task team currently has as written in the latest budget document will not be allocated until after the team is confirmed through the SRC</w:t>
      </w:r>
    </w:p>
    <w:p w14:paraId="6E47B774" w14:textId="76778EC5" w:rsidR="00195D8B" w:rsidRPr="00195D8B" w:rsidRDefault="00195D8B" w:rsidP="00195D8B">
      <w:pPr>
        <w:pStyle w:val="paragraph"/>
        <w:spacing w:before="0" w:beforeAutospacing="0" w:after="0" w:afterAutospacing="0"/>
        <w:ind w:right="135"/>
        <w:textAlignment w:val="baseline"/>
        <w:rPr>
          <w:rFonts w:ascii="Arial" w:hAnsi="Arial" w:cs="Arial"/>
          <w:color w:val="000000"/>
          <w:lang w:val="en-US"/>
        </w:rPr>
      </w:pPr>
      <w:r w:rsidRPr="00195D8B">
        <w:rPr>
          <w:rStyle w:val="eop"/>
          <w:rFonts w:ascii="Arial" w:hAnsi="Arial" w:cs="Arial"/>
          <w:color w:val="000000"/>
          <w:lang w:val="en-US"/>
        </w:rPr>
        <w:t> </w:t>
      </w:r>
    </w:p>
    <w:p w14:paraId="5055D4BA" w14:textId="03262548" w:rsidR="00195D8B" w:rsidRDefault="00195D8B" w:rsidP="00195D8B">
      <w:pPr>
        <w:pStyle w:val="paragraph"/>
        <w:spacing w:before="0" w:beforeAutospacing="0" w:after="0" w:afterAutospacing="0"/>
        <w:ind w:right="135"/>
        <w:textAlignment w:val="baseline"/>
        <w:rPr>
          <w:rStyle w:val="eop"/>
          <w:rFonts w:ascii="Arial" w:hAnsi="Arial" w:cs="Arial"/>
          <w:color w:val="000000"/>
        </w:rPr>
      </w:pPr>
      <w:r w:rsidRPr="00195D8B">
        <w:rPr>
          <w:rStyle w:val="normaltextrun"/>
          <w:rFonts w:ascii="Arial" w:hAnsi="Arial" w:cs="Arial"/>
          <w:i/>
          <w:iCs/>
          <w:color w:val="000000"/>
        </w:rPr>
        <w:t>Sifiso Zungu leaves</w:t>
      </w:r>
      <w:r w:rsidRPr="00195D8B">
        <w:rPr>
          <w:rStyle w:val="eop"/>
          <w:rFonts w:ascii="Arial" w:hAnsi="Arial" w:cs="Arial"/>
          <w:color w:val="000000"/>
        </w:rPr>
        <w:t> </w:t>
      </w:r>
    </w:p>
    <w:p w14:paraId="6970FA8B" w14:textId="77777777" w:rsidR="001E3F39" w:rsidRPr="00195D8B" w:rsidRDefault="001E3F39" w:rsidP="00195D8B">
      <w:pPr>
        <w:pStyle w:val="paragraph"/>
        <w:spacing w:before="0" w:beforeAutospacing="0" w:after="0" w:afterAutospacing="0"/>
        <w:ind w:right="135"/>
        <w:textAlignment w:val="baseline"/>
        <w:rPr>
          <w:rFonts w:ascii="Arial" w:hAnsi="Arial" w:cs="Arial"/>
          <w:color w:val="000000"/>
        </w:rPr>
      </w:pPr>
    </w:p>
    <w:p w14:paraId="07CEB984" w14:textId="77777777" w:rsidR="00195D8B" w:rsidRPr="00195D8B" w:rsidRDefault="00195D8B" w:rsidP="00195D8B">
      <w:pPr>
        <w:pStyle w:val="paragraph"/>
        <w:numPr>
          <w:ilvl w:val="0"/>
          <w:numId w:val="10"/>
        </w:numPr>
        <w:spacing w:before="0" w:beforeAutospacing="0" w:after="0" w:afterAutospacing="0"/>
        <w:ind w:left="0" w:firstLine="15"/>
        <w:textAlignment w:val="baseline"/>
        <w:rPr>
          <w:rFonts w:ascii="Arial" w:hAnsi="Arial" w:cs="Arial"/>
          <w:color w:val="000000"/>
        </w:rPr>
      </w:pPr>
      <w:r w:rsidRPr="00195D8B">
        <w:rPr>
          <w:rStyle w:val="normaltextrun"/>
          <w:rFonts w:ascii="Arial" w:hAnsi="Arial" w:cs="Arial"/>
          <w:color w:val="000000"/>
        </w:rPr>
        <w:t>SAUS Letter to the Minister </w:t>
      </w:r>
      <w:r w:rsidRPr="00195D8B">
        <w:rPr>
          <w:rStyle w:val="eop"/>
          <w:rFonts w:ascii="Arial" w:hAnsi="Arial" w:cs="Arial"/>
          <w:color w:val="000000"/>
        </w:rPr>
        <w:t> </w:t>
      </w:r>
    </w:p>
    <w:p w14:paraId="20AFBD8B" w14:textId="77777777" w:rsidR="00195D8B" w:rsidRPr="00195D8B" w:rsidRDefault="00195D8B" w:rsidP="00195D8B">
      <w:pPr>
        <w:pStyle w:val="paragraph"/>
        <w:spacing w:before="0" w:beforeAutospacing="0" w:after="0" w:afterAutospacing="0"/>
        <w:ind w:right="135"/>
        <w:textAlignment w:val="baseline"/>
        <w:rPr>
          <w:rFonts w:ascii="Arial" w:hAnsi="Arial" w:cs="Arial"/>
          <w:color w:val="000000"/>
        </w:rPr>
      </w:pPr>
      <w:r w:rsidRPr="00195D8B">
        <w:rPr>
          <w:rStyle w:val="eop"/>
          <w:rFonts w:ascii="Arial" w:hAnsi="Arial" w:cs="Arial"/>
          <w:color w:val="000000"/>
        </w:rPr>
        <w:t> </w:t>
      </w:r>
    </w:p>
    <w:p w14:paraId="11074701" w14:textId="77777777" w:rsidR="00195D8B" w:rsidRPr="00195D8B" w:rsidRDefault="00195D8B" w:rsidP="00195D8B">
      <w:pPr>
        <w:pStyle w:val="paragraph"/>
        <w:spacing w:before="0" w:beforeAutospacing="0" w:after="0" w:afterAutospacing="0"/>
        <w:ind w:right="135"/>
        <w:textAlignment w:val="baseline"/>
        <w:rPr>
          <w:rFonts w:ascii="Arial" w:hAnsi="Arial" w:cs="Arial"/>
          <w:color w:val="000000"/>
        </w:rPr>
      </w:pPr>
      <w:r w:rsidRPr="00195D8B">
        <w:rPr>
          <w:rStyle w:val="normaltextrun"/>
          <w:rFonts w:ascii="Arial" w:hAnsi="Arial" w:cs="Arial"/>
          <w:color w:val="000000"/>
        </w:rPr>
        <w:t>Fadeelah calls for:</w:t>
      </w:r>
      <w:r w:rsidRPr="00195D8B">
        <w:rPr>
          <w:rStyle w:val="eop"/>
          <w:rFonts w:ascii="Arial" w:hAnsi="Arial" w:cs="Arial"/>
          <w:color w:val="000000"/>
        </w:rPr>
        <w:t> </w:t>
      </w:r>
    </w:p>
    <w:p w14:paraId="5F3BAC1B" w14:textId="77777777" w:rsidR="00195D8B" w:rsidRPr="00195D8B" w:rsidRDefault="00195D8B" w:rsidP="00195D8B">
      <w:pPr>
        <w:pStyle w:val="paragraph"/>
        <w:spacing w:before="0" w:beforeAutospacing="0" w:after="0" w:afterAutospacing="0"/>
        <w:ind w:right="135"/>
        <w:textAlignment w:val="baseline"/>
        <w:rPr>
          <w:rFonts w:ascii="Arial" w:hAnsi="Arial" w:cs="Arial"/>
          <w:color w:val="000000"/>
          <w:lang w:val="en-US"/>
        </w:rPr>
      </w:pPr>
      <w:r w:rsidRPr="00195D8B">
        <w:rPr>
          <w:rStyle w:val="eop"/>
          <w:rFonts w:ascii="Arial" w:hAnsi="Arial" w:cs="Arial"/>
          <w:color w:val="000000"/>
          <w:lang w:val="en-US"/>
        </w:rPr>
        <w:t> </w:t>
      </w:r>
    </w:p>
    <w:p w14:paraId="0F46713C" w14:textId="77777777" w:rsidR="00195D8B" w:rsidRPr="00195D8B" w:rsidRDefault="00195D8B" w:rsidP="001E3F39">
      <w:pPr>
        <w:pStyle w:val="paragraph"/>
        <w:numPr>
          <w:ilvl w:val="0"/>
          <w:numId w:val="11"/>
        </w:numPr>
        <w:spacing w:before="0" w:beforeAutospacing="0" w:after="0" w:afterAutospacing="0"/>
        <w:textAlignment w:val="baseline"/>
        <w:rPr>
          <w:rFonts w:ascii="Arial" w:hAnsi="Arial" w:cs="Arial"/>
          <w:color w:val="000000"/>
          <w:lang w:val="en-US"/>
        </w:rPr>
      </w:pPr>
      <w:r w:rsidRPr="00195D8B">
        <w:rPr>
          <w:rStyle w:val="normaltextrun"/>
          <w:rFonts w:ascii="Arial" w:hAnsi="Arial" w:cs="Arial"/>
          <w:color w:val="000000"/>
        </w:rPr>
        <w:lastRenderedPageBreak/>
        <w:t>Any SRC questions/concerns about the letter to be raised</w:t>
      </w:r>
      <w:r w:rsidRPr="00195D8B">
        <w:rPr>
          <w:rStyle w:val="eop"/>
          <w:rFonts w:ascii="Arial" w:hAnsi="Arial" w:cs="Arial"/>
          <w:color w:val="000000"/>
          <w:lang w:val="en-US"/>
        </w:rPr>
        <w:t> </w:t>
      </w:r>
    </w:p>
    <w:p w14:paraId="1C72D414" w14:textId="77777777" w:rsidR="00195D8B" w:rsidRPr="00195D8B" w:rsidRDefault="00195D8B" w:rsidP="001E3F39">
      <w:pPr>
        <w:pStyle w:val="paragraph"/>
        <w:numPr>
          <w:ilvl w:val="0"/>
          <w:numId w:val="11"/>
        </w:numPr>
        <w:spacing w:before="0" w:beforeAutospacing="0" w:after="0" w:afterAutospacing="0"/>
        <w:textAlignment w:val="baseline"/>
        <w:rPr>
          <w:rFonts w:ascii="Arial" w:hAnsi="Arial" w:cs="Arial"/>
          <w:color w:val="000000"/>
          <w:lang w:val="en-US"/>
        </w:rPr>
      </w:pPr>
      <w:r w:rsidRPr="00195D8B">
        <w:rPr>
          <w:rStyle w:val="normaltextrun"/>
          <w:rFonts w:ascii="Arial" w:hAnsi="Arial" w:cs="Arial"/>
          <w:color w:val="000000"/>
        </w:rPr>
        <w:t>A response to the letter with regard to the SU SRC’s stance on the various contents of the letter.</w:t>
      </w:r>
      <w:r w:rsidRPr="00195D8B">
        <w:rPr>
          <w:rStyle w:val="eop"/>
          <w:rFonts w:ascii="Arial" w:hAnsi="Arial" w:cs="Arial"/>
          <w:color w:val="000000"/>
          <w:lang w:val="en-US"/>
        </w:rPr>
        <w:t> </w:t>
      </w:r>
    </w:p>
    <w:p w14:paraId="7C3ECF77" w14:textId="0EB02A3F" w:rsidR="00195D8B" w:rsidRPr="00195D8B" w:rsidRDefault="00195D8B" w:rsidP="001E3F39">
      <w:pPr>
        <w:pStyle w:val="paragraph"/>
        <w:numPr>
          <w:ilvl w:val="0"/>
          <w:numId w:val="11"/>
        </w:numPr>
        <w:spacing w:before="0" w:beforeAutospacing="0" w:after="0" w:afterAutospacing="0"/>
        <w:textAlignment w:val="baseline"/>
        <w:rPr>
          <w:rFonts w:ascii="Arial" w:hAnsi="Arial" w:cs="Arial"/>
          <w:color w:val="000000"/>
          <w:lang w:val="en-US"/>
        </w:rPr>
      </w:pPr>
      <w:r w:rsidRPr="00195D8B">
        <w:rPr>
          <w:rStyle w:val="normaltextrun"/>
          <w:rFonts w:ascii="Arial" w:hAnsi="Arial" w:cs="Arial"/>
          <w:color w:val="000000"/>
        </w:rPr>
        <w:t>The potential implicatio</w:t>
      </w:r>
      <w:r w:rsidR="001E3F39">
        <w:rPr>
          <w:rStyle w:val="normaltextrun"/>
          <w:rFonts w:ascii="Arial" w:hAnsi="Arial" w:cs="Arial"/>
          <w:color w:val="000000"/>
        </w:rPr>
        <w:t>ns for Stellenbosch if 4.3 of the letter (which proposes</w:t>
      </w:r>
      <w:r w:rsidRPr="00195D8B">
        <w:rPr>
          <w:rStyle w:val="normaltextrun"/>
          <w:rFonts w:ascii="Arial" w:hAnsi="Arial" w:cs="Arial"/>
          <w:color w:val="000000"/>
        </w:rPr>
        <w:t xml:space="preserve"> that </w:t>
      </w:r>
      <w:r w:rsidR="001E3F39">
        <w:rPr>
          <w:rStyle w:val="normaltextrun"/>
          <w:rFonts w:ascii="Arial" w:hAnsi="Arial" w:cs="Arial"/>
          <w:color w:val="000000"/>
        </w:rPr>
        <w:t xml:space="preserve">the </w:t>
      </w:r>
      <w:r w:rsidRPr="00195D8B">
        <w:rPr>
          <w:rStyle w:val="normaltextrun"/>
          <w:rFonts w:ascii="Arial" w:hAnsi="Arial" w:cs="Arial"/>
          <w:color w:val="000000"/>
        </w:rPr>
        <w:t>academic calendar is reconfigured to start in August</w:t>
      </w:r>
      <w:r w:rsidR="001E3F39">
        <w:rPr>
          <w:rStyle w:val="normaltextrun"/>
          <w:rFonts w:ascii="Arial" w:hAnsi="Arial" w:cs="Arial"/>
          <w:color w:val="000000"/>
        </w:rPr>
        <w:t xml:space="preserve">) is </w:t>
      </w:r>
      <w:r w:rsidRPr="00195D8B">
        <w:rPr>
          <w:rStyle w:val="normaltextrun"/>
          <w:rFonts w:ascii="Arial" w:hAnsi="Arial" w:cs="Arial"/>
          <w:color w:val="000000"/>
        </w:rPr>
        <w:t>accepted by the Minister of Higher Education. </w:t>
      </w:r>
      <w:r w:rsidRPr="00195D8B">
        <w:rPr>
          <w:rStyle w:val="eop"/>
          <w:rFonts w:ascii="Arial" w:hAnsi="Arial" w:cs="Arial"/>
          <w:color w:val="000000"/>
          <w:lang w:val="en-US"/>
        </w:rPr>
        <w:t> </w:t>
      </w:r>
    </w:p>
    <w:p w14:paraId="27556088" w14:textId="77777777" w:rsidR="001E3F39" w:rsidRDefault="001E3F39" w:rsidP="00195D8B">
      <w:pPr>
        <w:pStyle w:val="paragraph"/>
        <w:spacing w:before="0" w:beforeAutospacing="0" w:after="0" w:afterAutospacing="0"/>
        <w:ind w:right="135"/>
        <w:textAlignment w:val="baseline"/>
        <w:rPr>
          <w:rStyle w:val="normaltextrun"/>
          <w:rFonts w:ascii="Arial" w:hAnsi="Arial" w:cs="Arial"/>
          <w:color w:val="000000"/>
          <w:lang w:val="en-US"/>
        </w:rPr>
      </w:pPr>
    </w:p>
    <w:p w14:paraId="6A0A88A6" w14:textId="77777777" w:rsidR="001E3F39" w:rsidRDefault="00195D8B" w:rsidP="00195D8B">
      <w:pPr>
        <w:pStyle w:val="paragraph"/>
        <w:spacing w:before="0" w:beforeAutospacing="0" w:after="0" w:afterAutospacing="0"/>
        <w:ind w:right="135"/>
        <w:textAlignment w:val="baseline"/>
        <w:rPr>
          <w:rStyle w:val="normaltextrun"/>
          <w:rFonts w:ascii="Arial" w:hAnsi="Arial" w:cs="Arial"/>
          <w:color w:val="000000"/>
        </w:rPr>
      </w:pPr>
      <w:r w:rsidRPr="00195D8B">
        <w:rPr>
          <w:rStyle w:val="normaltextrun"/>
          <w:rFonts w:ascii="Arial" w:hAnsi="Arial" w:cs="Arial"/>
          <w:color w:val="000000"/>
        </w:rPr>
        <w:t>No other concerns are raised by SRC members with regard to this letter. </w:t>
      </w:r>
    </w:p>
    <w:p w14:paraId="165F8574" w14:textId="77777777" w:rsidR="001E3F39" w:rsidRDefault="001E3F39" w:rsidP="00195D8B">
      <w:pPr>
        <w:pStyle w:val="paragraph"/>
        <w:spacing w:before="0" w:beforeAutospacing="0" w:after="0" w:afterAutospacing="0"/>
        <w:ind w:right="135"/>
        <w:textAlignment w:val="baseline"/>
        <w:rPr>
          <w:rStyle w:val="normaltextrun"/>
          <w:rFonts w:ascii="Arial" w:hAnsi="Arial" w:cs="Arial"/>
          <w:color w:val="000000"/>
        </w:rPr>
      </w:pPr>
    </w:p>
    <w:p w14:paraId="419F1C2F" w14:textId="4CE9FDC0" w:rsidR="001E3F39" w:rsidRDefault="00195D8B" w:rsidP="00195D8B">
      <w:pPr>
        <w:pStyle w:val="paragraph"/>
        <w:spacing w:before="0" w:beforeAutospacing="0" w:after="0" w:afterAutospacing="0"/>
        <w:ind w:right="135"/>
        <w:textAlignment w:val="baseline"/>
        <w:rPr>
          <w:rStyle w:val="normaltextrun"/>
          <w:rFonts w:ascii="Arial" w:hAnsi="Arial" w:cs="Arial"/>
          <w:color w:val="000000"/>
        </w:rPr>
      </w:pPr>
      <w:r w:rsidRPr="00195D8B">
        <w:rPr>
          <w:rStyle w:val="normaltextrun"/>
          <w:rFonts w:ascii="Arial" w:hAnsi="Arial" w:cs="Arial"/>
          <w:color w:val="000000"/>
        </w:rPr>
        <w:t>Lwazi notes that the University has already made decision on the</w:t>
      </w:r>
      <w:r w:rsidR="006C5692" w:rsidRPr="00195D8B">
        <w:rPr>
          <w:rStyle w:val="normaltextrun"/>
          <w:rFonts w:ascii="Arial" w:hAnsi="Arial" w:cs="Arial"/>
          <w:color w:val="000000"/>
        </w:rPr>
        <w:t> resuming</w:t>
      </w:r>
      <w:r w:rsidRPr="00195D8B">
        <w:rPr>
          <w:rStyle w:val="normaltextrun"/>
          <w:rFonts w:ascii="Arial" w:hAnsi="Arial" w:cs="Arial"/>
          <w:color w:val="000000"/>
        </w:rPr>
        <w:t> of academic calendar. Fadeelah responds noting that while this is true the SRC needs to prepare for the event that the minister of Higher education accepts this letter as well as discuss whether or not to share this letter with management as it is relevant to their scenario planning teams and she is unsure of whether they have seen the letter.</w:t>
      </w:r>
    </w:p>
    <w:p w14:paraId="490E1955" w14:textId="77777777" w:rsidR="001E3F39" w:rsidRDefault="001E3F39" w:rsidP="00195D8B">
      <w:pPr>
        <w:pStyle w:val="paragraph"/>
        <w:spacing w:before="0" w:beforeAutospacing="0" w:after="0" w:afterAutospacing="0"/>
        <w:ind w:right="135"/>
        <w:textAlignment w:val="baseline"/>
        <w:rPr>
          <w:rStyle w:val="normaltextrun"/>
          <w:rFonts w:ascii="Arial" w:hAnsi="Arial" w:cs="Arial"/>
          <w:color w:val="000000"/>
        </w:rPr>
      </w:pPr>
    </w:p>
    <w:p w14:paraId="10A9FE05" w14:textId="4331DB9F" w:rsidR="00195D8B" w:rsidRDefault="00195D8B" w:rsidP="00195D8B">
      <w:pPr>
        <w:pStyle w:val="paragraph"/>
        <w:spacing w:before="0" w:beforeAutospacing="0" w:after="0" w:afterAutospacing="0"/>
        <w:ind w:right="135"/>
        <w:textAlignment w:val="baseline"/>
        <w:rPr>
          <w:rStyle w:val="eop"/>
          <w:rFonts w:ascii="Arial" w:hAnsi="Arial" w:cs="Arial"/>
          <w:color w:val="000000"/>
          <w:lang w:val="en-US"/>
        </w:rPr>
      </w:pPr>
      <w:r w:rsidRPr="00195D8B">
        <w:rPr>
          <w:rStyle w:val="normaltextrun"/>
          <w:rFonts w:ascii="Arial" w:hAnsi="Arial" w:cs="Arial"/>
          <w:color w:val="000000"/>
        </w:rPr>
        <w:t xml:space="preserve">Lewis clarifies that the university has seen the letter and that regardless the University has already indicated that the academic calendar is resuming on </w:t>
      </w:r>
      <w:r w:rsidR="006C5692" w:rsidRPr="00195D8B">
        <w:rPr>
          <w:rStyle w:val="normaltextrun"/>
          <w:rFonts w:ascii="Arial" w:hAnsi="Arial" w:cs="Arial"/>
          <w:color w:val="000000"/>
        </w:rPr>
        <w:t>20 April</w:t>
      </w:r>
      <w:r w:rsidRPr="00195D8B">
        <w:rPr>
          <w:rStyle w:val="normaltextrun"/>
          <w:rFonts w:ascii="Arial" w:hAnsi="Arial" w:cs="Arial"/>
          <w:color w:val="000000"/>
        </w:rPr>
        <w:t>. Further Ingrid notes that a stance on the letter is </w:t>
      </w:r>
      <w:r w:rsidR="006C5692" w:rsidRPr="00195D8B">
        <w:rPr>
          <w:rStyle w:val="normaltextrun"/>
          <w:rFonts w:ascii="Arial" w:hAnsi="Arial" w:cs="Arial"/>
          <w:color w:val="000000"/>
        </w:rPr>
        <w:t>unnecessary,</w:t>
      </w:r>
      <w:r w:rsidRPr="00195D8B">
        <w:rPr>
          <w:rStyle w:val="normaltextrun"/>
          <w:rFonts w:ascii="Arial" w:hAnsi="Arial" w:cs="Arial"/>
          <w:color w:val="000000"/>
        </w:rPr>
        <w:t> to which the Chair agrees despite protest from Fadeelah.</w:t>
      </w:r>
      <w:r w:rsidRPr="00195D8B">
        <w:rPr>
          <w:rStyle w:val="eop"/>
          <w:rFonts w:ascii="Arial" w:hAnsi="Arial" w:cs="Arial"/>
          <w:color w:val="000000"/>
          <w:lang w:val="en-US"/>
        </w:rPr>
        <w:t> </w:t>
      </w:r>
    </w:p>
    <w:p w14:paraId="3583AF4D" w14:textId="77777777" w:rsidR="001E3F39" w:rsidRPr="00195D8B" w:rsidRDefault="001E3F39" w:rsidP="00195D8B">
      <w:pPr>
        <w:pStyle w:val="paragraph"/>
        <w:spacing w:before="0" w:beforeAutospacing="0" w:after="0" w:afterAutospacing="0"/>
        <w:ind w:right="135"/>
        <w:textAlignment w:val="baseline"/>
        <w:rPr>
          <w:rFonts w:ascii="Arial" w:hAnsi="Arial" w:cs="Arial"/>
          <w:color w:val="000000"/>
          <w:lang w:val="en-US"/>
        </w:rPr>
      </w:pPr>
    </w:p>
    <w:p w14:paraId="6482CDF8" w14:textId="17E8ED86" w:rsidR="00195D8B" w:rsidRDefault="00195D8B" w:rsidP="00195D8B">
      <w:pPr>
        <w:pStyle w:val="paragraph"/>
        <w:numPr>
          <w:ilvl w:val="0"/>
          <w:numId w:val="12"/>
        </w:numPr>
        <w:spacing w:before="0" w:beforeAutospacing="0" w:after="0" w:afterAutospacing="0"/>
        <w:ind w:left="0" w:firstLine="0"/>
        <w:textAlignment w:val="baseline"/>
        <w:rPr>
          <w:rStyle w:val="eop"/>
          <w:rFonts w:ascii="Arial" w:hAnsi="Arial" w:cs="Arial"/>
          <w:color w:val="000000"/>
        </w:rPr>
      </w:pPr>
      <w:r w:rsidRPr="00195D8B">
        <w:rPr>
          <w:rStyle w:val="normaltextrun"/>
          <w:rFonts w:ascii="Arial" w:hAnsi="Arial" w:cs="Arial"/>
          <w:b/>
          <w:bCs/>
          <w:color w:val="000000"/>
        </w:rPr>
        <w:t>General Points </w:t>
      </w:r>
      <w:r w:rsidRPr="00195D8B">
        <w:rPr>
          <w:rStyle w:val="eop"/>
          <w:rFonts w:ascii="Arial" w:hAnsi="Arial" w:cs="Arial"/>
          <w:color w:val="000000"/>
        </w:rPr>
        <w:t> </w:t>
      </w:r>
    </w:p>
    <w:p w14:paraId="5DECEB45" w14:textId="77777777" w:rsidR="001E3F39" w:rsidRPr="00195D8B" w:rsidRDefault="001E3F39" w:rsidP="001E3F39">
      <w:pPr>
        <w:pStyle w:val="paragraph"/>
        <w:spacing w:before="0" w:beforeAutospacing="0" w:after="0" w:afterAutospacing="0"/>
        <w:textAlignment w:val="baseline"/>
        <w:rPr>
          <w:rFonts w:ascii="Arial" w:hAnsi="Arial" w:cs="Arial"/>
          <w:color w:val="000000"/>
        </w:rPr>
      </w:pPr>
    </w:p>
    <w:p w14:paraId="0924A03A" w14:textId="03BCD29F" w:rsidR="00195D8B" w:rsidRDefault="00195D8B" w:rsidP="001E3F39">
      <w:pPr>
        <w:pStyle w:val="paragraph"/>
        <w:numPr>
          <w:ilvl w:val="0"/>
          <w:numId w:val="18"/>
        </w:numPr>
        <w:spacing w:before="0" w:beforeAutospacing="0" w:after="0" w:afterAutospacing="0"/>
        <w:textAlignment w:val="baseline"/>
        <w:rPr>
          <w:rStyle w:val="eop"/>
          <w:rFonts w:ascii="Arial" w:hAnsi="Arial" w:cs="Arial"/>
          <w:color w:val="000000"/>
        </w:rPr>
      </w:pPr>
      <w:r w:rsidRPr="00195D8B">
        <w:rPr>
          <w:rStyle w:val="normaltextrun"/>
          <w:rFonts w:ascii="Arial" w:hAnsi="Arial" w:cs="Arial"/>
          <w:color w:val="000000"/>
        </w:rPr>
        <w:t xml:space="preserve">The SRC </w:t>
      </w:r>
      <w:r w:rsidR="006C5692" w:rsidRPr="00195D8B">
        <w:rPr>
          <w:rStyle w:val="normaltextrun"/>
          <w:rFonts w:ascii="Arial" w:hAnsi="Arial" w:cs="Arial"/>
          <w:color w:val="000000"/>
        </w:rPr>
        <w:t>manager’s</w:t>
      </w:r>
      <w:r w:rsidRPr="00195D8B">
        <w:rPr>
          <w:rStyle w:val="normaltextrun"/>
          <w:rFonts w:ascii="Arial" w:hAnsi="Arial" w:cs="Arial"/>
          <w:color w:val="000000"/>
        </w:rPr>
        <w:t xml:space="preserve"> statement against change in honorarium. </w:t>
      </w:r>
      <w:r w:rsidRPr="00195D8B">
        <w:rPr>
          <w:rStyle w:val="eop"/>
          <w:rFonts w:ascii="Arial" w:hAnsi="Arial" w:cs="Arial"/>
          <w:color w:val="000000"/>
        </w:rPr>
        <w:t> </w:t>
      </w:r>
    </w:p>
    <w:p w14:paraId="1FE061DC" w14:textId="77777777" w:rsidR="001E3F39" w:rsidRPr="00195D8B" w:rsidRDefault="001E3F39" w:rsidP="001E3F39">
      <w:pPr>
        <w:pStyle w:val="paragraph"/>
        <w:spacing w:before="0" w:beforeAutospacing="0" w:after="0" w:afterAutospacing="0"/>
        <w:ind w:left="720"/>
        <w:textAlignment w:val="baseline"/>
        <w:rPr>
          <w:rFonts w:ascii="Arial" w:hAnsi="Arial" w:cs="Arial"/>
          <w:color w:val="000000"/>
        </w:rPr>
      </w:pPr>
    </w:p>
    <w:p w14:paraId="0EC1050F" w14:textId="77777777" w:rsidR="001E3F39" w:rsidRDefault="00195D8B" w:rsidP="00195D8B">
      <w:pPr>
        <w:pStyle w:val="paragraph"/>
        <w:spacing w:before="0" w:beforeAutospacing="0" w:after="0" w:afterAutospacing="0"/>
        <w:textAlignment w:val="baseline"/>
        <w:rPr>
          <w:rStyle w:val="normaltextrun"/>
          <w:rFonts w:ascii="Arial" w:hAnsi="Arial" w:cs="Arial"/>
          <w:color w:val="000000"/>
        </w:rPr>
      </w:pPr>
      <w:r w:rsidRPr="00195D8B">
        <w:rPr>
          <w:rStyle w:val="normaltextrun"/>
          <w:rFonts w:ascii="Arial" w:hAnsi="Arial" w:cs="Arial"/>
          <w:color w:val="000000"/>
        </w:rPr>
        <w:t xml:space="preserve">Philip notes that he does not wish to repeat the words said in the statement </w:t>
      </w:r>
      <w:r w:rsidR="001E3F39">
        <w:rPr>
          <w:rStyle w:val="normaltextrun"/>
          <w:rFonts w:ascii="Arial" w:hAnsi="Arial" w:cs="Arial"/>
          <w:color w:val="000000"/>
        </w:rPr>
        <w:t xml:space="preserve">of complaint that </w:t>
      </w:r>
      <w:r w:rsidRPr="00195D8B">
        <w:rPr>
          <w:rStyle w:val="normaltextrun"/>
          <w:rFonts w:ascii="Arial" w:hAnsi="Arial" w:cs="Arial"/>
          <w:color w:val="000000"/>
        </w:rPr>
        <w:t xml:space="preserve">the managers released to the SRC last night but rather he calls for </w:t>
      </w:r>
    </w:p>
    <w:p w14:paraId="7763BCCE" w14:textId="77777777" w:rsidR="001E3F39" w:rsidRDefault="001E3F39" w:rsidP="00195D8B">
      <w:pPr>
        <w:pStyle w:val="paragraph"/>
        <w:spacing w:before="0" w:beforeAutospacing="0" w:after="0" w:afterAutospacing="0"/>
        <w:textAlignment w:val="baseline"/>
        <w:rPr>
          <w:rStyle w:val="normaltextrun"/>
          <w:rFonts w:ascii="Arial" w:hAnsi="Arial" w:cs="Arial"/>
          <w:color w:val="000000"/>
        </w:rPr>
      </w:pPr>
    </w:p>
    <w:p w14:paraId="1C395E2A" w14:textId="12DDBBDD" w:rsidR="001E3F39" w:rsidRDefault="001E3F39" w:rsidP="001E3F39">
      <w:pPr>
        <w:pStyle w:val="paragraph"/>
        <w:spacing w:before="0" w:beforeAutospacing="0" w:after="0" w:afterAutospacing="0"/>
        <w:ind w:left="426"/>
        <w:textAlignment w:val="baseline"/>
        <w:rPr>
          <w:rStyle w:val="normaltextrun"/>
          <w:rFonts w:ascii="Arial" w:hAnsi="Arial" w:cs="Arial"/>
          <w:color w:val="000000"/>
        </w:rPr>
      </w:pPr>
      <w:r>
        <w:rPr>
          <w:rStyle w:val="normaltextrun"/>
          <w:rFonts w:ascii="Arial" w:hAnsi="Arial" w:cs="Arial"/>
          <w:color w:val="000000"/>
        </w:rPr>
        <w:t>a) A</w:t>
      </w:r>
      <w:r w:rsidR="00195D8B" w:rsidRPr="00195D8B">
        <w:rPr>
          <w:rStyle w:val="normaltextrun"/>
          <w:rFonts w:ascii="Arial" w:hAnsi="Arial" w:cs="Arial"/>
          <w:color w:val="000000"/>
        </w:rPr>
        <w:t xml:space="preserve"> response to how this appalling constitutional breach took </w:t>
      </w:r>
      <w:r w:rsidR="006C5692" w:rsidRPr="00195D8B">
        <w:rPr>
          <w:rStyle w:val="normaltextrun"/>
          <w:rFonts w:ascii="Arial" w:hAnsi="Arial" w:cs="Arial"/>
          <w:color w:val="000000"/>
        </w:rPr>
        <w:t>place (</w:t>
      </w:r>
      <w:r w:rsidR="00195D8B" w:rsidRPr="00195D8B">
        <w:rPr>
          <w:rStyle w:val="normaltextrun"/>
          <w:rFonts w:ascii="Arial" w:hAnsi="Arial" w:cs="Arial"/>
          <w:color w:val="000000"/>
        </w:rPr>
        <w:t xml:space="preserve">referencing the unconstitutional decrease in managers honoraria as outlined and decided in the executive SRC meeting of 29 March 2020) and </w:t>
      </w:r>
    </w:p>
    <w:p w14:paraId="5D239195" w14:textId="4805D96A" w:rsidR="00195D8B" w:rsidRDefault="001E3F39" w:rsidP="001E3F39">
      <w:pPr>
        <w:pStyle w:val="paragraph"/>
        <w:spacing w:before="0" w:beforeAutospacing="0" w:after="0" w:afterAutospacing="0"/>
        <w:ind w:left="426"/>
        <w:textAlignment w:val="baseline"/>
        <w:rPr>
          <w:rStyle w:val="eop"/>
          <w:rFonts w:ascii="Arial" w:hAnsi="Arial" w:cs="Arial"/>
          <w:color w:val="000000"/>
          <w:lang w:val="en-US"/>
        </w:rPr>
      </w:pPr>
      <w:r>
        <w:rPr>
          <w:rStyle w:val="normaltextrun"/>
          <w:rFonts w:ascii="Arial" w:hAnsi="Arial" w:cs="Arial"/>
          <w:color w:val="000000"/>
        </w:rPr>
        <w:t>b) A</w:t>
      </w:r>
      <w:r w:rsidR="00195D8B" w:rsidRPr="00195D8B">
        <w:rPr>
          <w:rStyle w:val="normaltextrun"/>
          <w:rFonts w:ascii="Arial" w:hAnsi="Arial" w:cs="Arial"/>
          <w:color w:val="000000"/>
        </w:rPr>
        <w:t xml:space="preserve"> confirmation tha</w:t>
      </w:r>
      <w:r w:rsidR="006C5692">
        <w:rPr>
          <w:rStyle w:val="normaltextrun"/>
          <w:rFonts w:ascii="Arial" w:hAnsi="Arial" w:cs="Arial"/>
          <w:color w:val="000000"/>
        </w:rPr>
        <w:t>t this breach will be rectified</w:t>
      </w:r>
      <w:r w:rsidR="00195D8B" w:rsidRPr="00195D8B">
        <w:rPr>
          <w:rStyle w:val="normaltextrun"/>
          <w:rFonts w:ascii="Arial" w:hAnsi="Arial" w:cs="Arial"/>
          <w:color w:val="000000"/>
        </w:rPr>
        <w:t> and managers will receive their full R10000 honoraria as stipulated in their contracts. </w:t>
      </w:r>
      <w:r w:rsidR="00195D8B" w:rsidRPr="00195D8B">
        <w:rPr>
          <w:rStyle w:val="eop"/>
          <w:rFonts w:ascii="Arial" w:hAnsi="Arial" w:cs="Arial"/>
          <w:color w:val="000000"/>
          <w:lang w:val="en-US"/>
        </w:rPr>
        <w:t> </w:t>
      </w:r>
    </w:p>
    <w:p w14:paraId="695664E8" w14:textId="77777777" w:rsidR="001E3F39" w:rsidRPr="00195D8B" w:rsidRDefault="001E3F39" w:rsidP="00195D8B">
      <w:pPr>
        <w:pStyle w:val="paragraph"/>
        <w:spacing w:before="0" w:beforeAutospacing="0" w:after="0" w:afterAutospacing="0"/>
        <w:textAlignment w:val="baseline"/>
        <w:rPr>
          <w:rFonts w:ascii="Arial" w:hAnsi="Arial" w:cs="Arial"/>
          <w:color w:val="000000"/>
          <w:lang w:val="en-US"/>
        </w:rPr>
      </w:pPr>
    </w:p>
    <w:p w14:paraId="20388277" w14:textId="7B7E692D" w:rsidR="001E3F39" w:rsidRDefault="00195D8B" w:rsidP="00195D8B">
      <w:pPr>
        <w:pStyle w:val="paragraph"/>
        <w:spacing w:before="0" w:beforeAutospacing="0" w:after="0" w:afterAutospacing="0"/>
        <w:textAlignment w:val="baseline"/>
        <w:rPr>
          <w:rStyle w:val="normaltextrun"/>
          <w:rFonts w:ascii="Arial" w:hAnsi="Arial" w:cs="Arial"/>
          <w:color w:val="000000"/>
        </w:rPr>
      </w:pPr>
      <w:r w:rsidRPr="00195D8B">
        <w:rPr>
          <w:rStyle w:val="normaltextrun"/>
          <w:rFonts w:ascii="Arial" w:hAnsi="Arial" w:cs="Arial"/>
          <w:color w:val="000000"/>
        </w:rPr>
        <w:t xml:space="preserve">Lewis calls on Brandon to explain some of the reasoning behind the decision to decrease to which Brandon replies explaining that the rationale was to align the managers honoraria with the amount of time they spent in office. He goes on noting that the previous year's managers were paid R12 000, R3000 per term and that if this year's managers were to be paid per term in office they would be paid around R7000. Brandon continues to explain how the amount of R7000 was reached mathematically. Brandon concludes asking </w:t>
      </w:r>
      <w:r w:rsidR="006C5692" w:rsidRPr="00195D8B">
        <w:rPr>
          <w:rStyle w:val="normaltextrun"/>
          <w:rFonts w:ascii="Arial" w:hAnsi="Arial" w:cs="Arial"/>
          <w:color w:val="000000"/>
        </w:rPr>
        <w:t>the</w:t>
      </w:r>
      <w:r w:rsidRPr="00195D8B">
        <w:rPr>
          <w:rStyle w:val="normaltextrun"/>
          <w:rFonts w:ascii="Arial" w:hAnsi="Arial" w:cs="Arial"/>
          <w:color w:val="000000"/>
        </w:rPr>
        <w:t xml:space="preserve"> Managers to explain to him why the R10 000 would then be more favourable than R7000 considering this Maths. </w:t>
      </w:r>
    </w:p>
    <w:p w14:paraId="00DB5F04" w14:textId="77777777" w:rsidR="001E3F39" w:rsidRDefault="001E3F39" w:rsidP="00195D8B">
      <w:pPr>
        <w:pStyle w:val="paragraph"/>
        <w:spacing w:before="0" w:beforeAutospacing="0" w:after="0" w:afterAutospacing="0"/>
        <w:textAlignment w:val="baseline"/>
        <w:rPr>
          <w:rStyle w:val="normaltextrun"/>
          <w:rFonts w:ascii="Arial" w:hAnsi="Arial" w:cs="Arial"/>
          <w:color w:val="000000"/>
        </w:rPr>
      </w:pPr>
    </w:p>
    <w:p w14:paraId="3894EA07" w14:textId="14183C6E" w:rsidR="00195D8B" w:rsidRPr="00195D8B" w:rsidRDefault="00195D8B" w:rsidP="00195D8B">
      <w:pPr>
        <w:pStyle w:val="paragraph"/>
        <w:spacing w:before="0" w:beforeAutospacing="0" w:after="0" w:afterAutospacing="0"/>
        <w:textAlignment w:val="baseline"/>
        <w:rPr>
          <w:rFonts w:ascii="Arial" w:hAnsi="Arial" w:cs="Arial"/>
          <w:color w:val="000000"/>
          <w:lang w:val="en-US"/>
        </w:rPr>
      </w:pPr>
      <w:r w:rsidRPr="00195D8B">
        <w:rPr>
          <w:rStyle w:val="normaltextrun"/>
          <w:rFonts w:ascii="Arial" w:hAnsi="Arial" w:cs="Arial"/>
          <w:color w:val="000000"/>
        </w:rPr>
        <w:t>Grace is recognised and responds noting that </w:t>
      </w:r>
      <w:r w:rsidR="006C5692" w:rsidRPr="00195D8B">
        <w:rPr>
          <w:rStyle w:val="normaltextrun"/>
          <w:rFonts w:ascii="Arial" w:hAnsi="Arial" w:cs="Arial"/>
          <w:color w:val="000000"/>
        </w:rPr>
        <w:t>there</w:t>
      </w:r>
      <w:r w:rsidR="006C5692">
        <w:rPr>
          <w:rStyle w:val="normaltextrun"/>
          <w:rFonts w:ascii="Arial" w:hAnsi="Arial" w:cs="Arial"/>
          <w:color w:val="000000"/>
        </w:rPr>
        <w:t xml:space="preserve"> </w:t>
      </w:r>
      <w:r w:rsidR="006C5692" w:rsidRPr="00195D8B">
        <w:rPr>
          <w:rStyle w:val="normaltextrun"/>
          <w:rFonts w:ascii="Arial" w:hAnsi="Arial" w:cs="Arial"/>
          <w:color w:val="000000"/>
        </w:rPr>
        <w:t>in</w:t>
      </w:r>
      <w:r w:rsidRPr="00195D8B">
        <w:rPr>
          <w:rStyle w:val="normaltextrun"/>
          <w:rFonts w:ascii="Arial" w:hAnsi="Arial" w:cs="Arial"/>
          <w:color w:val="000000"/>
        </w:rPr>
        <w:t> </w:t>
      </w:r>
      <w:r w:rsidR="006C5692" w:rsidRPr="00195D8B">
        <w:rPr>
          <w:rStyle w:val="normaltextrun"/>
          <w:rFonts w:ascii="Arial" w:hAnsi="Arial" w:cs="Arial"/>
          <w:color w:val="000000"/>
        </w:rPr>
        <w:t>Brandon’s</w:t>
      </w:r>
      <w:r w:rsidRPr="00195D8B">
        <w:rPr>
          <w:rStyle w:val="normaltextrun"/>
          <w:rFonts w:ascii="Arial" w:hAnsi="Arial" w:cs="Arial"/>
          <w:color w:val="000000"/>
        </w:rPr>
        <w:t> conclusion lies her first issue. No consultation with the managers was made when it came to this decision. Had consultation been had the managers would have explained that if anything the workload was not cut due to the shortened term but doubled respective to the time managers are ab</w:t>
      </w:r>
      <w:r w:rsidR="006C5692">
        <w:rPr>
          <w:rStyle w:val="normaltextrun"/>
          <w:rFonts w:ascii="Arial" w:hAnsi="Arial" w:cs="Arial"/>
          <w:color w:val="000000"/>
        </w:rPr>
        <w:t>le to fulfil their mandate in. Gr</w:t>
      </w:r>
      <w:r w:rsidRPr="00195D8B">
        <w:rPr>
          <w:rStyle w:val="normaltextrun"/>
          <w:rFonts w:ascii="Arial" w:hAnsi="Arial" w:cs="Arial"/>
          <w:color w:val="000000"/>
        </w:rPr>
        <w:t>ace further continues that regardless of the math presented the decision made was illegal unconstitutional and undermining to the managers. The managers are not asking [the exec] to justify the decision they are asking [the exec] to account for how this</w:t>
      </w:r>
      <w:r w:rsidR="006C5692">
        <w:rPr>
          <w:rStyle w:val="normaltextrun"/>
          <w:rFonts w:ascii="Arial" w:hAnsi="Arial" w:cs="Arial"/>
          <w:color w:val="000000"/>
        </w:rPr>
        <w:t xml:space="preserve"> </w:t>
      </w:r>
      <w:r w:rsidRPr="00195D8B">
        <w:rPr>
          <w:rStyle w:val="normaltextrun"/>
          <w:rFonts w:ascii="Arial" w:hAnsi="Arial" w:cs="Arial"/>
          <w:color w:val="000000"/>
        </w:rPr>
        <w:lastRenderedPageBreak/>
        <w:t>unconstitutional, illegal decision was made and why there were no m</w:t>
      </w:r>
      <w:r w:rsidR="006C5692">
        <w:rPr>
          <w:rStyle w:val="normaltextrun"/>
          <w:rFonts w:ascii="Arial" w:hAnsi="Arial" w:cs="Arial"/>
          <w:color w:val="000000"/>
        </w:rPr>
        <w:t>easures in place to prevent it</w:t>
      </w:r>
      <w:r w:rsidRPr="00195D8B">
        <w:rPr>
          <w:rStyle w:val="normaltextrun"/>
          <w:rFonts w:ascii="Arial" w:hAnsi="Arial" w:cs="Arial"/>
          <w:color w:val="000000"/>
        </w:rPr>
        <w:t xml:space="preserve"> from occurring.</w:t>
      </w:r>
      <w:r w:rsidRPr="00195D8B">
        <w:rPr>
          <w:rStyle w:val="eop"/>
          <w:rFonts w:ascii="Arial" w:hAnsi="Arial" w:cs="Arial"/>
          <w:color w:val="000000"/>
          <w:lang w:val="en-US"/>
        </w:rPr>
        <w:t> </w:t>
      </w:r>
    </w:p>
    <w:p w14:paraId="790DEDBA" w14:textId="77777777" w:rsidR="001E3F39" w:rsidRDefault="001E3F39" w:rsidP="00195D8B">
      <w:pPr>
        <w:pStyle w:val="paragraph"/>
        <w:spacing w:before="0" w:beforeAutospacing="0" w:after="0" w:afterAutospacing="0"/>
        <w:textAlignment w:val="baseline"/>
        <w:rPr>
          <w:rStyle w:val="normaltextrun"/>
          <w:rFonts w:ascii="Arial" w:hAnsi="Arial" w:cs="Arial"/>
          <w:color w:val="000000"/>
        </w:rPr>
      </w:pPr>
    </w:p>
    <w:p w14:paraId="68D0849A" w14:textId="3CED1C5B" w:rsidR="001E3F39" w:rsidRDefault="00195D8B" w:rsidP="00195D8B">
      <w:pPr>
        <w:pStyle w:val="paragraph"/>
        <w:spacing w:before="0" w:beforeAutospacing="0" w:after="0" w:afterAutospacing="0"/>
        <w:textAlignment w:val="baseline"/>
        <w:rPr>
          <w:rStyle w:val="normaltextrun"/>
          <w:rFonts w:ascii="Arial" w:hAnsi="Arial" w:cs="Arial"/>
          <w:color w:val="000000"/>
        </w:rPr>
      </w:pPr>
      <w:r w:rsidRPr="00195D8B">
        <w:rPr>
          <w:rStyle w:val="normaltextrun"/>
          <w:rFonts w:ascii="Arial" w:hAnsi="Arial" w:cs="Arial"/>
          <w:color w:val="000000"/>
        </w:rPr>
        <w:t>Lewis responds stating that Wama was in charge of the managers interviews and everything related to that including the contracts and that somehow a miscommunication occurred about the amount that the managers were meant to receive as stipulated in that contract. Lewis continues noting that when Brandon was initially drawing up the budget, he was unaware that any decision was already taken regarding managers salary and so he calculated an amount himself. Lewis agrees that the decision taken was unconstitutional and declares that the decision will be reversed and the managers will </w:t>
      </w:r>
      <w:r w:rsidR="006C5692" w:rsidRPr="00195D8B">
        <w:rPr>
          <w:rStyle w:val="normaltextrun"/>
          <w:rFonts w:ascii="Arial" w:hAnsi="Arial" w:cs="Arial"/>
          <w:color w:val="000000"/>
        </w:rPr>
        <w:t>receive</w:t>
      </w:r>
      <w:r w:rsidRPr="00195D8B">
        <w:rPr>
          <w:rStyle w:val="normaltextrun"/>
          <w:rFonts w:ascii="Arial" w:hAnsi="Arial" w:cs="Arial"/>
          <w:color w:val="000000"/>
        </w:rPr>
        <w:t xml:space="preserve"> their full honoraria but he objects to the claim that the decision was undermining as he views the intention behind the decision to make the remuneration fair for both SRC members and managers. </w:t>
      </w:r>
    </w:p>
    <w:p w14:paraId="0643E5AD" w14:textId="77777777" w:rsidR="001E3F39" w:rsidRDefault="001E3F39" w:rsidP="00195D8B">
      <w:pPr>
        <w:pStyle w:val="paragraph"/>
        <w:spacing w:before="0" w:beforeAutospacing="0" w:after="0" w:afterAutospacing="0"/>
        <w:textAlignment w:val="baseline"/>
        <w:rPr>
          <w:rStyle w:val="normaltextrun"/>
          <w:rFonts w:ascii="Arial" w:hAnsi="Arial" w:cs="Arial"/>
          <w:color w:val="000000"/>
        </w:rPr>
      </w:pPr>
    </w:p>
    <w:p w14:paraId="1C24191A" w14:textId="77777777" w:rsidR="001E3F39" w:rsidRDefault="00195D8B" w:rsidP="00195D8B">
      <w:pPr>
        <w:pStyle w:val="paragraph"/>
        <w:spacing w:before="0" w:beforeAutospacing="0" w:after="0" w:afterAutospacing="0"/>
        <w:textAlignment w:val="baseline"/>
        <w:rPr>
          <w:rStyle w:val="normaltextrun"/>
          <w:rFonts w:ascii="Arial" w:hAnsi="Arial" w:cs="Arial"/>
          <w:color w:val="000000"/>
        </w:rPr>
      </w:pPr>
      <w:r w:rsidRPr="00195D8B">
        <w:rPr>
          <w:rStyle w:val="normaltextrun"/>
          <w:rFonts w:ascii="Arial" w:hAnsi="Arial" w:cs="Arial"/>
          <w:color w:val="000000"/>
        </w:rPr>
        <w:t>Grace notes that the undermining nature was a result of the lack of consultation. Lewis apologises for the lack of communication. </w:t>
      </w:r>
    </w:p>
    <w:p w14:paraId="4C438C07" w14:textId="77777777" w:rsidR="001E3F39" w:rsidRDefault="001E3F39" w:rsidP="00195D8B">
      <w:pPr>
        <w:pStyle w:val="paragraph"/>
        <w:spacing w:before="0" w:beforeAutospacing="0" w:after="0" w:afterAutospacing="0"/>
        <w:textAlignment w:val="baseline"/>
        <w:rPr>
          <w:rStyle w:val="normaltextrun"/>
          <w:rFonts w:ascii="Arial" w:hAnsi="Arial" w:cs="Arial"/>
          <w:color w:val="000000"/>
        </w:rPr>
      </w:pPr>
    </w:p>
    <w:p w14:paraId="65630568" w14:textId="77777777" w:rsidR="001E3F39" w:rsidRDefault="001E3F39" w:rsidP="00195D8B">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Fadeelah calls a </w:t>
      </w:r>
      <w:r w:rsidRPr="001E3F39">
        <w:rPr>
          <w:rStyle w:val="normaltextrun"/>
          <w:rFonts w:ascii="Arial" w:hAnsi="Arial" w:cs="Arial"/>
          <w:b/>
          <w:color w:val="000000"/>
        </w:rPr>
        <w:t>Point of O</w:t>
      </w:r>
      <w:r w:rsidR="00195D8B" w:rsidRPr="001E3F39">
        <w:rPr>
          <w:rStyle w:val="normaltextrun"/>
          <w:rFonts w:ascii="Arial" w:hAnsi="Arial" w:cs="Arial"/>
          <w:b/>
          <w:color w:val="000000"/>
        </w:rPr>
        <w:t>rder</w:t>
      </w:r>
      <w:r>
        <w:rPr>
          <w:rStyle w:val="normaltextrun"/>
          <w:rFonts w:ascii="Arial" w:hAnsi="Arial" w:cs="Arial"/>
          <w:color w:val="000000"/>
        </w:rPr>
        <w:t xml:space="preserve"> </w:t>
      </w:r>
      <w:r w:rsidR="00195D8B" w:rsidRPr="00195D8B">
        <w:rPr>
          <w:rStyle w:val="normaltextrun"/>
          <w:rFonts w:ascii="Arial" w:hAnsi="Arial" w:cs="Arial"/>
          <w:color w:val="000000"/>
        </w:rPr>
        <w:t>-</w:t>
      </w:r>
      <w:r w:rsidR="00195D8B" w:rsidRPr="001E3F39">
        <w:rPr>
          <w:rStyle w:val="normaltextrun"/>
          <w:rFonts w:ascii="Arial" w:hAnsi="Arial" w:cs="Arial"/>
          <w:i/>
          <w:color w:val="000000"/>
        </w:rPr>
        <w:t>The SRC exec did decide that the managers honoraria would be R10 000 in the 18 February Meeting</w:t>
      </w:r>
      <w:r>
        <w:rPr>
          <w:rStyle w:val="normaltextrun"/>
          <w:rFonts w:ascii="Arial" w:hAnsi="Arial" w:cs="Arial"/>
          <w:color w:val="000000"/>
        </w:rPr>
        <w:t xml:space="preserve"> Lewis interrupts with a </w:t>
      </w:r>
      <w:r w:rsidRPr="001E3F39">
        <w:rPr>
          <w:rStyle w:val="normaltextrun"/>
          <w:rFonts w:ascii="Arial" w:hAnsi="Arial" w:cs="Arial"/>
          <w:b/>
          <w:color w:val="000000"/>
        </w:rPr>
        <w:t>Point of O</w:t>
      </w:r>
      <w:r w:rsidR="00195D8B" w:rsidRPr="001E3F39">
        <w:rPr>
          <w:rStyle w:val="normaltextrun"/>
          <w:rFonts w:ascii="Arial" w:hAnsi="Arial" w:cs="Arial"/>
          <w:b/>
          <w:color w:val="000000"/>
        </w:rPr>
        <w:t>rder</w:t>
      </w:r>
      <w:r>
        <w:rPr>
          <w:rStyle w:val="normaltextrun"/>
          <w:rFonts w:ascii="Arial" w:hAnsi="Arial" w:cs="Arial"/>
          <w:color w:val="000000"/>
        </w:rPr>
        <w:t xml:space="preserve"> </w:t>
      </w:r>
      <w:r w:rsidR="00195D8B" w:rsidRPr="00195D8B">
        <w:rPr>
          <w:rStyle w:val="normaltextrun"/>
          <w:rFonts w:ascii="Arial" w:hAnsi="Arial" w:cs="Arial"/>
          <w:color w:val="000000"/>
        </w:rPr>
        <w:t>-</w:t>
      </w:r>
      <w:r>
        <w:rPr>
          <w:rStyle w:val="normaltextrun"/>
          <w:rFonts w:ascii="Arial" w:hAnsi="Arial" w:cs="Arial"/>
          <w:color w:val="000000"/>
        </w:rPr>
        <w:t xml:space="preserve"> </w:t>
      </w:r>
      <w:r w:rsidR="00195D8B" w:rsidRPr="001E3F39">
        <w:rPr>
          <w:rStyle w:val="normaltextrun"/>
          <w:rFonts w:ascii="Arial" w:hAnsi="Arial" w:cs="Arial"/>
          <w:i/>
          <w:color w:val="000000"/>
        </w:rPr>
        <w:t>Brandon asked for the minutes of that meeting and they were not provided to him.</w:t>
      </w:r>
      <w:r w:rsidR="00195D8B" w:rsidRPr="00195D8B">
        <w:rPr>
          <w:rStyle w:val="normaltextrun"/>
          <w:rFonts w:ascii="Arial" w:hAnsi="Arial" w:cs="Arial"/>
          <w:color w:val="000000"/>
        </w:rPr>
        <w:t> </w:t>
      </w:r>
    </w:p>
    <w:p w14:paraId="207961DF" w14:textId="77777777" w:rsidR="001E3F39" w:rsidRDefault="001E3F39" w:rsidP="00195D8B">
      <w:pPr>
        <w:pStyle w:val="paragraph"/>
        <w:spacing w:before="0" w:beforeAutospacing="0" w:after="0" w:afterAutospacing="0"/>
        <w:textAlignment w:val="baseline"/>
        <w:rPr>
          <w:rStyle w:val="normaltextrun"/>
          <w:rFonts w:ascii="Arial" w:hAnsi="Arial" w:cs="Arial"/>
          <w:color w:val="000000"/>
        </w:rPr>
      </w:pPr>
    </w:p>
    <w:p w14:paraId="23215C4B" w14:textId="76B9F3C6" w:rsidR="001E3F39" w:rsidRDefault="00195D8B" w:rsidP="00195D8B">
      <w:pPr>
        <w:pStyle w:val="paragraph"/>
        <w:spacing w:before="0" w:beforeAutospacing="0" w:after="0" w:afterAutospacing="0"/>
        <w:textAlignment w:val="baseline"/>
        <w:rPr>
          <w:rStyle w:val="normaltextrun"/>
          <w:rFonts w:ascii="Arial" w:hAnsi="Arial" w:cs="Arial"/>
          <w:color w:val="000000"/>
        </w:rPr>
      </w:pPr>
      <w:r w:rsidRPr="00195D8B">
        <w:rPr>
          <w:rStyle w:val="normaltextrun"/>
          <w:rFonts w:ascii="Arial" w:hAnsi="Arial" w:cs="Arial"/>
          <w:color w:val="000000"/>
        </w:rPr>
        <w:t>Lwazi is recognised and he summaris</w:t>
      </w:r>
      <w:r w:rsidR="001E3F39">
        <w:rPr>
          <w:rStyle w:val="normaltextrun"/>
          <w:rFonts w:ascii="Arial" w:hAnsi="Arial" w:cs="Arial"/>
          <w:color w:val="000000"/>
        </w:rPr>
        <w:t xml:space="preserve">es that since the decision will </w:t>
      </w:r>
      <w:r w:rsidRPr="00195D8B">
        <w:rPr>
          <w:rStyle w:val="normaltextrun"/>
          <w:rFonts w:ascii="Arial" w:hAnsi="Arial" w:cs="Arial"/>
          <w:color w:val="000000"/>
        </w:rPr>
        <w:t xml:space="preserve">be reversed, and the chair has apologised regarding any harm caused by the decision being taken in the first place, we should move on. Lewis follows saying that he deeply apologies </w:t>
      </w:r>
      <w:r w:rsidR="006C5692" w:rsidRPr="00195D8B">
        <w:rPr>
          <w:rStyle w:val="normaltextrun"/>
          <w:rFonts w:ascii="Arial" w:hAnsi="Arial" w:cs="Arial"/>
          <w:color w:val="000000"/>
        </w:rPr>
        <w:t>both to SRC members and to managers</w:t>
      </w:r>
      <w:r w:rsidRPr="00195D8B">
        <w:rPr>
          <w:rStyle w:val="normaltextrun"/>
          <w:rFonts w:ascii="Arial" w:hAnsi="Arial" w:cs="Arial"/>
          <w:color w:val="000000"/>
        </w:rPr>
        <w:t xml:space="preserve"> as SRC members may be shocked by the disparity</w:t>
      </w:r>
      <w:r w:rsidR="006C5692">
        <w:rPr>
          <w:rStyle w:val="normaltextrun"/>
          <w:rFonts w:ascii="Arial" w:hAnsi="Arial" w:cs="Arial"/>
          <w:color w:val="000000"/>
        </w:rPr>
        <w:t xml:space="preserve"> of the pay and the managers are angered by the decision initially taken</w:t>
      </w:r>
      <w:r w:rsidRPr="00195D8B">
        <w:rPr>
          <w:rStyle w:val="normaltextrun"/>
          <w:rFonts w:ascii="Arial" w:hAnsi="Arial" w:cs="Arial"/>
          <w:color w:val="000000"/>
        </w:rPr>
        <w:t xml:space="preserve">. </w:t>
      </w:r>
    </w:p>
    <w:p w14:paraId="5AAC15F9" w14:textId="77777777" w:rsidR="001E3F39" w:rsidRDefault="001E3F39" w:rsidP="00195D8B">
      <w:pPr>
        <w:pStyle w:val="paragraph"/>
        <w:spacing w:before="0" w:beforeAutospacing="0" w:after="0" w:afterAutospacing="0"/>
        <w:textAlignment w:val="baseline"/>
        <w:rPr>
          <w:rStyle w:val="normaltextrun"/>
          <w:rFonts w:ascii="Arial" w:hAnsi="Arial" w:cs="Arial"/>
          <w:color w:val="000000"/>
        </w:rPr>
      </w:pPr>
    </w:p>
    <w:p w14:paraId="43E2F3C5" w14:textId="0BE70C79" w:rsidR="00195D8B" w:rsidRDefault="00195D8B" w:rsidP="00195D8B">
      <w:pPr>
        <w:pStyle w:val="paragraph"/>
        <w:spacing w:before="0" w:beforeAutospacing="0" w:after="0" w:afterAutospacing="0"/>
        <w:textAlignment w:val="baseline"/>
        <w:rPr>
          <w:rStyle w:val="eop"/>
          <w:rFonts w:ascii="Arial" w:hAnsi="Arial" w:cs="Arial"/>
          <w:color w:val="000000"/>
          <w:lang w:val="en-US"/>
        </w:rPr>
      </w:pPr>
      <w:r w:rsidRPr="00195D8B">
        <w:rPr>
          <w:rStyle w:val="normaltextrun"/>
          <w:rFonts w:ascii="Arial" w:hAnsi="Arial" w:cs="Arial"/>
          <w:color w:val="000000"/>
        </w:rPr>
        <w:t>Philip responds noting that either the people responding currently have not read the complaint statement completely or </w:t>
      </w:r>
      <w:r w:rsidR="006C5692" w:rsidRPr="00195D8B">
        <w:rPr>
          <w:rStyle w:val="normaltextrun"/>
          <w:rFonts w:ascii="Arial" w:hAnsi="Arial" w:cs="Arial"/>
          <w:color w:val="000000"/>
        </w:rPr>
        <w:t>they are</w:t>
      </w:r>
      <w:r w:rsidRPr="00195D8B">
        <w:rPr>
          <w:rStyle w:val="normaltextrun"/>
          <w:rFonts w:ascii="Arial" w:hAnsi="Arial" w:cs="Arial"/>
          <w:color w:val="000000"/>
        </w:rPr>
        <w:t> really misunderstanding it. While the amount may be unfair or unethical, the point </w:t>
      </w:r>
      <w:r w:rsidR="006C5692" w:rsidRPr="00195D8B">
        <w:rPr>
          <w:rStyle w:val="normaltextrun"/>
          <w:rFonts w:ascii="Arial" w:hAnsi="Arial" w:cs="Arial"/>
          <w:color w:val="000000"/>
        </w:rPr>
        <w:t>now</w:t>
      </w:r>
      <w:r w:rsidRPr="00195D8B">
        <w:rPr>
          <w:rStyle w:val="normaltextrun"/>
          <w:rFonts w:ascii="Arial" w:hAnsi="Arial" w:cs="Arial"/>
          <w:color w:val="000000"/>
        </w:rPr>
        <w:t> is that the manner in which it was done was unconstitutional as per Chapter 3 section so subsection 5 of the SU Constitution reads: </w:t>
      </w:r>
      <w:r w:rsidRPr="00195D8B">
        <w:rPr>
          <w:rStyle w:val="eop"/>
          <w:rFonts w:ascii="Arial" w:hAnsi="Arial" w:cs="Arial"/>
          <w:color w:val="000000"/>
          <w:lang w:val="en-US"/>
        </w:rPr>
        <w:t> </w:t>
      </w:r>
    </w:p>
    <w:p w14:paraId="56FA755B" w14:textId="77777777" w:rsidR="001E3F39" w:rsidRPr="00195D8B" w:rsidRDefault="001E3F39" w:rsidP="00195D8B">
      <w:pPr>
        <w:pStyle w:val="paragraph"/>
        <w:spacing w:before="0" w:beforeAutospacing="0" w:after="0" w:afterAutospacing="0"/>
        <w:textAlignment w:val="baseline"/>
        <w:rPr>
          <w:rFonts w:ascii="Arial" w:hAnsi="Arial" w:cs="Arial"/>
          <w:color w:val="000000"/>
          <w:lang w:val="en-US"/>
        </w:rPr>
      </w:pPr>
    </w:p>
    <w:p w14:paraId="74AEB59D" w14:textId="61750A56" w:rsidR="00195D8B" w:rsidRDefault="00195D8B" w:rsidP="001E3F39">
      <w:pPr>
        <w:pStyle w:val="paragraph"/>
        <w:spacing w:before="0" w:beforeAutospacing="0" w:after="0" w:afterAutospacing="0"/>
        <w:jc w:val="center"/>
        <w:textAlignment w:val="baseline"/>
        <w:rPr>
          <w:rStyle w:val="normaltextrun"/>
          <w:rFonts w:ascii="Arial" w:hAnsi="Arial" w:cs="Arial"/>
          <w:b/>
          <w:bCs/>
          <w:i/>
          <w:sz w:val="22"/>
          <w:szCs w:val="22"/>
          <w:u w:val="single"/>
          <w:lang w:val="en-GB"/>
        </w:rPr>
      </w:pPr>
      <w:r w:rsidRPr="001E3F39">
        <w:rPr>
          <w:rStyle w:val="normaltextrun"/>
          <w:rFonts w:ascii="Arial" w:hAnsi="Arial" w:cs="Arial"/>
          <w:i/>
          <w:sz w:val="22"/>
          <w:szCs w:val="22"/>
          <w:lang w:val="en-GB"/>
        </w:rPr>
        <w:t>T</w:t>
      </w:r>
      <w:r w:rsidRPr="001E3F39">
        <w:rPr>
          <w:rStyle w:val="normaltextrun"/>
          <w:rFonts w:ascii="Arial" w:hAnsi="Arial" w:cs="Arial"/>
          <w:b/>
          <w:bCs/>
          <w:i/>
          <w:sz w:val="22"/>
          <w:szCs w:val="22"/>
          <w:lang w:val="en-GB"/>
        </w:rPr>
        <w:t>he remuneration of each SRC Manager must be determined before they are appointed, after which the amount in question can be adjusted downwards by both the SRC and the Evaluation Panel on the grounds that the SRC manager did not perform their duties.</w:t>
      </w:r>
    </w:p>
    <w:p w14:paraId="621A5CC2" w14:textId="77777777" w:rsidR="001E3F39" w:rsidRPr="001E3F39" w:rsidRDefault="001E3F39" w:rsidP="001E3F39">
      <w:pPr>
        <w:pStyle w:val="paragraph"/>
        <w:spacing w:before="0" w:beforeAutospacing="0" w:after="0" w:afterAutospacing="0"/>
        <w:jc w:val="center"/>
        <w:textAlignment w:val="baseline"/>
        <w:rPr>
          <w:rFonts w:ascii="Arial" w:hAnsi="Arial" w:cs="Arial"/>
          <w:i/>
          <w:sz w:val="22"/>
          <w:szCs w:val="22"/>
          <w:lang w:val="en-US"/>
        </w:rPr>
      </w:pPr>
    </w:p>
    <w:p w14:paraId="1FFF5B58" w14:textId="77777777" w:rsidR="006C5692" w:rsidRDefault="006C5692" w:rsidP="00195D8B">
      <w:pPr>
        <w:pStyle w:val="paragraph"/>
        <w:spacing w:before="0" w:beforeAutospacing="0" w:after="0" w:afterAutospacing="0"/>
        <w:textAlignment w:val="baseline"/>
        <w:rPr>
          <w:rStyle w:val="normaltextrun"/>
          <w:rFonts w:ascii="Arial" w:hAnsi="Arial" w:cs="Arial"/>
          <w:lang w:val="en-GB"/>
        </w:rPr>
      </w:pPr>
      <w:r>
        <w:rPr>
          <w:rStyle w:val="normaltextrun"/>
          <w:rFonts w:ascii="Arial" w:hAnsi="Arial" w:cs="Arial"/>
          <w:lang w:val="en-GB"/>
        </w:rPr>
        <w:t>He</w:t>
      </w:r>
      <w:r w:rsidR="00195D8B" w:rsidRPr="00195D8B">
        <w:rPr>
          <w:rStyle w:val="normaltextrun"/>
          <w:rFonts w:ascii="Arial" w:hAnsi="Arial" w:cs="Arial"/>
          <w:lang w:val="en-GB"/>
        </w:rPr>
        <w:t xml:space="preserve"> notes: The R10 000 remuneration was confirmed befo</w:t>
      </w:r>
      <w:r>
        <w:rPr>
          <w:rStyle w:val="normaltextrun"/>
          <w:rFonts w:ascii="Arial" w:hAnsi="Arial" w:cs="Arial"/>
          <w:lang w:val="en-GB"/>
        </w:rPr>
        <w:t>re the managers were appointed. T</w:t>
      </w:r>
      <w:r w:rsidR="00195D8B" w:rsidRPr="00195D8B">
        <w:rPr>
          <w:rStyle w:val="normaltextrun"/>
          <w:rFonts w:ascii="Arial" w:hAnsi="Arial" w:cs="Arial"/>
          <w:lang w:val="en-GB"/>
        </w:rPr>
        <w:t xml:space="preserve">he amount could not be adjusted because </w:t>
      </w:r>
    </w:p>
    <w:p w14:paraId="4A49307D" w14:textId="77777777" w:rsidR="006C5692" w:rsidRDefault="006C5692" w:rsidP="006C5692">
      <w:pPr>
        <w:pStyle w:val="paragraph"/>
        <w:numPr>
          <w:ilvl w:val="1"/>
          <w:numId w:val="12"/>
        </w:numPr>
        <w:spacing w:before="0" w:beforeAutospacing="0" w:after="0" w:afterAutospacing="0"/>
        <w:textAlignment w:val="baseline"/>
        <w:rPr>
          <w:rStyle w:val="normaltextrun"/>
          <w:rFonts w:ascii="Arial" w:hAnsi="Arial" w:cs="Arial"/>
          <w:lang w:val="en-GB"/>
        </w:rPr>
      </w:pPr>
      <w:r>
        <w:rPr>
          <w:rStyle w:val="normaltextrun"/>
          <w:rFonts w:ascii="Arial" w:hAnsi="Arial" w:cs="Arial"/>
          <w:lang w:val="en-GB"/>
        </w:rPr>
        <w:t>t</w:t>
      </w:r>
      <w:r w:rsidR="00195D8B" w:rsidRPr="00195D8B">
        <w:rPr>
          <w:rStyle w:val="normaltextrun"/>
          <w:rFonts w:ascii="Arial" w:hAnsi="Arial" w:cs="Arial"/>
          <w:lang w:val="en-GB"/>
        </w:rPr>
        <w:t xml:space="preserve">he evaluation committee was </w:t>
      </w:r>
      <w:r>
        <w:rPr>
          <w:rStyle w:val="normaltextrun"/>
          <w:rFonts w:ascii="Arial" w:hAnsi="Arial" w:cs="Arial"/>
          <w:lang w:val="en-GB"/>
        </w:rPr>
        <w:t xml:space="preserve">not at the time confirmed and </w:t>
      </w:r>
    </w:p>
    <w:p w14:paraId="7CDC2F2C" w14:textId="77777777" w:rsidR="006C5692" w:rsidRDefault="00195D8B" w:rsidP="006C5692">
      <w:pPr>
        <w:pStyle w:val="paragraph"/>
        <w:numPr>
          <w:ilvl w:val="1"/>
          <w:numId w:val="12"/>
        </w:numPr>
        <w:spacing w:before="0" w:beforeAutospacing="0" w:after="0" w:afterAutospacing="0"/>
        <w:textAlignment w:val="baseline"/>
        <w:rPr>
          <w:rStyle w:val="normaltextrun"/>
          <w:rFonts w:ascii="Arial" w:hAnsi="Arial" w:cs="Arial"/>
          <w:lang w:val="en-GB"/>
        </w:rPr>
      </w:pPr>
      <w:r w:rsidRPr="00195D8B">
        <w:rPr>
          <w:rStyle w:val="normaltextrun"/>
          <w:rFonts w:ascii="Arial" w:hAnsi="Arial" w:cs="Arial"/>
          <w:lang w:val="en-GB"/>
        </w:rPr>
        <w:t>never did the SRC nor the SRC exec who made the decision show that the managers did not perform their duties</w:t>
      </w:r>
      <w:r w:rsidR="006C5692">
        <w:rPr>
          <w:rStyle w:val="normaltextrun"/>
          <w:rFonts w:ascii="Arial" w:hAnsi="Arial" w:cs="Arial"/>
          <w:lang w:val="en-GB"/>
        </w:rPr>
        <w:t>,</w:t>
      </w:r>
    </w:p>
    <w:p w14:paraId="632D9FD3" w14:textId="35B89E80" w:rsidR="00195D8B" w:rsidRPr="00195D8B" w:rsidRDefault="006C5692" w:rsidP="006C5692">
      <w:pPr>
        <w:pStyle w:val="paragraph"/>
        <w:spacing w:before="0" w:beforeAutospacing="0" w:after="0" w:afterAutospacing="0"/>
        <w:textAlignment w:val="baseline"/>
        <w:rPr>
          <w:rStyle w:val="normaltextrun"/>
          <w:rFonts w:ascii="Arial" w:hAnsi="Arial" w:cs="Arial"/>
          <w:lang w:val="en-GB"/>
        </w:rPr>
      </w:pPr>
      <w:r w:rsidRPr="00195D8B">
        <w:rPr>
          <w:rStyle w:val="normaltextrun"/>
          <w:rFonts w:ascii="Arial" w:hAnsi="Arial" w:cs="Arial"/>
          <w:lang w:val="en-GB"/>
        </w:rPr>
        <w:t>Thus,</w:t>
      </w:r>
      <w:r w:rsidR="00195D8B" w:rsidRPr="00195D8B">
        <w:rPr>
          <w:rStyle w:val="normaltextrun"/>
          <w:rFonts w:ascii="Arial" w:hAnsi="Arial" w:cs="Arial"/>
          <w:lang w:val="en-GB"/>
        </w:rPr>
        <w:t xml:space="preserve"> the src exec did not have the constitutional power to make that deduction and yet they did so anyway which was unconstitutional. </w:t>
      </w:r>
    </w:p>
    <w:p w14:paraId="4403EEA9" w14:textId="77777777" w:rsidR="00195D8B" w:rsidRPr="00195D8B" w:rsidRDefault="00195D8B" w:rsidP="00195D8B">
      <w:pPr>
        <w:pStyle w:val="paragraph"/>
        <w:spacing w:before="0" w:beforeAutospacing="0" w:after="0" w:afterAutospacing="0"/>
        <w:textAlignment w:val="baseline"/>
        <w:rPr>
          <w:rStyle w:val="normaltextrun"/>
          <w:rFonts w:ascii="Arial" w:hAnsi="Arial" w:cs="Arial"/>
          <w:lang w:val="en-GB"/>
        </w:rPr>
      </w:pPr>
    </w:p>
    <w:p w14:paraId="7FDBC415" w14:textId="16720618" w:rsidR="00195D8B" w:rsidRPr="00195D8B" w:rsidRDefault="00195D8B" w:rsidP="00195D8B">
      <w:pPr>
        <w:pStyle w:val="paragraph"/>
        <w:spacing w:before="0" w:beforeAutospacing="0" w:after="0" w:afterAutospacing="0"/>
        <w:textAlignment w:val="baseline"/>
        <w:rPr>
          <w:rStyle w:val="normaltextrun"/>
          <w:rFonts w:ascii="Arial" w:hAnsi="Arial" w:cs="Arial"/>
          <w:lang w:val="en-GB"/>
        </w:rPr>
      </w:pPr>
      <w:r w:rsidRPr="00195D8B">
        <w:rPr>
          <w:rStyle w:val="normaltextrun"/>
          <w:rFonts w:ascii="Arial" w:hAnsi="Arial" w:cs="Arial"/>
          <w:lang w:val="en-GB"/>
        </w:rPr>
        <w:t xml:space="preserve">Lewis responds that Philip should note that the decision was reversed on its </w:t>
      </w:r>
      <w:r w:rsidR="006C5692" w:rsidRPr="00195D8B">
        <w:rPr>
          <w:rStyle w:val="normaltextrun"/>
          <w:rFonts w:ascii="Arial" w:hAnsi="Arial" w:cs="Arial"/>
          <w:lang w:val="en-GB"/>
        </w:rPr>
        <w:t>unconstitutionality, the Chair has issued an apology for its unconstitutionality he continues stating that he did not have the constitution memorised,</w:t>
      </w:r>
      <w:r w:rsidRPr="00195D8B">
        <w:rPr>
          <w:rStyle w:val="normaltextrun"/>
          <w:rFonts w:ascii="Arial" w:hAnsi="Arial" w:cs="Arial"/>
          <w:lang w:val="en-GB"/>
        </w:rPr>
        <w:t xml:space="preserve"> and no policy officer was present at the time to guide him on such. Further, Lewis notes that, in the </w:t>
      </w:r>
      <w:r w:rsidRPr="00195D8B">
        <w:rPr>
          <w:rStyle w:val="normaltextrun"/>
          <w:rFonts w:ascii="Arial" w:hAnsi="Arial" w:cs="Arial"/>
          <w:lang w:val="en-GB"/>
        </w:rPr>
        <w:lastRenderedPageBreak/>
        <w:t xml:space="preserve">future, he will improve consultation and he again apologises for not consulting on this matter. </w:t>
      </w:r>
    </w:p>
    <w:p w14:paraId="326A8D57" w14:textId="77777777" w:rsidR="00195D8B" w:rsidRPr="00195D8B" w:rsidRDefault="00195D8B" w:rsidP="00195D8B">
      <w:pPr>
        <w:pStyle w:val="paragraph"/>
        <w:spacing w:before="0" w:beforeAutospacing="0" w:after="0" w:afterAutospacing="0"/>
        <w:textAlignment w:val="baseline"/>
        <w:rPr>
          <w:rStyle w:val="normaltextrun"/>
          <w:rFonts w:ascii="Arial" w:hAnsi="Arial" w:cs="Arial"/>
          <w:lang w:val="en-GB"/>
        </w:rPr>
      </w:pPr>
    </w:p>
    <w:p w14:paraId="6D7A3B33" w14:textId="2CFE4A06" w:rsidR="00195D8B" w:rsidRPr="00195D8B" w:rsidRDefault="00195D8B" w:rsidP="00195D8B">
      <w:pPr>
        <w:pStyle w:val="paragraph"/>
        <w:spacing w:before="0" w:beforeAutospacing="0" w:after="0" w:afterAutospacing="0"/>
        <w:textAlignment w:val="baseline"/>
        <w:rPr>
          <w:rStyle w:val="eop"/>
          <w:rFonts w:ascii="Arial" w:hAnsi="Arial" w:cs="Arial"/>
          <w:color w:val="000000"/>
          <w:lang w:val="en-US"/>
        </w:rPr>
      </w:pPr>
      <w:r w:rsidRPr="00195D8B">
        <w:rPr>
          <w:rStyle w:val="normaltextrun"/>
          <w:rFonts w:ascii="Arial" w:hAnsi="Arial" w:cs="Arial"/>
          <w:lang w:val="en-GB"/>
        </w:rPr>
        <w:t>Yanga is recognised. Yanga highlights that the SRC managers has sent the SRC a letter concerning their grievances, which were:</w:t>
      </w:r>
      <w:r w:rsidRPr="00195D8B">
        <w:rPr>
          <w:rStyle w:val="eop"/>
          <w:rFonts w:ascii="Arial" w:hAnsi="Arial" w:cs="Arial"/>
          <w:color w:val="000000"/>
          <w:lang w:val="en-US"/>
        </w:rPr>
        <w:t> </w:t>
      </w:r>
    </w:p>
    <w:p w14:paraId="5ED1647B" w14:textId="77777777" w:rsidR="00195D8B" w:rsidRPr="00195D8B" w:rsidRDefault="00195D8B" w:rsidP="00195D8B">
      <w:pPr>
        <w:pStyle w:val="paragraph"/>
        <w:spacing w:before="0" w:beforeAutospacing="0" w:after="0" w:afterAutospacing="0"/>
        <w:textAlignment w:val="baseline"/>
        <w:rPr>
          <w:rFonts w:ascii="Arial" w:hAnsi="Arial" w:cs="Arial"/>
          <w:color w:val="000000"/>
          <w:lang w:val="en-US"/>
        </w:rPr>
      </w:pPr>
    </w:p>
    <w:p w14:paraId="053DF46A" w14:textId="77777777" w:rsidR="00195D8B" w:rsidRPr="00195D8B" w:rsidRDefault="00195D8B" w:rsidP="00195D8B">
      <w:pPr>
        <w:pStyle w:val="paragraph"/>
        <w:numPr>
          <w:ilvl w:val="0"/>
          <w:numId w:val="13"/>
        </w:numPr>
        <w:tabs>
          <w:tab w:val="clear" w:pos="720"/>
          <w:tab w:val="num" w:pos="1440"/>
        </w:tabs>
        <w:spacing w:before="0" w:beforeAutospacing="0" w:after="0" w:afterAutospacing="0"/>
        <w:ind w:firstLine="0"/>
        <w:textAlignment w:val="baseline"/>
        <w:rPr>
          <w:rFonts w:ascii="Arial" w:hAnsi="Arial" w:cs="Arial"/>
          <w:color w:val="000000"/>
          <w:lang w:val="en-US"/>
        </w:rPr>
      </w:pPr>
      <w:r w:rsidRPr="00195D8B">
        <w:rPr>
          <w:rStyle w:val="normaltextrun"/>
          <w:rFonts w:ascii="Arial" w:hAnsi="Arial" w:cs="Arial"/>
          <w:lang w:val="en-GB"/>
        </w:rPr>
        <w:t>A reversal of the decision- which the SRC has agreed to complying with</w:t>
      </w:r>
      <w:r w:rsidRPr="00195D8B">
        <w:rPr>
          <w:rStyle w:val="eop"/>
          <w:rFonts w:ascii="Arial" w:hAnsi="Arial" w:cs="Arial"/>
          <w:color w:val="000000"/>
          <w:lang w:val="en-US"/>
        </w:rPr>
        <w:t> </w:t>
      </w:r>
    </w:p>
    <w:p w14:paraId="34D634BD" w14:textId="41AB585B" w:rsidR="00195D8B" w:rsidRPr="00195D8B" w:rsidRDefault="00195D8B" w:rsidP="00195D8B">
      <w:pPr>
        <w:pStyle w:val="paragraph"/>
        <w:numPr>
          <w:ilvl w:val="0"/>
          <w:numId w:val="14"/>
        </w:numPr>
        <w:tabs>
          <w:tab w:val="clear" w:pos="720"/>
          <w:tab w:val="num" w:pos="1440"/>
        </w:tabs>
        <w:spacing w:before="0" w:beforeAutospacing="0" w:after="0" w:afterAutospacing="0"/>
        <w:ind w:firstLine="0"/>
        <w:textAlignment w:val="baseline"/>
        <w:rPr>
          <w:rFonts w:ascii="Arial" w:hAnsi="Arial" w:cs="Arial"/>
          <w:color w:val="000000"/>
          <w:lang w:val="en-US"/>
        </w:rPr>
      </w:pPr>
      <w:r w:rsidRPr="00195D8B">
        <w:rPr>
          <w:rStyle w:val="normaltextrun"/>
          <w:rFonts w:ascii="Arial" w:hAnsi="Arial" w:cs="Arial"/>
          <w:lang w:val="en-GB"/>
        </w:rPr>
        <w:t>A response regarding how this issue will be stopped from occurring in the future - which the chair has not yet addressed</w:t>
      </w:r>
      <w:r w:rsidRPr="00195D8B">
        <w:rPr>
          <w:rStyle w:val="eop"/>
          <w:rFonts w:ascii="Arial" w:hAnsi="Arial" w:cs="Arial"/>
          <w:color w:val="000000"/>
          <w:lang w:val="en-US"/>
        </w:rPr>
        <w:t> </w:t>
      </w:r>
    </w:p>
    <w:p w14:paraId="73A5CD40" w14:textId="77777777" w:rsidR="00195D8B" w:rsidRPr="00195D8B" w:rsidRDefault="00195D8B" w:rsidP="00195D8B">
      <w:pPr>
        <w:pStyle w:val="paragraph"/>
        <w:numPr>
          <w:ilvl w:val="0"/>
          <w:numId w:val="15"/>
        </w:numPr>
        <w:tabs>
          <w:tab w:val="clear" w:pos="720"/>
          <w:tab w:val="num" w:pos="1440"/>
        </w:tabs>
        <w:spacing w:before="0" w:beforeAutospacing="0" w:after="0" w:afterAutospacing="0"/>
        <w:ind w:firstLine="0"/>
        <w:textAlignment w:val="baseline"/>
        <w:rPr>
          <w:rStyle w:val="normaltextrun"/>
          <w:rFonts w:ascii="Arial" w:hAnsi="Arial" w:cs="Arial"/>
          <w:color w:val="000000"/>
          <w:lang w:val="en-US"/>
        </w:rPr>
      </w:pPr>
      <w:r w:rsidRPr="00195D8B">
        <w:rPr>
          <w:rStyle w:val="normaltextrun"/>
          <w:rFonts w:ascii="Arial" w:hAnsi="Arial" w:cs="Arial"/>
          <w:lang w:val="en-GB"/>
        </w:rPr>
        <w:t xml:space="preserve">How did this happen and why there were no mechanisms to insure that it didn’t happen </w:t>
      </w:r>
    </w:p>
    <w:p w14:paraId="754403E2" w14:textId="77777777" w:rsidR="00195D8B" w:rsidRPr="00195D8B" w:rsidRDefault="00195D8B" w:rsidP="00195D8B">
      <w:pPr>
        <w:pStyle w:val="paragraph"/>
        <w:spacing w:before="0" w:beforeAutospacing="0" w:after="0" w:afterAutospacing="0"/>
        <w:textAlignment w:val="baseline"/>
        <w:rPr>
          <w:rStyle w:val="normaltextrun"/>
          <w:rFonts w:ascii="Arial" w:hAnsi="Arial" w:cs="Arial"/>
          <w:lang w:val="en-US"/>
        </w:rPr>
      </w:pPr>
    </w:p>
    <w:p w14:paraId="18B21346" w14:textId="61070AAF" w:rsidR="00195D8B" w:rsidRPr="00195D8B" w:rsidRDefault="00195D8B" w:rsidP="00195D8B">
      <w:pPr>
        <w:pStyle w:val="paragraph"/>
        <w:spacing w:before="0" w:beforeAutospacing="0" w:after="0" w:afterAutospacing="0"/>
        <w:textAlignment w:val="baseline"/>
        <w:rPr>
          <w:rFonts w:ascii="Arial" w:hAnsi="Arial" w:cs="Arial"/>
          <w:color w:val="000000"/>
          <w:lang w:val="en-US"/>
        </w:rPr>
      </w:pPr>
      <w:r w:rsidRPr="00195D8B">
        <w:rPr>
          <w:rStyle w:val="normaltextrun"/>
          <w:rFonts w:ascii="Arial" w:hAnsi="Arial" w:cs="Arial"/>
          <w:lang w:val="en-GB"/>
        </w:rPr>
        <w:t xml:space="preserve">Yanga says that point </w:t>
      </w:r>
      <w:r w:rsidR="006C5692" w:rsidRPr="00195D8B">
        <w:rPr>
          <w:rStyle w:val="normaltextrun"/>
          <w:rFonts w:ascii="Arial" w:hAnsi="Arial" w:cs="Arial"/>
          <w:lang w:val="en-GB"/>
        </w:rPr>
        <w:t>three</w:t>
      </w:r>
      <w:r w:rsidRPr="00195D8B">
        <w:rPr>
          <w:rStyle w:val="normaltextrun"/>
          <w:rFonts w:ascii="Arial" w:hAnsi="Arial" w:cs="Arial"/>
          <w:lang w:val="en-GB"/>
        </w:rPr>
        <w:t xml:space="preserve"> concerns him as the explanation that was given by the chair is that Fadeelah was asked to give Brandon minutes to which she </w:t>
      </w:r>
      <w:r w:rsidR="006C5692" w:rsidRPr="00195D8B">
        <w:rPr>
          <w:rStyle w:val="normaltextrun"/>
          <w:rFonts w:ascii="Arial" w:hAnsi="Arial" w:cs="Arial"/>
          <w:lang w:val="en-GB"/>
        </w:rPr>
        <w:t>did not</w:t>
      </w:r>
      <w:r w:rsidRPr="00195D8B">
        <w:rPr>
          <w:rStyle w:val="normaltextrun"/>
          <w:rFonts w:ascii="Arial" w:hAnsi="Arial" w:cs="Arial"/>
          <w:lang w:val="en-GB"/>
        </w:rPr>
        <w:t xml:space="preserve">. Yanga clarifies that it is not the secretary-generals job to provide people with minutes, it is the </w:t>
      </w:r>
      <w:r w:rsidR="006C5692" w:rsidRPr="00195D8B">
        <w:rPr>
          <w:rStyle w:val="normaltextrun"/>
          <w:rFonts w:ascii="Arial" w:hAnsi="Arial" w:cs="Arial"/>
          <w:lang w:val="en-GB"/>
        </w:rPr>
        <w:t>secretary-generals</w:t>
      </w:r>
      <w:r w:rsidRPr="00195D8B">
        <w:rPr>
          <w:rStyle w:val="normaltextrun"/>
          <w:rFonts w:ascii="Arial" w:hAnsi="Arial" w:cs="Arial"/>
          <w:lang w:val="en-GB"/>
        </w:rPr>
        <w:t xml:space="preserve"> job to make minutes available after meeting so that whenever someone wants to refer to the minutes they are able to, a job Fadeelah fulfilled. Further, it is the responsibility of whoever does not attend a meeting to read the minutes after. The explanation given by the chair makes it seem as though the accountability mechanism which failed, was the secretary general of which it was not so Yanga asks that wording </w:t>
      </w:r>
      <w:r w:rsidR="006C5692" w:rsidRPr="00195D8B">
        <w:rPr>
          <w:rStyle w:val="normaltextrun"/>
          <w:rFonts w:ascii="Arial" w:hAnsi="Arial" w:cs="Arial"/>
          <w:lang w:val="en-GB"/>
        </w:rPr>
        <w:t>be</w:t>
      </w:r>
      <w:r w:rsidRPr="00195D8B">
        <w:rPr>
          <w:rStyle w:val="normaltextrun"/>
          <w:rFonts w:ascii="Arial" w:hAnsi="Arial" w:cs="Arial"/>
          <w:lang w:val="en-GB"/>
        </w:rPr>
        <w:t xml:space="preserve"> used carefully when describing the accountability </w:t>
      </w:r>
      <w:r w:rsidR="006C5692" w:rsidRPr="00195D8B">
        <w:rPr>
          <w:rStyle w:val="normaltextrun"/>
          <w:rFonts w:ascii="Arial" w:hAnsi="Arial" w:cs="Arial"/>
          <w:lang w:val="en-GB"/>
        </w:rPr>
        <w:t>measures, which</w:t>
      </w:r>
      <w:r w:rsidRPr="00195D8B">
        <w:rPr>
          <w:rStyle w:val="normaltextrun"/>
          <w:rFonts w:ascii="Arial" w:hAnsi="Arial" w:cs="Arial"/>
          <w:lang w:val="en-GB"/>
        </w:rPr>
        <w:t xml:space="preserve"> failed in this regard.</w:t>
      </w:r>
      <w:r w:rsidRPr="00195D8B">
        <w:rPr>
          <w:rStyle w:val="eop"/>
          <w:rFonts w:ascii="Arial" w:hAnsi="Arial" w:cs="Arial"/>
          <w:color w:val="000000"/>
          <w:lang w:val="en-US"/>
        </w:rPr>
        <w:t> </w:t>
      </w:r>
    </w:p>
    <w:p w14:paraId="237384AF" w14:textId="77777777" w:rsidR="00195D8B" w:rsidRPr="00195D8B" w:rsidRDefault="00195D8B" w:rsidP="00195D8B">
      <w:pPr>
        <w:pStyle w:val="paragraph"/>
        <w:spacing w:before="0" w:beforeAutospacing="0" w:after="0" w:afterAutospacing="0"/>
        <w:textAlignment w:val="baseline"/>
        <w:rPr>
          <w:rStyle w:val="normaltextrun"/>
          <w:rFonts w:ascii="Arial" w:hAnsi="Arial" w:cs="Arial"/>
          <w:lang w:val="en-US"/>
        </w:rPr>
      </w:pPr>
    </w:p>
    <w:p w14:paraId="01931113" w14:textId="50F7858B" w:rsidR="001E3F39" w:rsidRDefault="00195D8B" w:rsidP="00195D8B">
      <w:pPr>
        <w:pStyle w:val="paragraph"/>
        <w:spacing w:before="0" w:beforeAutospacing="0" w:after="0" w:afterAutospacing="0"/>
        <w:textAlignment w:val="baseline"/>
        <w:rPr>
          <w:rStyle w:val="normaltextrun"/>
          <w:rFonts w:ascii="Arial" w:hAnsi="Arial" w:cs="Arial"/>
          <w:lang w:val="en-GB"/>
        </w:rPr>
      </w:pPr>
      <w:r w:rsidRPr="00195D8B">
        <w:rPr>
          <w:rStyle w:val="normaltextrun"/>
          <w:rFonts w:ascii="Arial" w:hAnsi="Arial" w:cs="Arial"/>
          <w:lang w:val="en-GB"/>
        </w:rPr>
        <w:t xml:space="preserve">Lewis responds to concern </w:t>
      </w:r>
      <w:r w:rsidR="006C5692" w:rsidRPr="00195D8B">
        <w:rPr>
          <w:rStyle w:val="normaltextrun"/>
          <w:rFonts w:ascii="Arial" w:hAnsi="Arial" w:cs="Arial"/>
          <w:lang w:val="en-GB"/>
        </w:rPr>
        <w:t>two</w:t>
      </w:r>
      <w:r w:rsidRPr="00195D8B">
        <w:rPr>
          <w:rStyle w:val="normaltextrun"/>
          <w:rFonts w:ascii="Arial" w:hAnsi="Arial" w:cs="Arial"/>
          <w:lang w:val="en-GB"/>
        </w:rPr>
        <w:t xml:space="preserve"> by saying that in the future any decision taken by any member of the executive as well as the executive as a whole will go through the poli</w:t>
      </w:r>
      <w:r w:rsidR="001E3F39">
        <w:rPr>
          <w:rStyle w:val="normaltextrun"/>
          <w:rFonts w:ascii="Arial" w:hAnsi="Arial" w:cs="Arial"/>
          <w:lang w:val="en-GB"/>
        </w:rPr>
        <w:t xml:space="preserve">cy officer. Lewis also notes a </w:t>
      </w:r>
      <w:r w:rsidR="001E3F39" w:rsidRPr="001E3F39">
        <w:rPr>
          <w:rStyle w:val="normaltextrun"/>
          <w:rFonts w:ascii="Arial" w:hAnsi="Arial" w:cs="Arial"/>
          <w:i/>
          <w:lang w:val="en-GB"/>
        </w:rPr>
        <w:t>Point of C</w:t>
      </w:r>
      <w:r w:rsidRPr="001E3F39">
        <w:rPr>
          <w:rStyle w:val="normaltextrun"/>
          <w:rFonts w:ascii="Arial" w:hAnsi="Arial" w:cs="Arial"/>
          <w:i/>
          <w:lang w:val="en-GB"/>
        </w:rPr>
        <w:t>larity</w:t>
      </w:r>
      <w:r w:rsidRPr="00195D8B">
        <w:rPr>
          <w:rStyle w:val="normaltextrun"/>
          <w:rFonts w:ascii="Arial" w:hAnsi="Arial" w:cs="Arial"/>
          <w:lang w:val="en-GB"/>
        </w:rPr>
        <w:t xml:space="preserve"> on the reason behind the request of minutes as </w:t>
      </w:r>
      <w:r w:rsidR="001E3F39">
        <w:rPr>
          <w:rStyle w:val="normaltextrun"/>
          <w:rFonts w:ascii="Arial" w:hAnsi="Arial" w:cs="Arial"/>
          <w:lang w:val="en-GB"/>
        </w:rPr>
        <w:t xml:space="preserve">he says </w:t>
      </w:r>
      <w:r w:rsidRPr="00195D8B">
        <w:rPr>
          <w:rStyle w:val="normaltextrun"/>
          <w:rFonts w:ascii="Arial" w:hAnsi="Arial" w:cs="Arial"/>
          <w:lang w:val="en-GB"/>
        </w:rPr>
        <w:t xml:space="preserve">it was not </w:t>
      </w:r>
      <w:r w:rsidR="001E3F39">
        <w:rPr>
          <w:rStyle w:val="normaltextrun"/>
          <w:rFonts w:ascii="Arial" w:hAnsi="Arial" w:cs="Arial"/>
          <w:lang w:val="en-GB"/>
        </w:rPr>
        <w:t xml:space="preserve">to </w:t>
      </w:r>
      <w:r w:rsidRPr="00195D8B">
        <w:rPr>
          <w:rStyle w:val="normaltextrun"/>
          <w:rFonts w:ascii="Arial" w:hAnsi="Arial" w:cs="Arial"/>
          <w:lang w:val="en-GB"/>
        </w:rPr>
        <w:t>put blame on</w:t>
      </w:r>
      <w:r w:rsidR="001E3F39">
        <w:rPr>
          <w:rStyle w:val="normaltextrun"/>
          <w:rFonts w:ascii="Arial" w:hAnsi="Arial" w:cs="Arial"/>
          <w:lang w:val="en-GB"/>
        </w:rPr>
        <w:t>to</w:t>
      </w:r>
      <w:r w:rsidRPr="00195D8B">
        <w:rPr>
          <w:rStyle w:val="normaltextrun"/>
          <w:rFonts w:ascii="Arial" w:hAnsi="Arial" w:cs="Arial"/>
          <w:lang w:val="en-GB"/>
        </w:rPr>
        <w:t xml:space="preserve"> the secretary general but because upon </w:t>
      </w:r>
      <w:r w:rsidR="006C5692" w:rsidRPr="00195D8B">
        <w:rPr>
          <w:rStyle w:val="normaltextrun"/>
          <w:rFonts w:ascii="Arial" w:hAnsi="Arial" w:cs="Arial"/>
          <w:lang w:val="en-GB"/>
        </w:rPr>
        <w:t>Brandon’s</w:t>
      </w:r>
      <w:r w:rsidRPr="00195D8B">
        <w:rPr>
          <w:rStyle w:val="normaltextrun"/>
          <w:rFonts w:ascii="Arial" w:hAnsi="Arial" w:cs="Arial"/>
          <w:lang w:val="en-GB"/>
        </w:rPr>
        <w:t> revision of the minutes he did not see the R10000 decision noted in the minutes. </w:t>
      </w:r>
    </w:p>
    <w:p w14:paraId="3D04961F" w14:textId="77777777" w:rsidR="001E3F39" w:rsidRDefault="001E3F39" w:rsidP="00195D8B">
      <w:pPr>
        <w:pStyle w:val="paragraph"/>
        <w:spacing w:before="0" w:beforeAutospacing="0" w:after="0" w:afterAutospacing="0"/>
        <w:textAlignment w:val="baseline"/>
        <w:rPr>
          <w:rStyle w:val="normaltextrun"/>
          <w:rFonts w:ascii="Arial" w:hAnsi="Arial" w:cs="Arial"/>
          <w:lang w:val="en-GB"/>
        </w:rPr>
      </w:pPr>
    </w:p>
    <w:p w14:paraId="029A2B64" w14:textId="41622855" w:rsidR="00195D8B" w:rsidRPr="00195D8B" w:rsidRDefault="00195D8B" w:rsidP="00195D8B">
      <w:pPr>
        <w:pStyle w:val="paragraph"/>
        <w:spacing w:before="0" w:beforeAutospacing="0" w:after="0" w:afterAutospacing="0"/>
        <w:textAlignment w:val="baseline"/>
        <w:rPr>
          <w:rStyle w:val="eop"/>
          <w:rFonts w:ascii="Arial" w:hAnsi="Arial" w:cs="Arial"/>
          <w:lang w:val="en-GB"/>
        </w:rPr>
      </w:pPr>
      <w:r w:rsidRPr="00195D8B">
        <w:rPr>
          <w:rStyle w:val="normaltextrun"/>
          <w:rFonts w:ascii="Arial" w:hAnsi="Arial" w:cs="Arial"/>
          <w:lang w:val="en-GB"/>
        </w:rPr>
        <w:t xml:space="preserve">Fadeelah responds noting that while the decision was not minuted due to personal oversight, Yanga, Wama and herself </w:t>
      </w:r>
      <w:r w:rsidRPr="001E3F39">
        <w:rPr>
          <w:rStyle w:val="normaltextrun"/>
          <w:rFonts w:ascii="Arial" w:hAnsi="Arial" w:cs="Arial"/>
          <w:i/>
          <w:lang w:val="en-GB"/>
        </w:rPr>
        <w:t>previously</w:t>
      </w:r>
      <w:r w:rsidRPr="00195D8B">
        <w:rPr>
          <w:rStyle w:val="normaltextrun"/>
          <w:rFonts w:ascii="Arial" w:hAnsi="Arial" w:cs="Arial"/>
          <w:lang w:val="en-GB"/>
        </w:rPr>
        <w:t> a</w:t>
      </w:r>
      <w:r w:rsidR="001E3F39">
        <w:rPr>
          <w:rStyle w:val="normaltextrun"/>
          <w:rFonts w:ascii="Arial" w:hAnsi="Arial" w:cs="Arial"/>
          <w:lang w:val="en-GB"/>
        </w:rPr>
        <w:t xml:space="preserve"> </w:t>
      </w:r>
      <w:r w:rsidRPr="00195D8B">
        <w:rPr>
          <w:rStyle w:val="normaltextrun"/>
          <w:rFonts w:ascii="Arial" w:hAnsi="Arial" w:cs="Arial"/>
          <w:lang w:val="en-GB"/>
        </w:rPr>
        <w:t>tested to the fact that that decision was made in that meeting. </w:t>
      </w:r>
      <w:r w:rsidRPr="00195D8B">
        <w:rPr>
          <w:rStyle w:val="eop"/>
          <w:rFonts w:ascii="Arial" w:hAnsi="Arial" w:cs="Arial"/>
          <w:color w:val="000000"/>
          <w:lang w:val="en-US"/>
        </w:rPr>
        <w:t> </w:t>
      </w:r>
    </w:p>
    <w:p w14:paraId="32981226" w14:textId="77777777" w:rsidR="00195D8B" w:rsidRPr="001E3F39" w:rsidRDefault="00195D8B" w:rsidP="00195D8B">
      <w:pPr>
        <w:pStyle w:val="paragraph"/>
        <w:spacing w:before="0" w:beforeAutospacing="0" w:after="0" w:afterAutospacing="0"/>
        <w:textAlignment w:val="baseline"/>
        <w:rPr>
          <w:rFonts w:ascii="Arial" w:hAnsi="Arial" w:cs="Arial"/>
          <w:color w:val="000000"/>
          <w:lang w:val="en-GB"/>
        </w:rPr>
      </w:pPr>
    </w:p>
    <w:p w14:paraId="6F7F4F53" w14:textId="40C3D2FC" w:rsidR="00195D8B" w:rsidRPr="00195D8B" w:rsidRDefault="00195D8B" w:rsidP="00195D8B">
      <w:pPr>
        <w:pStyle w:val="paragraph"/>
        <w:numPr>
          <w:ilvl w:val="0"/>
          <w:numId w:val="16"/>
        </w:numPr>
        <w:spacing w:before="0" w:beforeAutospacing="0" w:after="0" w:afterAutospacing="0"/>
        <w:ind w:left="0" w:firstLine="0"/>
        <w:textAlignment w:val="baseline"/>
        <w:rPr>
          <w:rStyle w:val="normaltextrun"/>
          <w:rFonts w:ascii="Arial" w:hAnsi="Arial" w:cs="Arial"/>
          <w:color w:val="000000"/>
        </w:rPr>
      </w:pPr>
      <w:r w:rsidRPr="00195D8B">
        <w:rPr>
          <w:rStyle w:val="normaltextrun"/>
          <w:rFonts w:ascii="Arial" w:hAnsi="Arial" w:cs="Arial"/>
          <w:b/>
          <w:bCs/>
          <w:color w:val="000000"/>
        </w:rPr>
        <w:t>Next Meeting</w:t>
      </w:r>
      <w:r w:rsidRPr="00195D8B">
        <w:rPr>
          <w:rStyle w:val="normaltextrun"/>
          <w:rFonts w:ascii="Arial" w:hAnsi="Arial" w:cs="Arial"/>
          <w:color w:val="000000"/>
        </w:rPr>
        <w:t>        </w:t>
      </w:r>
    </w:p>
    <w:p w14:paraId="3381E7FD" w14:textId="77777777" w:rsidR="00195D8B" w:rsidRPr="00195D8B" w:rsidRDefault="00195D8B" w:rsidP="00195D8B">
      <w:pPr>
        <w:pStyle w:val="paragraph"/>
        <w:spacing w:before="0" w:beforeAutospacing="0" w:after="0" w:afterAutospacing="0"/>
        <w:textAlignment w:val="baseline"/>
        <w:rPr>
          <w:rFonts w:ascii="Arial" w:hAnsi="Arial" w:cs="Arial"/>
          <w:color w:val="000000"/>
        </w:rPr>
      </w:pPr>
    </w:p>
    <w:p w14:paraId="0213259C" w14:textId="69E822AD" w:rsidR="00195D8B" w:rsidRPr="00195D8B" w:rsidRDefault="00195D8B" w:rsidP="00195D8B">
      <w:pPr>
        <w:pStyle w:val="paragraph"/>
        <w:spacing w:before="0" w:beforeAutospacing="0" w:after="0" w:afterAutospacing="0"/>
        <w:textAlignment w:val="baseline"/>
        <w:rPr>
          <w:rStyle w:val="eop"/>
          <w:rFonts w:ascii="Arial" w:hAnsi="Arial" w:cs="Arial"/>
          <w:color w:val="000000"/>
        </w:rPr>
      </w:pPr>
      <w:r w:rsidRPr="00195D8B">
        <w:rPr>
          <w:rStyle w:val="normaltextrun"/>
          <w:rFonts w:ascii="Arial" w:hAnsi="Arial" w:cs="Arial"/>
          <w:color w:val="000000"/>
        </w:rPr>
        <w:t>The next meeting is suggested to take place next week Wednesday being 22</w:t>
      </w:r>
      <w:r w:rsidRPr="00195D8B">
        <w:rPr>
          <w:rStyle w:val="normaltextrun"/>
          <w:rFonts w:ascii="Arial" w:hAnsi="Arial" w:cs="Arial"/>
          <w:color w:val="000000"/>
          <w:vertAlign w:val="superscript"/>
        </w:rPr>
        <w:t>nd</w:t>
      </w:r>
      <w:r w:rsidRPr="00195D8B">
        <w:rPr>
          <w:rStyle w:val="normaltextrun"/>
          <w:rFonts w:ascii="Arial" w:hAnsi="Arial" w:cs="Arial"/>
          <w:color w:val="000000"/>
        </w:rPr>
        <w:t> of April 2020 at 19:30 venue Microsoft teams.  </w:t>
      </w:r>
      <w:r w:rsidRPr="00195D8B">
        <w:rPr>
          <w:rStyle w:val="eop"/>
          <w:rFonts w:ascii="Arial" w:hAnsi="Arial" w:cs="Arial"/>
          <w:color w:val="000000"/>
        </w:rPr>
        <w:t> </w:t>
      </w:r>
      <w:r w:rsidR="001E3F39">
        <w:rPr>
          <w:rStyle w:val="eop"/>
          <w:rFonts w:ascii="Arial" w:hAnsi="Arial" w:cs="Arial"/>
          <w:color w:val="000000"/>
        </w:rPr>
        <w:t>No objections were made</w:t>
      </w:r>
    </w:p>
    <w:p w14:paraId="32B79FBB" w14:textId="77777777" w:rsidR="00195D8B" w:rsidRPr="00195D8B" w:rsidRDefault="00195D8B" w:rsidP="00195D8B">
      <w:pPr>
        <w:pStyle w:val="paragraph"/>
        <w:spacing w:before="0" w:beforeAutospacing="0" w:after="0" w:afterAutospacing="0"/>
        <w:textAlignment w:val="baseline"/>
        <w:rPr>
          <w:rFonts w:ascii="Arial" w:hAnsi="Arial" w:cs="Arial"/>
          <w:color w:val="000000"/>
        </w:rPr>
      </w:pPr>
    </w:p>
    <w:p w14:paraId="33967EDB" w14:textId="49779A28" w:rsidR="00195D8B" w:rsidRPr="00195D8B" w:rsidRDefault="00195D8B" w:rsidP="00195D8B">
      <w:pPr>
        <w:pStyle w:val="paragraph"/>
        <w:numPr>
          <w:ilvl w:val="0"/>
          <w:numId w:val="17"/>
        </w:numPr>
        <w:spacing w:before="0" w:beforeAutospacing="0" w:after="0" w:afterAutospacing="0"/>
        <w:ind w:left="0" w:firstLine="0"/>
        <w:textAlignment w:val="baseline"/>
        <w:rPr>
          <w:rStyle w:val="normaltextrun"/>
          <w:rFonts w:ascii="Arial" w:hAnsi="Arial" w:cs="Arial"/>
          <w:color w:val="000000"/>
        </w:rPr>
      </w:pPr>
      <w:r w:rsidRPr="00195D8B">
        <w:rPr>
          <w:rStyle w:val="normaltextrun"/>
          <w:rFonts w:ascii="Arial" w:hAnsi="Arial" w:cs="Arial"/>
          <w:b/>
          <w:bCs/>
          <w:color w:val="000000"/>
        </w:rPr>
        <w:t>Closing </w:t>
      </w:r>
      <w:r w:rsidRPr="00195D8B">
        <w:rPr>
          <w:rStyle w:val="normaltextrun"/>
          <w:rFonts w:ascii="Arial" w:hAnsi="Arial" w:cs="Arial"/>
          <w:color w:val="000000"/>
        </w:rPr>
        <w:t>      </w:t>
      </w:r>
    </w:p>
    <w:p w14:paraId="0C61C67A" w14:textId="77777777" w:rsidR="00195D8B" w:rsidRPr="00195D8B" w:rsidRDefault="00195D8B" w:rsidP="00195D8B">
      <w:pPr>
        <w:pStyle w:val="paragraph"/>
        <w:spacing w:before="0" w:beforeAutospacing="0" w:after="0" w:afterAutospacing="0"/>
        <w:textAlignment w:val="baseline"/>
        <w:rPr>
          <w:rFonts w:ascii="Arial" w:hAnsi="Arial" w:cs="Arial"/>
          <w:color w:val="000000"/>
        </w:rPr>
      </w:pPr>
    </w:p>
    <w:p w14:paraId="2F8D5F58" w14:textId="77777777" w:rsidR="00195D8B" w:rsidRPr="00195D8B" w:rsidRDefault="00195D8B" w:rsidP="00195D8B">
      <w:pPr>
        <w:pStyle w:val="paragraph"/>
        <w:spacing w:before="0" w:beforeAutospacing="0" w:after="0" w:afterAutospacing="0"/>
        <w:textAlignment w:val="baseline"/>
        <w:rPr>
          <w:rFonts w:ascii="Arial" w:hAnsi="Arial" w:cs="Arial"/>
          <w:color w:val="000000"/>
        </w:rPr>
      </w:pPr>
      <w:r w:rsidRPr="00195D8B">
        <w:rPr>
          <w:rStyle w:val="normaltextrun"/>
          <w:rFonts w:ascii="Arial" w:hAnsi="Arial" w:cs="Arial"/>
          <w:color w:val="000000"/>
        </w:rPr>
        <w:t>Lewis thanks everyone for attending the meeting and for productive discussion. </w:t>
      </w:r>
      <w:r w:rsidRPr="00195D8B">
        <w:rPr>
          <w:rStyle w:val="eop"/>
          <w:rFonts w:ascii="Arial" w:hAnsi="Arial" w:cs="Arial"/>
          <w:color w:val="000000"/>
        </w:rPr>
        <w:t> </w:t>
      </w:r>
    </w:p>
    <w:p w14:paraId="7A7599B5" w14:textId="77777777" w:rsidR="00D10785" w:rsidRPr="00DD29BC" w:rsidRDefault="00DD29BC" w:rsidP="00DD29BC">
      <w:pPr>
        <w:ind w:left="0"/>
        <w:rPr>
          <w:rFonts w:ascii="Arial" w:hAnsi="Arial" w:cs="Arial"/>
          <w:sz w:val="24"/>
          <w:szCs w:val="24"/>
        </w:rPr>
      </w:pPr>
      <w:r>
        <w:rPr>
          <w:rFonts w:ascii="Arial" w:hAnsi="Arial" w:cs="Arial"/>
          <w:noProof/>
          <w:sz w:val="24"/>
          <w:szCs w:val="24"/>
          <w:lang w:eastAsia="zh-CN"/>
        </w:rPr>
        <w:drawing>
          <wp:inline distT="0" distB="0" distL="0" distR="0" wp14:anchorId="300202B4" wp14:editId="582E6DC2">
            <wp:extent cx="5679565" cy="91200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34" cy="920137"/>
                    </a:xfrm>
                    <a:prstGeom prst="rect">
                      <a:avLst/>
                    </a:prstGeom>
                    <a:noFill/>
                    <a:ln>
                      <a:noFill/>
                    </a:ln>
                  </pic:spPr>
                </pic:pic>
              </a:graphicData>
            </a:graphic>
          </wp:inline>
        </w:drawing>
      </w:r>
      <w:r w:rsidR="00012FF3">
        <w:rPr>
          <w:rFonts w:ascii="Arial" w:eastAsia="Calibri" w:hAnsi="Arial" w:cs="Arial"/>
          <w:sz w:val="24"/>
          <w:szCs w:val="24"/>
        </w:rPr>
        <w:t xml:space="preserve"> </w:t>
      </w:r>
    </w:p>
    <w:sectPr w:rsidR="00D10785" w:rsidRPr="00DD29BC" w:rsidSect="00511A42">
      <w:type w:val="continuous"/>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5A24"/>
    <w:multiLevelType w:val="multilevel"/>
    <w:tmpl w:val="C5F4D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B0FE1"/>
    <w:multiLevelType w:val="multilevel"/>
    <w:tmpl w:val="A40286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C9114D"/>
    <w:multiLevelType w:val="multilevel"/>
    <w:tmpl w:val="D4FAF8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470E8"/>
    <w:multiLevelType w:val="hybridMultilevel"/>
    <w:tmpl w:val="7A32603E"/>
    <w:lvl w:ilvl="0" w:tplc="C342644C">
      <w:start w:val="1"/>
      <w:numFmt w:val="decimal"/>
      <w:pStyle w:val="Heading2"/>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BEF5B98"/>
    <w:multiLevelType w:val="multilevel"/>
    <w:tmpl w:val="46D4A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C0391"/>
    <w:multiLevelType w:val="multilevel"/>
    <w:tmpl w:val="DD00E5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54755C1"/>
    <w:multiLevelType w:val="multilevel"/>
    <w:tmpl w:val="3C029D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991128"/>
    <w:multiLevelType w:val="multilevel"/>
    <w:tmpl w:val="3050C37C"/>
    <w:lvl w:ilvl="0">
      <w:start w:val="6"/>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1E10A4"/>
    <w:multiLevelType w:val="hybridMultilevel"/>
    <w:tmpl w:val="32B4824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4DB607A"/>
    <w:multiLevelType w:val="multilevel"/>
    <w:tmpl w:val="C0D429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88F0297"/>
    <w:multiLevelType w:val="multilevel"/>
    <w:tmpl w:val="11F2D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F4482F"/>
    <w:multiLevelType w:val="hybridMultilevel"/>
    <w:tmpl w:val="CA944E92"/>
    <w:lvl w:ilvl="0" w:tplc="A7784314">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E4DC84B4">
      <w:start w:val="1"/>
      <w:numFmt w:val="lowerLetter"/>
      <w:lvlText w:val="%2."/>
      <w:lvlJc w:val="left"/>
      <w:pPr>
        <w:ind w:left="1425"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7F7C2D0E">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FCCA5D6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D174C7FA">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48E28632">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BF00E5D0">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1E7E4DFC">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4E768330">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45AF0268"/>
    <w:multiLevelType w:val="multilevel"/>
    <w:tmpl w:val="101A0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B3389D"/>
    <w:multiLevelType w:val="multilevel"/>
    <w:tmpl w:val="2B7A73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C8B6D14"/>
    <w:multiLevelType w:val="multilevel"/>
    <w:tmpl w:val="5C9064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71732AF0"/>
    <w:multiLevelType w:val="hybridMultilevel"/>
    <w:tmpl w:val="033208EA"/>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72947112"/>
    <w:multiLevelType w:val="multilevel"/>
    <w:tmpl w:val="2EB2EF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6282588"/>
    <w:multiLevelType w:val="multilevel"/>
    <w:tmpl w:val="340AAB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0"/>
  </w:num>
  <w:num w:numId="5">
    <w:abstractNumId w:val="6"/>
  </w:num>
  <w:num w:numId="6">
    <w:abstractNumId w:val="5"/>
  </w:num>
  <w:num w:numId="7">
    <w:abstractNumId w:val="13"/>
  </w:num>
  <w:num w:numId="8">
    <w:abstractNumId w:val="2"/>
  </w:num>
  <w:num w:numId="9">
    <w:abstractNumId w:val="9"/>
  </w:num>
  <w:num w:numId="10">
    <w:abstractNumId w:val="16"/>
  </w:num>
  <w:num w:numId="11">
    <w:abstractNumId w:val="14"/>
  </w:num>
  <w:num w:numId="12">
    <w:abstractNumId w:val="7"/>
  </w:num>
  <w:num w:numId="13">
    <w:abstractNumId w:val="12"/>
  </w:num>
  <w:num w:numId="14">
    <w:abstractNumId w:val="4"/>
  </w:num>
  <w:num w:numId="15">
    <w:abstractNumId w:val="0"/>
  </w:num>
  <w:num w:numId="16">
    <w:abstractNumId w:val="17"/>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FF3"/>
    <w:rsid w:val="00012FF3"/>
    <w:rsid w:val="000457B2"/>
    <w:rsid w:val="000726CE"/>
    <w:rsid w:val="000C4297"/>
    <w:rsid w:val="0019452F"/>
    <w:rsid w:val="00195D8B"/>
    <w:rsid w:val="001E3F39"/>
    <w:rsid w:val="001F00DF"/>
    <w:rsid w:val="001F3274"/>
    <w:rsid w:val="002234A2"/>
    <w:rsid w:val="002C7677"/>
    <w:rsid w:val="003D3840"/>
    <w:rsid w:val="0047466A"/>
    <w:rsid w:val="004D6165"/>
    <w:rsid w:val="00511A42"/>
    <w:rsid w:val="006C5692"/>
    <w:rsid w:val="006E5F13"/>
    <w:rsid w:val="006E66A9"/>
    <w:rsid w:val="006E7B59"/>
    <w:rsid w:val="006F2C70"/>
    <w:rsid w:val="007040D7"/>
    <w:rsid w:val="007F4AF2"/>
    <w:rsid w:val="0084608A"/>
    <w:rsid w:val="00A308DA"/>
    <w:rsid w:val="00A84BAC"/>
    <w:rsid w:val="00B6690C"/>
    <w:rsid w:val="00B70652"/>
    <w:rsid w:val="00BF78AE"/>
    <w:rsid w:val="00C06549"/>
    <w:rsid w:val="00C82AF3"/>
    <w:rsid w:val="00D10785"/>
    <w:rsid w:val="00DD29BC"/>
    <w:rsid w:val="00DE4640"/>
    <w:rsid w:val="00E61AC0"/>
    <w:rsid w:val="00E93C0E"/>
    <w:rsid w:val="00F46A3F"/>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54520"/>
  <w15:chartTrackingRefBased/>
  <w15:docId w15:val="{2EE6287D-AE08-439A-BA6F-0FAD62CF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FF3"/>
    <w:pPr>
      <w:spacing w:after="373" w:line="264" w:lineRule="auto"/>
      <w:ind w:left="370" w:hanging="10"/>
    </w:pPr>
    <w:rPr>
      <w:rFonts w:ascii="Times New Roman" w:eastAsia="Times New Roman" w:hAnsi="Times New Roman" w:cs="Times New Roman"/>
      <w:color w:val="000000"/>
      <w:lang w:eastAsia="en-ZA"/>
    </w:rPr>
  </w:style>
  <w:style w:type="paragraph" w:styleId="Heading1">
    <w:name w:val="heading 1"/>
    <w:basedOn w:val="Normal"/>
    <w:next w:val="Normal"/>
    <w:link w:val="Heading1Char"/>
    <w:uiPriority w:val="9"/>
    <w:qFormat/>
    <w:rsid w:val="00A84BAC"/>
    <w:pPr>
      <w:keepNext/>
      <w:keepLines/>
      <w:spacing w:before="240"/>
      <w:outlineLvl w:val="0"/>
    </w:pPr>
    <w:rPr>
      <w:rFonts w:eastAsiaTheme="majorEastAsia" w:cstheme="majorBidi"/>
      <w:b/>
      <w:sz w:val="26"/>
      <w:szCs w:val="32"/>
    </w:rPr>
  </w:style>
  <w:style w:type="paragraph" w:styleId="Heading2">
    <w:name w:val="heading 2"/>
    <w:basedOn w:val="Normal"/>
    <w:next w:val="Normal"/>
    <w:link w:val="Heading2Char"/>
    <w:uiPriority w:val="9"/>
    <w:semiHidden/>
    <w:unhideWhenUsed/>
    <w:qFormat/>
    <w:rsid w:val="00A84BAC"/>
    <w:pPr>
      <w:keepNext/>
      <w:keepLines/>
      <w:numPr>
        <w:numId w:val="1"/>
      </w:numPr>
      <w:spacing w:before="240"/>
      <w:outlineLvl w:val="1"/>
    </w:pPr>
    <w:rPr>
      <w:rFonts w:eastAsiaTheme="majorEastAsia" w:cstheme="majorBidi"/>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84BAC"/>
    <w:rPr>
      <w:rFonts w:ascii="Times New Roman" w:eastAsiaTheme="majorEastAsia" w:hAnsi="Times New Roman" w:cstheme="majorBidi"/>
      <w:sz w:val="26"/>
      <w:szCs w:val="26"/>
      <w:u w:val="single"/>
    </w:rPr>
  </w:style>
  <w:style w:type="character" w:customStyle="1" w:styleId="Heading1Char">
    <w:name w:val="Heading 1 Char"/>
    <w:basedOn w:val="DefaultParagraphFont"/>
    <w:link w:val="Heading1"/>
    <w:uiPriority w:val="9"/>
    <w:rsid w:val="00A84BAC"/>
    <w:rPr>
      <w:rFonts w:ascii="Times New Roman" w:eastAsiaTheme="majorEastAsia" w:hAnsi="Times New Roman" w:cstheme="majorBidi"/>
      <w:b/>
      <w:sz w:val="26"/>
      <w:szCs w:val="32"/>
    </w:rPr>
  </w:style>
  <w:style w:type="paragraph" w:styleId="ListParagraph">
    <w:name w:val="List Paragraph"/>
    <w:basedOn w:val="Normal"/>
    <w:uiPriority w:val="34"/>
    <w:qFormat/>
    <w:rsid w:val="00012FF3"/>
    <w:pPr>
      <w:ind w:left="720"/>
      <w:contextualSpacing/>
    </w:pPr>
  </w:style>
  <w:style w:type="paragraph" w:customStyle="1" w:styleId="paragraph">
    <w:name w:val="paragraph"/>
    <w:basedOn w:val="Normal"/>
    <w:rsid w:val="00195D8B"/>
    <w:pPr>
      <w:spacing w:before="100" w:beforeAutospacing="1" w:after="100" w:afterAutospacing="1" w:line="240" w:lineRule="auto"/>
      <w:ind w:left="0" w:firstLine="0"/>
    </w:pPr>
    <w:rPr>
      <w:color w:val="auto"/>
      <w:sz w:val="24"/>
      <w:szCs w:val="24"/>
      <w:lang w:eastAsia="zh-CN"/>
    </w:rPr>
  </w:style>
  <w:style w:type="character" w:customStyle="1" w:styleId="normaltextrun">
    <w:name w:val="normaltextrun"/>
    <w:basedOn w:val="DefaultParagraphFont"/>
    <w:rsid w:val="00195D8B"/>
  </w:style>
  <w:style w:type="character" w:customStyle="1" w:styleId="eop">
    <w:name w:val="eop"/>
    <w:basedOn w:val="DefaultParagraphFont"/>
    <w:rsid w:val="00195D8B"/>
  </w:style>
  <w:style w:type="character" w:customStyle="1" w:styleId="scxw218273783">
    <w:name w:val="scxw218273783"/>
    <w:basedOn w:val="DefaultParagraphFont"/>
    <w:rsid w:val="00195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362320">
      <w:bodyDiv w:val="1"/>
      <w:marLeft w:val="0"/>
      <w:marRight w:val="0"/>
      <w:marTop w:val="0"/>
      <w:marBottom w:val="0"/>
      <w:divBdr>
        <w:top w:val="none" w:sz="0" w:space="0" w:color="auto"/>
        <w:left w:val="none" w:sz="0" w:space="0" w:color="auto"/>
        <w:bottom w:val="none" w:sz="0" w:space="0" w:color="auto"/>
        <w:right w:val="none" w:sz="0" w:space="0" w:color="auto"/>
      </w:divBdr>
      <w:divsChild>
        <w:div w:id="657654344">
          <w:marLeft w:val="0"/>
          <w:marRight w:val="0"/>
          <w:marTop w:val="0"/>
          <w:marBottom w:val="0"/>
          <w:divBdr>
            <w:top w:val="none" w:sz="0" w:space="0" w:color="auto"/>
            <w:left w:val="none" w:sz="0" w:space="0" w:color="auto"/>
            <w:bottom w:val="none" w:sz="0" w:space="0" w:color="auto"/>
            <w:right w:val="none" w:sz="0" w:space="0" w:color="auto"/>
          </w:divBdr>
        </w:div>
        <w:div w:id="109470429">
          <w:marLeft w:val="0"/>
          <w:marRight w:val="0"/>
          <w:marTop w:val="0"/>
          <w:marBottom w:val="0"/>
          <w:divBdr>
            <w:top w:val="none" w:sz="0" w:space="0" w:color="auto"/>
            <w:left w:val="none" w:sz="0" w:space="0" w:color="auto"/>
            <w:bottom w:val="none" w:sz="0" w:space="0" w:color="auto"/>
            <w:right w:val="none" w:sz="0" w:space="0" w:color="auto"/>
          </w:divBdr>
        </w:div>
        <w:div w:id="1604848622">
          <w:marLeft w:val="0"/>
          <w:marRight w:val="0"/>
          <w:marTop w:val="0"/>
          <w:marBottom w:val="0"/>
          <w:divBdr>
            <w:top w:val="none" w:sz="0" w:space="0" w:color="auto"/>
            <w:left w:val="none" w:sz="0" w:space="0" w:color="auto"/>
            <w:bottom w:val="none" w:sz="0" w:space="0" w:color="auto"/>
            <w:right w:val="none" w:sz="0" w:space="0" w:color="auto"/>
          </w:divBdr>
        </w:div>
        <w:div w:id="696808154">
          <w:marLeft w:val="0"/>
          <w:marRight w:val="0"/>
          <w:marTop w:val="0"/>
          <w:marBottom w:val="0"/>
          <w:divBdr>
            <w:top w:val="none" w:sz="0" w:space="0" w:color="auto"/>
            <w:left w:val="none" w:sz="0" w:space="0" w:color="auto"/>
            <w:bottom w:val="none" w:sz="0" w:space="0" w:color="auto"/>
            <w:right w:val="none" w:sz="0" w:space="0" w:color="auto"/>
          </w:divBdr>
        </w:div>
        <w:div w:id="989555883">
          <w:marLeft w:val="0"/>
          <w:marRight w:val="0"/>
          <w:marTop w:val="0"/>
          <w:marBottom w:val="0"/>
          <w:divBdr>
            <w:top w:val="none" w:sz="0" w:space="0" w:color="auto"/>
            <w:left w:val="none" w:sz="0" w:space="0" w:color="auto"/>
            <w:bottom w:val="none" w:sz="0" w:space="0" w:color="auto"/>
            <w:right w:val="none" w:sz="0" w:space="0" w:color="auto"/>
          </w:divBdr>
        </w:div>
        <w:div w:id="353043310">
          <w:marLeft w:val="0"/>
          <w:marRight w:val="0"/>
          <w:marTop w:val="0"/>
          <w:marBottom w:val="0"/>
          <w:divBdr>
            <w:top w:val="none" w:sz="0" w:space="0" w:color="auto"/>
            <w:left w:val="none" w:sz="0" w:space="0" w:color="auto"/>
            <w:bottom w:val="none" w:sz="0" w:space="0" w:color="auto"/>
            <w:right w:val="none" w:sz="0" w:space="0" w:color="auto"/>
          </w:divBdr>
        </w:div>
        <w:div w:id="321350673">
          <w:marLeft w:val="0"/>
          <w:marRight w:val="0"/>
          <w:marTop w:val="0"/>
          <w:marBottom w:val="0"/>
          <w:divBdr>
            <w:top w:val="none" w:sz="0" w:space="0" w:color="auto"/>
            <w:left w:val="none" w:sz="0" w:space="0" w:color="auto"/>
            <w:bottom w:val="none" w:sz="0" w:space="0" w:color="auto"/>
            <w:right w:val="none" w:sz="0" w:space="0" w:color="auto"/>
          </w:divBdr>
        </w:div>
        <w:div w:id="1908344379">
          <w:marLeft w:val="0"/>
          <w:marRight w:val="0"/>
          <w:marTop w:val="0"/>
          <w:marBottom w:val="0"/>
          <w:divBdr>
            <w:top w:val="none" w:sz="0" w:space="0" w:color="auto"/>
            <w:left w:val="none" w:sz="0" w:space="0" w:color="auto"/>
            <w:bottom w:val="none" w:sz="0" w:space="0" w:color="auto"/>
            <w:right w:val="none" w:sz="0" w:space="0" w:color="auto"/>
          </w:divBdr>
        </w:div>
        <w:div w:id="312175943">
          <w:marLeft w:val="0"/>
          <w:marRight w:val="0"/>
          <w:marTop w:val="0"/>
          <w:marBottom w:val="0"/>
          <w:divBdr>
            <w:top w:val="none" w:sz="0" w:space="0" w:color="auto"/>
            <w:left w:val="none" w:sz="0" w:space="0" w:color="auto"/>
            <w:bottom w:val="none" w:sz="0" w:space="0" w:color="auto"/>
            <w:right w:val="none" w:sz="0" w:space="0" w:color="auto"/>
          </w:divBdr>
        </w:div>
        <w:div w:id="1762027804">
          <w:marLeft w:val="0"/>
          <w:marRight w:val="0"/>
          <w:marTop w:val="0"/>
          <w:marBottom w:val="0"/>
          <w:divBdr>
            <w:top w:val="none" w:sz="0" w:space="0" w:color="auto"/>
            <w:left w:val="none" w:sz="0" w:space="0" w:color="auto"/>
            <w:bottom w:val="none" w:sz="0" w:space="0" w:color="auto"/>
            <w:right w:val="none" w:sz="0" w:space="0" w:color="auto"/>
          </w:divBdr>
        </w:div>
        <w:div w:id="43526681">
          <w:marLeft w:val="0"/>
          <w:marRight w:val="0"/>
          <w:marTop w:val="0"/>
          <w:marBottom w:val="0"/>
          <w:divBdr>
            <w:top w:val="none" w:sz="0" w:space="0" w:color="auto"/>
            <w:left w:val="none" w:sz="0" w:space="0" w:color="auto"/>
            <w:bottom w:val="none" w:sz="0" w:space="0" w:color="auto"/>
            <w:right w:val="none" w:sz="0" w:space="0" w:color="auto"/>
          </w:divBdr>
        </w:div>
        <w:div w:id="613102080">
          <w:marLeft w:val="0"/>
          <w:marRight w:val="0"/>
          <w:marTop w:val="0"/>
          <w:marBottom w:val="0"/>
          <w:divBdr>
            <w:top w:val="none" w:sz="0" w:space="0" w:color="auto"/>
            <w:left w:val="none" w:sz="0" w:space="0" w:color="auto"/>
            <w:bottom w:val="none" w:sz="0" w:space="0" w:color="auto"/>
            <w:right w:val="none" w:sz="0" w:space="0" w:color="auto"/>
          </w:divBdr>
        </w:div>
        <w:div w:id="1267735246">
          <w:marLeft w:val="0"/>
          <w:marRight w:val="0"/>
          <w:marTop w:val="0"/>
          <w:marBottom w:val="0"/>
          <w:divBdr>
            <w:top w:val="none" w:sz="0" w:space="0" w:color="auto"/>
            <w:left w:val="none" w:sz="0" w:space="0" w:color="auto"/>
            <w:bottom w:val="none" w:sz="0" w:space="0" w:color="auto"/>
            <w:right w:val="none" w:sz="0" w:space="0" w:color="auto"/>
          </w:divBdr>
        </w:div>
        <w:div w:id="1732267796">
          <w:marLeft w:val="0"/>
          <w:marRight w:val="0"/>
          <w:marTop w:val="0"/>
          <w:marBottom w:val="0"/>
          <w:divBdr>
            <w:top w:val="none" w:sz="0" w:space="0" w:color="auto"/>
            <w:left w:val="none" w:sz="0" w:space="0" w:color="auto"/>
            <w:bottom w:val="none" w:sz="0" w:space="0" w:color="auto"/>
            <w:right w:val="none" w:sz="0" w:space="0" w:color="auto"/>
          </w:divBdr>
        </w:div>
        <w:div w:id="1541479000">
          <w:marLeft w:val="0"/>
          <w:marRight w:val="0"/>
          <w:marTop w:val="0"/>
          <w:marBottom w:val="0"/>
          <w:divBdr>
            <w:top w:val="none" w:sz="0" w:space="0" w:color="auto"/>
            <w:left w:val="none" w:sz="0" w:space="0" w:color="auto"/>
            <w:bottom w:val="none" w:sz="0" w:space="0" w:color="auto"/>
            <w:right w:val="none" w:sz="0" w:space="0" w:color="auto"/>
          </w:divBdr>
        </w:div>
        <w:div w:id="739212907">
          <w:marLeft w:val="0"/>
          <w:marRight w:val="0"/>
          <w:marTop w:val="0"/>
          <w:marBottom w:val="0"/>
          <w:divBdr>
            <w:top w:val="none" w:sz="0" w:space="0" w:color="auto"/>
            <w:left w:val="none" w:sz="0" w:space="0" w:color="auto"/>
            <w:bottom w:val="none" w:sz="0" w:space="0" w:color="auto"/>
            <w:right w:val="none" w:sz="0" w:space="0" w:color="auto"/>
          </w:divBdr>
        </w:div>
        <w:div w:id="169222106">
          <w:marLeft w:val="0"/>
          <w:marRight w:val="0"/>
          <w:marTop w:val="0"/>
          <w:marBottom w:val="0"/>
          <w:divBdr>
            <w:top w:val="none" w:sz="0" w:space="0" w:color="auto"/>
            <w:left w:val="none" w:sz="0" w:space="0" w:color="auto"/>
            <w:bottom w:val="none" w:sz="0" w:space="0" w:color="auto"/>
            <w:right w:val="none" w:sz="0" w:space="0" w:color="auto"/>
          </w:divBdr>
        </w:div>
        <w:div w:id="310528726">
          <w:marLeft w:val="0"/>
          <w:marRight w:val="0"/>
          <w:marTop w:val="0"/>
          <w:marBottom w:val="0"/>
          <w:divBdr>
            <w:top w:val="none" w:sz="0" w:space="0" w:color="auto"/>
            <w:left w:val="none" w:sz="0" w:space="0" w:color="auto"/>
            <w:bottom w:val="none" w:sz="0" w:space="0" w:color="auto"/>
            <w:right w:val="none" w:sz="0" w:space="0" w:color="auto"/>
          </w:divBdr>
        </w:div>
        <w:div w:id="240604195">
          <w:marLeft w:val="0"/>
          <w:marRight w:val="0"/>
          <w:marTop w:val="0"/>
          <w:marBottom w:val="0"/>
          <w:divBdr>
            <w:top w:val="none" w:sz="0" w:space="0" w:color="auto"/>
            <w:left w:val="none" w:sz="0" w:space="0" w:color="auto"/>
            <w:bottom w:val="none" w:sz="0" w:space="0" w:color="auto"/>
            <w:right w:val="none" w:sz="0" w:space="0" w:color="auto"/>
          </w:divBdr>
        </w:div>
        <w:div w:id="1609700774">
          <w:marLeft w:val="0"/>
          <w:marRight w:val="0"/>
          <w:marTop w:val="0"/>
          <w:marBottom w:val="0"/>
          <w:divBdr>
            <w:top w:val="none" w:sz="0" w:space="0" w:color="auto"/>
            <w:left w:val="none" w:sz="0" w:space="0" w:color="auto"/>
            <w:bottom w:val="none" w:sz="0" w:space="0" w:color="auto"/>
            <w:right w:val="none" w:sz="0" w:space="0" w:color="auto"/>
          </w:divBdr>
        </w:div>
        <w:div w:id="29884571">
          <w:marLeft w:val="0"/>
          <w:marRight w:val="0"/>
          <w:marTop w:val="0"/>
          <w:marBottom w:val="0"/>
          <w:divBdr>
            <w:top w:val="none" w:sz="0" w:space="0" w:color="auto"/>
            <w:left w:val="none" w:sz="0" w:space="0" w:color="auto"/>
            <w:bottom w:val="none" w:sz="0" w:space="0" w:color="auto"/>
            <w:right w:val="none" w:sz="0" w:space="0" w:color="auto"/>
          </w:divBdr>
        </w:div>
        <w:div w:id="1251043711">
          <w:marLeft w:val="0"/>
          <w:marRight w:val="0"/>
          <w:marTop w:val="0"/>
          <w:marBottom w:val="0"/>
          <w:divBdr>
            <w:top w:val="none" w:sz="0" w:space="0" w:color="auto"/>
            <w:left w:val="none" w:sz="0" w:space="0" w:color="auto"/>
            <w:bottom w:val="none" w:sz="0" w:space="0" w:color="auto"/>
            <w:right w:val="none" w:sz="0" w:space="0" w:color="auto"/>
          </w:divBdr>
        </w:div>
        <w:div w:id="1219822280">
          <w:marLeft w:val="0"/>
          <w:marRight w:val="0"/>
          <w:marTop w:val="0"/>
          <w:marBottom w:val="0"/>
          <w:divBdr>
            <w:top w:val="none" w:sz="0" w:space="0" w:color="auto"/>
            <w:left w:val="none" w:sz="0" w:space="0" w:color="auto"/>
            <w:bottom w:val="none" w:sz="0" w:space="0" w:color="auto"/>
            <w:right w:val="none" w:sz="0" w:space="0" w:color="auto"/>
          </w:divBdr>
        </w:div>
        <w:div w:id="1298414516">
          <w:marLeft w:val="0"/>
          <w:marRight w:val="0"/>
          <w:marTop w:val="0"/>
          <w:marBottom w:val="0"/>
          <w:divBdr>
            <w:top w:val="none" w:sz="0" w:space="0" w:color="auto"/>
            <w:left w:val="none" w:sz="0" w:space="0" w:color="auto"/>
            <w:bottom w:val="none" w:sz="0" w:space="0" w:color="auto"/>
            <w:right w:val="none" w:sz="0" w:space="0" w:color="auto"/>
          </w:divBdr>
        </w:div>
        <w:div w:id="1944072779">
          <w:marLeft w:val="0"/>
          <w:marRight w:val="0"/>
          <w:marTop w:val="0"/>
          <w:marBottom w:val="0"/>
          <w:divBdr>
            <w:top w:val="none" w:sz="0" w:space="0" w:color="auto"/>
            <w:left w:val="none" w:sz="0" w:space="0" w:color="auto"/>
            <w:bottom w:val="none" w:sz="0" w:space="0" w:color="auto"/>
            <w:right w:val="none" w:sz="0" w:space="0" w:color="auto"/>
          </w:divBdr>
        </w:div>
        <w:div w:id="280309287">
          <w:marLeft w:val="0"/>
          <w:marRight w:val="0"/>
          <w:marTop w:val="0"/>
          <w:marBottom w:val="0"/>
          <w:divBdr>
            <w:top w:val="none" w:sz="0" w:space="0" w:color="auto"/>
            <w:left w:val="none" w:sz="0" w:space="0" w:color="auto"/>
            <w:bottom w:val="none" w:sz="0" w:space="0" w:color="auto"/>
            <w:right w:val="none" w:sz="0" w:space="0" w:color="auto"/>
          </w:divBdr>
        </w:div>
        <w:div w:id="579412850">
          <w:marLeft w:val="0"/>
          <w:marRight w:val="0"/>
          <w:marTop w:val="0"/>
          <w:marBottom w:val="0"/>
          <w:divBdr>
            <w:top w:val="none" w:sz="0" w:space="0" w:color="auto"/>
            <w:left w:val="none" w:sz="0" w:space="0" w:color="auto"/>
            <w:bottom w:val="none" w:sz="0" w:space="0" w:color="auto"/>
            <w:right w:val="none" w:sz="0" w:space="0" w:color="auto"/>
          </w:divBdr>
        </w:div>
        <w:div w:id="1609048835">
          <w:marLeft w:val="0"/>
          <w:marRight w:val="0"/>
          <w:marTop w:val="0"/>
          <w:marBottom w:val="0"/>
          <w:divBdr>
            <w:top w:val="none" w:sz="0" w:space="0" w:color="auto"/>
            <w:left w:val="none" w:sz="0" w:space="0" w:color="auto"/>
            <w:bottom w:val="none" w:sz="0" w:space="0" w:color="auto"/>
            <w:right w:val="none" w:sz="0" w:space="0" w:color="auto"/>
          </w:divBdr>
        </w:div>
        <w:div w:id="1162426229">
          <w:marLeft w:val="0"/>
          <w:marRight w:val="0"/>
          <w:marTop w:val="0"/>
          <w:marBottom w:val="0"/>
          <w:divBdr>
            <w:top w:val="none" w:sz="0" w:space="0" w:color="auto"/>
            <w:left w:val="none" w:sz="0" w:space="0" w:color="auto"/>
            <w:bottom w:val="none" w:sz="0" w:space="0" w:color="auto"/>
            <w:right w:val="none" w:sz="0" w:space="0" w:color="auto"/>
          </w:divBdr>
        </w:div>
      </w:divsChild>
    </w:div>
    <w:div w:id="1245871205">
      <w:bodyDiv w:val="1"/>
      <w:marLeft w:val="0"/>
      <w:marRight w:val="0"/>
      <w:marTop w:val="0"/>
      <w:marBottom w:val="0"/>
      <w:divBdr>
        <w:top w:val="none" w:sz="0" w:space="0" w:color="auto"/>
        <w:left w:val="none" w:sz="0" w:space="0" w:color="auto"/>
        <w:bottom w:val="none" w:sz="0" w:space="0" w:color="auto"/>
        <w:right w:val="none" w:sz="0" w:space="0" w:color="auto"/>
      </w:divBdr>
    </w:div>
    <w:div w:id="2103841198">
      <w:bodyDiv w:val="1"/>
      <w:marLeft w:val="0"/>
      <w:marRight w:val="0"/>
      <w:marTop w:val="0"/>
      <w:marBottom w:val="0"/>
      <w:divBdr>
        <w:top w:val="none" w:sz="0" w:space="0" w:color="auto"/>
        <w:left w:val="none" w:sz="0" w:space="0" w:color="auto"/>
        <w:bottom w:val="none" w:sz="0" w:space="0" w:color="auto"/>
        <w:right w:val="none" w:sz="0" w:space="0" w:color="auto"/>
      </w:divBdr>
      <w:divsChild>
        <w:div w:id="561527462">
          <w:marLeft w:val="0"/>
          <w:marRight w:val="0"/>
          <w:marTop w:val="0"/>
          <w:marBottom w:val="0"/>
          <w:divBdr>
            <w:top w:val="none" w:sz="0" w:space="0" w:color="auto"/>
            <w:left w:val="none" w:sz="0" w:space="0" w:color="auto"/>
            <w:bottom w:val="none" w:sz="0" w:space="0" w:color="auto"/>
            <w:right w:val="none" w:sz="0" w:space="0" w:color="auto"/>
          </w:divBdr>
        </w:div>
        <w:div w:id="2061435765">
          <w:marLeft w:val="0"/>
          <w:marRight w:val="0"/>
          <w:marTop w:val="0"/>
          <w:marBottom w:val="0"/>
          <w:divBdr>
            <w:top w:val="none" w:sz="0" w:space="0" w:color="auto"/>
            <w:left w:val="none" w:sz="0" w:space="0" w:color="auto"/>
            <w:bottom w:val="none" w:sz="0" w:space="0" w:color="auto"/>
            <w:right w:val="none" w:sz="0" w:space="0" w:color="auto"/>
          </w:divBdr>
        </w:div>
        <w:div w:id="1438014559">
          <w:marLeft w:val="0"/>
          <w:marRight w:val="0"/>
          <w:marTop w:val="0"/>
          <w:marBottom w:val="0"/>
          <w:divBdr>
            <w:top w:val="none" w:sz="0" w:space="0" w:color="auto"/>
            <w:left w:val="none" w:sz="0" w:space="0" w:color="auto"/>
            <w:bottom w:val="none" w:sz="0" w:space="0" w:color="auto"/>
            <w:right w:val="none" w:sz="0" w:space="0" w:color="auto"/>
          </w:divBdr>
        </w:div>
        <w:div w:id="1455708844">
          <w:marLeft w:val="0"/>
          <w:marRight w:val="0"/>
          <w:marTop w:val="0"/>
          <w:marBottom w:val="0"/>
          <w:divBdr>
            <w:top w:val="none" w:sz="0" w:space="0" w:color="auto"/>
            <w:left w:val="none" w:sz="0" w:space="0" w:color="auto"/>
            <w:bottom w:val="none" w:sz="0" w:space="0" w:color="auto"/>
            <w:right w:val="none" w:sz="0" w:space="0" w:color="auto"/>
          </w:divBdr>
        </w:div>
        <w:div w:id="218592076">
          <w:marLeft w:val="0"/>
          <w:marRight w:val="0"/>
          <w:marTop w:val="0"/>
          <w:marBottom w:val="0"/>
          <w:divBdr>
            <w:top w:val="none" w:sz="0" w:space="0" w:color="auto"/>
            <w:left w:val="none" w:sz="0" w:space="0" w:color="auto"/>
            <w:bottom w:val="none" w:sz="0" w:space="0" w:color="auto"/>
            <w:right w:val="none" w:sz="0" w:space="0" w:color="auto"/>
          </w:divBdr>
        </w:div>
        <w:div w:id="1619293789">
          <w:marLeft w:val="0"/>
          <w:marRight w:val="0"/>
          <w:marTop w:val="0"/>
          <w:marBottom w:val="0"/>
          <w:divBdr>
            <w:top w:val="none" w:sz="0" w:space="0" w:color="auto"/>
            <w:left w:val="none" w:sz="0" w:space="0" w:color="auto"/>
            <w:bottom w:val="none" w:sz="0" w:space="0" w:color="auto"/>
            <w:right w:val="none" w:sz="0" w:space="0" w:color="auto"/>
          </w:divBdr>
        </w:div>
        <w:div w:id="68234869">
          <w:marLeft w:val="0"/>
          <w:marRight w:val="0"/>
          <w:marTop w:val="0"/>
          <w:marBottom w:val="0"/>
          <w:divBdr>
            <w:top w:val="none" w:sz="0" w:space="0" w:color="auto"/>
            <w:left w:val="none" w:sz="0" w:space="0" w:color="auto"/>
            <w:bottom w:val="none" w:sz="0" w:space="0" w:color="auto"/>
            <w:right w:val="none" w:sz="0" w:space="0" w:color="auto"/>
          </w:divBdr>
        </w:div>
        <w:div w:id="1476608971">
          <w:marLeft w:val="0"/>
          <w:marRight w:val="0"/>
          <w:marTop w:val="0"/>
          <w:marBottom w:val="0"/>
          <w:divBdr>
            <w:top w:val="none" w:sz="0" w:space="0" w:color="auto"/>
            <w:left w:val="none" w:sz="0" w:space="0" w:color="auto"/>
            <w:bottom w:val="none" w:sz="0" w:space="0" w:color="auto"/>
            <w:right w:val="none" w:sz="0" w:space="0" w:color="auto"/>
          </w:divBdr>
        </w:div>
        <w:div w:id="480001830">
          <w:marLeft w:val="0"/>
          <w:marRight w:val="0"/>
          <w:marTop w:val="0"/>
          <w:marBottom w:val="0"/>
          <w:divBdr>
            <w:top w:val="none" w:sz="0" w:space="0" w:color="auto"/>
            <w:left w:val="none" w:sz="0" w:space="0" w:color="auto"/>
            <w:bottom w:val="none" w:sz="0" w:space="0" w:color="auto"/>
            <w:right w:val="none" w:sz="0" w:space="0" w:color="auto"/>
          </w:divBdr>
        </w:div>
        <w:div w:id="1021785145">
          <w:marLeft w:val="0"/>
          <w:marRight w:val="0"/>
          <w:marTop w:val="0"/>
          <w:marBottom w:val="0"/>
          <w:divBdr>
            <w:top w:val="none" w:sz="0" w:space="0" w:color="auto"/>
            <w:left w:val="none" w:sz="0" w:space="0" w:color="auto"/>
            <w:bottom w:val="none" w:sz="0" w:space="0" w:color="auto"/>
            <w:right w:val="none" w:sz="0" w:space="0" w:color="auto"/>
          </w:divBdr>
        </w:div>
        <w:div w:id="1800489490">
          <w:marLeft w:val="0"/>
          <w:marRight w:val="0"/>
          <w:marTop w:val="0"/>
          <w:marBottom w:val="0"/>
          <w:divBdr>
            <w:top w:val="none" w:sz="0" w:space="0" w:color="auto"/>
            <w:left w:val="none" w:sz="0" w:space="0" w:color="auto"/>
            <w:bottom w:val="none" w:sz="0" w:space="0" w:color="auto"/>
            <w:right w:val="none" w:sz="0" w:space="0" w:color="auto"/>
          </w:divBdr>
        </w:div>
        <w:div w:id="796799937">
          <w:marLeft w:val="0"/>
          <w:marRight w:val="0"/>
          <w:marTop w:val="0"/>
          <w:marBottom w:val="0"/>
          <w:divBdr>
            <w:top w:val="none" w:sz="0" w:space="0" w:color="auto"/>
            <w:left w:val="none" w:sz="0" w:space="0" w:color="auto"/>
            <w:bottom w:val="none" w:sz="0" w:space="0" w:color="auto"/>
            <w:right w:val="none" w:sz="0" w:space="0" w:color="auto"/>
          </w:divBdr>
        </w:div>
        <w:div w:id="93601044">
          <w:marLeft w:val="0"/>
          <w:marRight w:val="0"/>
          <w:marTop w:val="0"/>
          <w:marBottom w:val="0"/>
          <w:divBdr>
            <w:top w:val="none" w:sz="0" w:space="0" w:color="auto"/>
            <w:left w:val="none" w:sz="0" w:space="0" w:color="auto"/>
            <w:bottom w:val="none" w:sz="0" w:space="0" w:color="auto"/>
            <w:right w:val="none" w:sz="0" w:space="0" w:color="auto"/>
          </w:divBdr>
        </w:div>
        <w:div w:id="816654462">
          <w:marLeft w:val="0"/>
          <w:marRight w:val="0"/>
          <w:marTop w:val="0"/>
          <w:marBottom w:val="0"/>
          <w:divBdr>
            <w:top w:val="none" w:sz="0" w:space="0" w:color="auto"/>
            <w:left w:val="none" w:sz="0" w:space="0" w:color="auto"/>
            <w:bottom w:val="none" w:sz="0" w:space="0" w:color="auto"/>
            <w:right w:val="none" w:sz="0" w:space="0" w:color="auto"/>
          </w:divBdr>
        </w:div>
        <w:div w:id="1826971443">
          <w:marLeft w:val="0"/>
          <w:marRight w:val="0"/>
          <w:marTop w:val="0"/>
          <w:marBottom w:val="0"/>
          <w:divBdr>
            <w:top w:val="none" w:sz="0" w:space="0" w:color="auto"/>
            <w:left w:val="none" w:sz="0" w:space="0" w:color="auto"/>
            <w:bottom w:val="none" w:sz="0" w:space="0" w:color="auto"/>
            <w:right w:val="none" w:sz="0" w:space="0" w:color="auto"/>
          </w:divBdr>
        </w:div>
        <w:div w:id="1012488645">
          <w:marLeft w:val="0"/>
          <w:marRight w:val="0"/>
          <w:marTop w:val="0"/>
          <w:marBottom w:val="0"/>
          <w:divBdr>
            <w:top w:val="none" w:sz="0" w:space="0" w:color="auto"/>
            <w:left w:val="none" w:sz="0" w:space="0" w:color="auto"/>
            <w:bottom w:val="none" w:sz="0" w:space="0" w:color="auto"/>
            <w:right w:val="none" w:sz="0" w:space="0" w:color="auto"/>
          </w:divBdr>
        </w:div>
        <w:div w:id="17708095">
          <w:marLeft w:val="0"/>
          <w:marRight w:val="0"/>
          <w:marTop w:val="0"/>
          <w:marBottom w:val="0"/>
          <w:divBdr>
            <w:top w:val="none" w:sz="0" w:space="0" w:color="auto"/>
            <w:left w:val="none" w:sz="0" w:space="0" w:color="auto"/>
            <w:bottom w:val="none" w:sz="0" w:space="0" w:color="auto"/>
            <w:right w:val="none" w:sz="0" w:space="0" w:color="auto"/>
          </w:divBdr>
        </w:div>
        <w:div w:id="654453540">
          <w:marLeft w:val="0"/>
          <w:marRight w:val="0"/>
          <w:marTop w:val="0"/>
          <w:marBottom w:val="0"/>
          <w:divBdr>
            <w:top w:val="none" w:sz="0" w:space="0" w:color="auto"/>
            <w:left w:val="none" w:sz="0" w:space="0" w:color="auto"/>
            <w:bottom w:val="none" w:sz="0" w:space="0" w:color="auto"/>
            <w:right w:val="none" w:sz="0" w:space="0" w:color="auto"/>
          </w:divBdr>
        </w:div>
        <w:div w:id="364410210">
          <w:marLeft w:val="0"/>
          <w:marRight w:val="0"/>
          <w:marTop w:val="0"/>
          <w:marBottom w:val="0"/>
          <w:divBdr>
            <w:top w:val="none" w:sz="0" w:space="0" w:color="auto"/>
            <w:left w:val="none" w:sz="0" w:space="0" w:color="auto"/>
            <w:bottom w:val="none" w:sz="0" w:space="0" w:color="auto"/>
            <w:right w:val="none" w:sz="0" w:space="0" w:color="auto"/>
          </w:divBdr>
        </w:div>
        <w:div w:id="1545216474">
          <w:marLeft w:val="0"/>
          <w:marRight w:val="0"/>
          <w:marTop w:val="0"/>
          <w:marBottom w:val="0"/>
          <w:divBdr>
            <w:top w:val="none" w:sz="0" w:space="0" w:color="auto"/>
            <w:left w:val="none" w:sz="0" w:space="0" w:color="auto"/>
            <w:bottom w:val="none" w:sz="0" w:space="0" w:color="auto"/>
            <w:right w:val="none" w:sz="0" w:space="0" w:color="auto"/>
          </w:divBdr>
        </w:div>
        <w:div w:id="755634213">
          <w:marLeft w:val="0"/>
          <w:marRight w:val="0"/>
          <w:marTop w:val="0"/>
          <w:marBottom w:val="0"/>
          <w:divBdr>
            <w:top w:val="none" w:sz="0" w:space="0" w:color="auto"/>
            <w:left w:val="none" w:sz="0" w:space="0" w:color="auto"/>
            <w:bottom w:val="none" w:sz="0" w:space="0" w:color="auto"/>
            <w:right w:val="none" w:sz="0" w:space="0" w:color="auto"/>
          </w:divBdr>
        </w:div>
        <w:div w:id="2138598419">
          <w:marLeft w:val="0"/>
          <w:marRight w:val="0"/>
          <w:marTop w:val="0"/>
          <w:marBottom w:val="0"/>
          <w:divBdr>
            <w:top w:val="none" w:sz="0" w:space="0" w:color="auto"/>
            <w:left w:val="none" w:sz="0" w:space="0" w:color="auto"/>
            <w:bottom w:val="none" w:sz="0" w:space="0" w:color="auto"/>
            <w:right w:val="none" w:sz="0" w:space="0" w:color="auto"/>
          </w:divBdr>
        </w:div>
        <w:div w:id="946736146">
          <w:marLeft w:val="0"/>
          <w:marRight w:val="0"/>
          <w:marTop w:val="0"/>
          <w:marBottom w:val="0"/>
          <w:divBdr>
            <w:top w:val="none" w:sz="0" w:space="0" w:color="auto"/>
            <w:left w:val="none" w:sz="0" w:space="0" w:color="auto"/>
            <w:bottom w:val="none" w:sz="0" w:space="0" w:color="auto"/>
            <w:right w:val="none" w:sz="0" w:space="0" w:color="auto"/>
          </w:divBdr>
        </w:div>
        <w:div w:id="512644714">
          <w:marLeft w:val="0"/>
          <w:marRight w:val="0"/>
          <w:marTop w:val="0"/>
          <w:marBottom w:val="0"/>
          <w:divBdr>
            <w:top w:val="none" w:sz="0" w:space="0" w:color="auto"/>
            <w:left w:val="none" w:sz="0" w:space="0" w:color="auto"/>
            <w:bottom w:val="none" w:sz="0" w:space="0" w:color="auto"/>
            <w:right w:val="none" w:sz="0" w:space="0" w:color="auto"/>
          </w:divBdr>
        </w:div>
        <w:div w:id="892040836">
          <w:marLeft w:val="0"/>
          <w:marRight w:val="0"/>
          <w:marTop w:val="0"/>
          <w:marBottom w:val="0"/>
          <w:divBdr>
            <w:top w:val="none" w:sz="0" w:space="0" w:color="auto"/>
            <w:left w:val="none" w:sz="0" w:space="0" w:color="auto"/>
            <w:bottom w:val="none" w:sz="0" w:space="0" w:color="auto"/>
            <w:right w:val="none" w:sz="0" w:space="0" w:color="auto"/>
          </w:divBdr>
        </w:div>
        <w:div w:id="1655915792">
          <w:marLeft w:val="0"/>
          <w:marRight w:val="0"/>
          <w:marTop w:val="0"/>
          <w:marBottom w:val="0"/>
          <w:divBdr>
            <w:top w:val="none" w:sz="0" w:space="0" w:color="auto"/>
            <w:left w:val="none" w:sz="0" w:space="0" w:color="auto"/>
            <w:bottom w:val="none" w:sz="0" w:space="0" w:color="auto"/>
            <w:right w:val="none" w:sz="0" w:space="0" w:color="auto"/>
          </w:divBdr>
        </w:div>
        <w:div w:id="16003293">
          <w:marLeft w:val="0"/>
          <w:marRight w:val="0"/>
          <w:marTop w:val="0"/>
          <w:marBottom w:val="0"/>
          <w:divBdr>
            <w:top w:val="none" w:sz="0" w:space="0" w:color="auto"/>
            <w:left w:val="none" w:sz="0" w:space="0" w:color="auto"/>
            <w:bottom w:val="none" w:sz="0" w:space="0" w:color="auto"/>
            <w:right w:val="none" w:sz="0" w:space="0" w:color="auto"/>
          </w:divBdr>
        </w:div>
        <w:div w:id="589848784">
          <w:marLeft w:val="0"/>
          <w:marRight w:val="0"/>
          <w:marTop w:val="0"/>
          <w:marBottom w:val="0"/>
          <w:divBdr>
            <w:top w:val="none" w:sz="0" w:space="0" w:color="auto"/>
            <w:left w:val="none" w:sz="0" w:space="0" w:color="auto"/>
            <w:bottom w:val="none" w:sz="0" w:space="0" w:color="auto"/>
            <w:right w:val="none" w:sz="0" w:space="0" w:color="auto"/>
          </w:divBdr>
        </w:div>
        <w:div w:id="536553926">
          <w:marLeft w:val="0"/>
          <w:marRight w:val="0"/>
          <w:marTop w:val="0"/>
          <w:marBottom w:val="0"/>
          <w:divBdr>
            <w:top w:val="none" w:sz="0" w:space="0" w:color="auto"/>
            <w:left w:val="none" w:sz="0" w:space="0" w:color="auto"/>
            <w:bottom w:val="none" w:sz="0" w:space="0" w:color="auto"/>
            <w:right w:val="none" w:sz="0" w:space="0" w:color="auto"/>
          </w:divBdr>
        </w:div>
        <w:div w:id="381637303">
          <w:marLeft w:val="0"/>
          <w:marRight w:val="0"/>
          <w:marTop w:val="0"/>
          <w:marBottom w:val="0"/>
          <w:divBdr>
            <w:top w:val="none" w:sz="0" w:space="0" w:color="auto"/>
            <w:left w:val="none" w:sz="0" w:space="0" w:color="auto"/>
            <w:bottom w:val="none" w:sz="0" w:space="0" w:color="auto"/>
            <w:right w:val="none" w:sz="0" w:space="0" w:color="auto"/>
          </w:divBdr>
        </w:div>
        <w:div w:id="1119445723">
          <w:marLeft w:val="0"/>
          <w:marRight w:val="0"/>
          <w:marTop w:val="0"/>
          <w:marBottom w:val="0"/>
          <w:divBdr>
            <w:top w:val="none" w:sz="0" w:space="0" w:color="auto"/>
            <w:left w:val="none" w:sz="0" w:space="0" w:color="auto"/>
            <w:bottom w:val="none" w:sz="0" w:space="0" w:color="auto"/>
            <w:right w:val="none" w:sz="0" w:space="0" w:color="auto"/>
          </w:divBdr>
        </w:div>
        <w:div w:id="1340696987">
          <w:marLeft w:val="0"/>
          <w:marRight w:val="0"/>
          <w:marTop w:val="0"/>
          <w:marBottom w:val="0"/>
          <w:divBdr>
            <w:top w:val="none" w:sz="0" w:space="0" w:color="auto"/>
            <w:left w:val="none" w:sz="0" w:space="0" w:color="auto"/>
            <w:bottom w:val="none" w:sz="0" w:space="0" w:color="auto"/>
            <w:right w:val="none" w:sz="0" w:space="0" w:color="auto"/>
          </w:divBdr>
        </w:div>
        <w:div w:id="409474681">
          <w:marLeft w:val="0"/>
          <w:marRight w:val="0"/>
          <w:marTop w:val="0"/>
          <w:marBottom w:val="0"/>
          <w:divBdr>
            <w:top w:val="none" w:sz="0" w:space="0" w:color="auto"/>
            <w:left w:val="none" w:sz="0" w:space="0" w:color="auto"/>
            <w:bottom w:val="none" w:sz="0" w:space="0" w:color="auto"/>
            <w:right w:val="none" w:sz="0" w:space="0" w:color="auto"/>
          </w:divBdr>
        </w:div>
        <w:div w:id="734163876">
          <w:marLeft w:val="0"/>
          <w:marRight w:val="0"/>
          <w:marTop w:val="0"/>
          <w:marBottom w:val="0"/>
          <w:divBdr>
            <w:top w:val="none" w:sz="0" w:space="0" w:color="auto"/>
            <w:left w:val="none" w:sz="0" w:space="0" w:color="auto"/>
            <w:bottom w:val="none" w:sz="0" w:space="0" w:color="auto"/>
            <w:right w:val="none" w:sz="0" w:space="0" w:color="auto"/>
          </w:divBdr>
        </w:div>
        <w:div w:id="541939671">
          <w:marLeft w:val="0"/>
          <w:marRight w:val="0"/>
          <w:marTop w:val="0"/>
          <w:marBottom w:val="0"/>
          <w:divBdr>
            <w:top w:val="none" w:sz="0" w:space="0" w:color="auto"/>
            <w:left w:val="none" w:sz="0" w:space="0" w:color="auto"/>
            <w:bottom w:val="none" w:sz="0" w:space="0" w:color="auto"/>
            <w:right w:val="none" w:sz="0" w:space="0" w:color="auto"/>
          </w:divBdr>
        </w:div>
        <w:div w:id="1921063444">
          <w:marLeft w:val="0"/>
          <w:marRight w:val="0"/>
          <w:marTop w:val="0"/>
          <w:marBottom w:val="0"/>
          <w:divBdr>
            <w:top w:val="none" w:sz="0" w:space="0" w:color="auto"/>
            <w:left w:val="none" w:sz="0" w:space="0" w:color="auto"/>
            <w:bottom w:val="none" w:sz="0" w:space="0" w:color="auto"/>
            <w:right w:val="none" w:sz="0" w:space="0" w:color="auto"/>
          </w:divBdr>
        </w:div>
        <w:div w:id="1255625374">
          <w:marLeft w:val="0"/>
          <w:marRight w:val="0"/>
          <w:marTop w:val="0"/>
          <w:marBottom w:val="0"/>
          <w:divBdr>
            <w:top w:val="none" w:sz="0" w:space="0" w:color="auto"/>
            <w:left w:val="none" w:sz="0" w:space="0" w:color="auto"/>
            <w:bottom w:val="none" w:sz="0" w:space="0" w:color="auto"/>
            <w:right w:val="none" w:sz="0" w:space="0" w:color="auto"/>
          </w:divBdr>
        </w:div>
        <w:div w:id="317417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BE199E-A246-4873-B39A-C1D707789898}">
  <ds:schemaRefs>
    <ds:schemaRef ds:uri="http://schemas.microsoft.com/sharepoint/v3/contenttype/forms"/>
  </ds:schemaRefs>
</ds:datastoreItem>
</file>

<file path=customXml/itemProps2.xml><?xml version="1.0" encoding="utf-8"?>
<ds:datastoreItem xmlns:ds="http://schemas.openxmlformats.org/officeDocument/2006/customXml" ds:itemID="{CC4D710D-ABCB-4D62-A1FF-78952DF25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0ffbf4-0ab1-4e4b-bd8c-865f61d4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AA8C0-776F-4D5B-A152-0618ACD6DD8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Studenteraad &lt;sr@sun.ac.za&gt;</dc:creator>
  <cp:keywords/>
  <dc:description/>
  <cp:lastModifiedBy>Studenteraad &lt;sr@sun.ac.za&gt;</cp:lastModifiedBy>
  <cp:revision>3</cp:revision>
  <dcterms:created xsi:type="dcterms:W3CDTF">2020-04-16T19:04:00Z</dcterms:created>
  <dcterms:modified xsi:type="dcterms:W3CDTF">2020-04-16T22:49:00Z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